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9512" w14:textId="26529536" w:rsidR="00440C38" w:rsidRPr="0037347A" w:rsidRDefault="0026735B" w:rsidP="0026735B">
      <w:pPr>
        <w:pStyle w:val="Heading1"/>
        <w:spacing w:line="360" w:lineRule="auto"/>
        <w:rPr>
          <w:rFonts w:cs="Times New Roman"/>
        </w:rPr>
      </w:pPr>
      <w:r w:rsidRPr="0037347A">
        <w:rPr>
          <w:rFonts w:cs="Times New Roman"/>
        </w:rPr>
        <w:t xml:space="preserve">BÀI </w:t>
      </w:r>
      <w:r w:rsidR="00A51A01" w:rsidRPr="0037347A">
        <w:rPr>
          <w:rFonts w:cs="Times New Roman"/>
        </w:rPr>
        <w:t xml:space="preserve">1: </w:t>
      </w:r>
      <w:r w:rsidR="00A46294">
        <w:rPr>
          <w:rFonts w:cs="Times New Roman"/>
        </w:rPr>
        <w:t>GIỚI THIỆU VỀ TRỒNG TRỌT</w:t>
      </w:r>
    </w:p>
    <w:p w14:paraId="3AAF76D5" w14:textId="77777777" w:rsidR="0026735B" w:rsidRPr="0037347A" w:rsidRDefault="0026735B" w:rsidP="0026735B">
      <w:pPr>
        <w:spacing w:line="360" w:lineRule="auto"/>
        <w:jc w:val="center"/>
        <w:rPr>
          <w:rFonts w:ascii="Times New Roman" w:hAnsi="Times New Roman" w:cs="Times New Roman"/>
          <w:sz w:val="28"/>
          <w:szCs w:val="28"/>
        </w:rPr>
      </w:pPr>
    </w:p>
    <w:p w14:paraId="7952FE54" w14:textId="2BD3BA50" w:rsidR="00223957" w:rsidRPr="00F01F2C" w:rsidRDefault="00D21744" w:rsidP="00F01F2C">
      <w:pPr>
        <w:spacing w:line="360" w:lineRule="auto"/>
        <w:jc w:val="both"/>
        <w:rPr>
          <w:rFonts w:ascii="Times New Roman" w:hAnsi="Times New Roman" w:cs="Times New Roman"/>
          <w:b/>
          <w:bCs/>
          <w:sz w:val="28"/>
          <w:szCs w:val="28"/>
        </w:rPr>
      </w:pPr>
      <w:r w:rsidRPr="00F01F2C">
        <w:rPr>
          <w:rFonts w:ascii="Times New Roman" w:hAnsi="Times New Roman" w:cs="Times New Roman"/>
          <w:b/>
          <w:bCs/>
          <w:sz w:val="28"/>
          <w:szCs w:val="28"/>
        </w:rPr>
        <w:t>I</w:t>
      </w:r>
      <w:r w:rsidR="006E4916" w:rsidRPr="00F01F2C">
        <w:rPr>
          <w:rFonts w:ascii="Times New Roman" w:hAnsi="Times New Roman" w:cs="Times New Roman"/>
          <w:b/>
          <w:bCs/>
          <w:sz w:val="28"/>
          <w:szCs w:val="28"/>
        </w:rPr>
        <w:t xml:space="preserve">. </w:t>
      </w:r>
      <w:r w:rsidR="00223957" w:rsidRPr="00F01F2C">
        <w:rPr>
          <w:rFonts w:ascii="Times New Roman" w:hAnsi="Times New Roman" w:cs="Times New Roman"/>
          <w:b/>
          <w:bCs/>
          <w:sz w:val="28"/>
          <w:szCs w:val="28"/>
        </w:rPr>
        <w:t>VAI TRÒ VÀ TRIỂN VỌNG CỦA TRỒNG TRỌT</w:t>
      </w:r>
      <w:r w:rsidR="0015786C" w:rsidRPr="00F01F2C">
        <w:rPr>
          <w:rFonts w:ascii="Times New Roman" w:hAnsi="Times New Roman" w:cs="Times New Roman"/>
          <w:b/>
          <w:bCs/>
          <w:sz w:val="28"/>
          <w:szCs w:val="28"/>
        </w:rPr>
        <w:t xml:space="preserve"> </w:t>
      </w:r>
    </w:p>
    <w:p w14:paraId="6E57E9BA" w14:textId="124D8DCD" w:rsidR="00223957" w:rsidRPr="00F01F2C" w:rsidRDefault="0015786C" w:rsidP="00F01F2C">
      <w:pPr>
        <w:spacing w:line="360" w:lineRule="auto"/>
        <w:ind w:firstLine="720"/>
        <w:jc w:val="both"/>
        <w:rPr>
          <w:rFonts w:ascii="Times New Roman" w:hAnsi="Times New Roman" w:cs="Times New Roman"/>
          <w:b/>
          <w:bCs/>
          <w:i/>
          <w:iCs/>
          <w:color w:val="000000"/>
          <w:sz w:val="28"/>
          <w:szCs w:val="28"/>
        </w:rPr>
      </w:pPr>
      <w:r w:rsidRPr="00F01F2C">
        <w:rPr>
          <w:rFonts w:ascii="Times New Roman" w:hAnsi="Times New Roman" w:cs="Times New Roman"/>
          <w:b/>
          <w:bCs/>
          <w:i/>
          <w:iCs/>
          <w:color w:val="000000"/>
          <w:sz w:val="28"/>
          <w:szCs w:val="28"/>
        </w:rPr>
        <w:t>1</w:t>
      </w:r>
      <w:r w:rsidR="00223957" w:rsidRPr="00F01F2C">
        <w:rPr>
          <w:rFonts w:ascii="Times New Roman" w:hAnsi="Times New Roman" w:cs="Times New Roman"/>
          <w:b/>
          <w:bCs/>
          <w:i/>
          <w:iCs/>
          <w:color w:val="000000"/>
          <w:sz w:val="28"/>
          <w:szCs w:val="28"/>
        </w:rPr>
        <w:t xml:space="preserve">. Vai trò </w:t>
      </w:r>
    </w:p>
    <w:p w14:paraId="2390FCF1" w14:textId="45B3DB1B" w:rsidR="0015786C"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color w:val="000000"/>
          <w:sz w:val="28"/>
          <w:szCs w:val="28"/>
        </w:rPr>
        <w:t xml:space="preserve">- </w:t>
      </w:r>
      <w:r w:rsidRPr="00F01F2C">
        <w:rPr>
          <w:rFonts w:ascii="Times New Roman" w:hAnsi="Times New Roman" w:cs="Times New Roman"/>
          <w:bCs/>
          <w:color w:val="000000" w:themeColor="text1"/>
          <w:sz w:val="28"/>
          <w:szCs w:val="28"/>
        </w:rPr>
        <w:t>Vai trò của trồng trọt từ thực tiễn cuộc sống bản thân và quan sát thế giới xung quanh</w:t>
      </w:r>
      <w:r w:rsidRPr="00F01F2C">
        <w:rPr>
          <w:rFonts w:ascii="Times New Roman" w:hAnsi="Times New Roman" w:cs="Times New Roman"/>
          <w:bCs/>
          <w:color w:val="000000" w:themeColor="text1"/>
          <w:sz w:val="28"/>
          <w:szCs w:val="28"/>
        </w:rPr>
        <w:t>:</w:t>
      </w:r>
    </w:p>
    <w:p w14:paraId="5C185FDC" w14:textId="6C1B5A27"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Cung cấp nguyên liệu cho công nghiệp chế biến đồ mĩ nghệ, thủ công nghiệp</w:t>
      </w:r>
    </w:p>
    <w:p w14:paraId="77670CD3" w14:textId="770DF782"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Cung cấp nguyên liệu cho công nghiệp chế biến nước giải khát, nhiên liệu sinh học</w:t>
      </w:r>
    </w:p>
    <w:p w14:paraId="418E637C" w14:textId="69C8B6A2"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Tạo việc làm, tăng thu nhập cho người lao động</w:t>
      </w:r>
    </w:p>
    <w:p w14:paraId="48176E4D" w14:textId="0D6AE6C2"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Tạo cảnh quan, bảo vệ môi trường, phát triển du lịch, giữ gìn bản sắc văn hóa</w:t>
      </w:r>
    </w:p>
    <w:p w14:paraId="55532258" w14:textId="33CBB526" w:rsidR="00D21744" w:rsidRPr="00F01F2C" w:rsidRDefault="00D21744" w:rsidP="00F01F2C">
      <w:pPr>
        <w:spacing w:before="60" w:after="60" w:line="360" w:lineRule="auto"/>
        <w:jc w:val="both"/>
        <w:rPr>
          <w:rFonts w:ascii="Times New Roman" w:hAnsi="Times New Roman" w:cs="Times New Roman"/>
          <w:b/>
          <w:i/>
          <w:iCs/>
          <w:color w:val="000000" w:themeColor="text1"/>
          <w:sz w:val="28"/>
          <w:szCs w:val="28"/>
        </w:rPr>
      </w:pPr>
      <w:r w:rsidRPr="00F01F2C">
        <w:rPr>
          <w:rFonts w:ascii="Times New Roman" w:hAnsi="Times New Roman" w:cs="Times New Roman"/>
          <w:bCs/>
          <w:color w:val="000000" w:themeColor="text1"/>
          <w:sz w:val="28"/>
          <w:szCs w:val="28"/>
        </w:rPr>
        <w:tab/>
      </w:r>
      <w:r w:rsidRPr="00F01F2C">
        <w:rPr>
          <w:rFonts w:ascii="Times New Roman" w:hAnsi="Times New Roman" w:cs="Times New Roman"/>
          <w:b/>
          <w:i/>
          <w:iCs/>
          <w:color w:val="000000" w:themeColor="text1"/>
          <w:sz w:val="28"/>
          <w:szCs w:val="28"/>
        </w:rPr>
        <w:t>2. Triển vọng</w:t>
      </w:r>
    </w:p>
    <w:p w14:paraId="49924495" w14:textId="616F011E"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 xml:space="preserve">- </w:t>
      </w:r>
      <w:r w:rsidRPr="00F01F2C">
        <w:rPr>
          <w:rFonts w:ascii="Times New Roman" w:hAnsi="Times New Roman" w:cs="Times New Roman"/>
          <w:bCs/>
          <w:color w:val="000000" w:themeColor="text1"/>
          <w:sz w:val="28"/>
          <w:szCs w:val="28"/>
        </w:rPr>
        <w:t>Những lợi thế để phát triển trồng trọt ở Việt Nam</w:t>
      </w:r>
      <w:r w:rsidRPr="00F01F2C">
        <w:rPr>
          <w:rFonts w:ascii="Times New Roman" w:hAnsi="Times New Roman" w:cs="Times New Roman"/>
          <w:bCs/>
          <w:color w:val="000000" w:themeColor="text1"/>
          <w:sz w:val="28"/>
          <w:szCs w:val="28"/>
        </w:rPr>
        <w:t>:</w:t>
      </w:r>
    </w:p>
    <w:p w14:paraId="7E1BF61D" w14:textId="77777777"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Nằm trong vùng khí hậu nhiệt đới, có các mùa rõ rệt quanh năm</w:t>
      </w:r>
    </w:p>
    <w:p w14:paraId="396D42AC" w14:textId="6DDFF74B"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sz w:val="28"/>
          <w:szCs w:val="28"/>
        </w:rPr>
        <w:tab/>
        <w:t xml:space="preserve">+ </w:t>
      </w:r>
      <w:r w:rsidRPr="00F01F2C">
        <w:rPr>
          <w:rFonts w:ascii="Times New Roman" w:hAnsi="Times New Roman" w:cs="Times New Roman"/>
          <w:bCs/>
          <w:color w:val="000000" w:themeColor="text1"/>
          <w:sz w:val="28"/>
          <w:szCs w:val="28"/>
        </w:rPr>
        <w:t>Phần lớn diện tích của nước ta là đất trồng với địa hình rất đa dạng như đồng bằng, trung du, miền núi, cao nguyên, ven biển</w:t>
      </w:r>
    </w:p>
    <w:p w14:paraId="09B220A9" w14:textId="74DEF329"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Có truyền thống nông nghiệp, nhân dân ta cần cù, thông minh và có nhiều kinh nghiệm trong trồng trọt</w:t>
      </w:r>
    </w:p>
    <w:p w14:paraId="6FE2D4B8" w14:textId="77777777"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Nhà nước rất quan tâm và có nhiều chính sách hỗ trợ để phát triển trồng trọt.</w:t>
      </w:r>
    </w:p>
    <w:p w14:paraId="7202D90E" w14:textId="34ACC380"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sz w:val="28"/>
          <w:szCs w:val="28"/>
        </w:rPr>
        <w:tab/>
        <w:t xml:space="preserve">+ </w:t>
      </w:r>
      <w:r w:rsidRPr="00F01F2C">
        <w:rPr>
          <w:rFonts w:ascii="Times New Roman" w:hAnsi="Times New Roman" w:cs="Times New Roman"/>
          <w:bCs/>
          <w:color w:val="000000" w:themeColor="text1"/>
          <w:sz w:val="28"/>
          <w:szCs w:val="28"/>
        </w:rPr>
        <w:t>Khoa học công nghệ ngày càng phát triển, nhiều loại thiết bị, công nghệ hiện đại được ứng dụng trong trồng trọt</w:t>
      </w:r>
      <w:r w:rsidRPr="00F01F2C">
        <w:rPr>
          <w:rFonts w:ascii="Times New Roman" w:hAnsi="Times New Roman" w:cs="Times New Roman"/>
          <w:bCs/>
          <w:color w:val="000000" w:themeColor="text1"/>
          <w:sz w:val="28"/>
          <w:szCs w:val="28"/>
        </w:rPr>
        <w:t>.</w:t>
      </w:r>
    </w:p>
    <w:p w14:paraId="2CD8378E" w14:textId="62FC6155" w:rsidR="00D21744" w:rsidRPr="00F01F2C" w:rsidRDefault="00D21744"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
          <w:color w:val="000000" w:themeColor="text1"/>
          <w:sz w:val="28"/>
          <w:szCs w:val="28"/>
        </w:rPr>
        <w:t>II. CÁC NHÓM CÂY TRỒNG PHỔ BIẾN</w:t>
      </w:r>
    </w:p>
    <w:p w14:paraId="1A388D69" w14:textId="5E46A80E"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lastRenderedPageBreak/>
        <w:t>- Tên các nhóm cây trồng theo mục đích sử dụng:</w:t>
      </w:r>
    </w:p>
    <w:p w14:paraId="2F8D81F3" w14:textId="0C65475A"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tab/>
        <w:t>+ Cây lương thực</w:t>
      </w:r>
    </w:p>
    <w:p w14:paraId="50EB958D" w14:textId="4F49D890"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tab/>
        <w:t>+ Cây rau</w:t>
      </w:r>
    </w:p>
    <w:p w14:paraId="02DC3B01" w14:textId="37632F2B"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tab/>
        <w:t>+ Cây ăn quả</w:t>
      </w:r>
    </w:p>
    <w:p w14:paraId="1326A573" w14:textId="46052EE4"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tab/>
        <w:t>+ Cây công nghiệp</w:t>
      </w:r>
    </w:p>
    <w:p w14:paraId="2D9F49BA" w14:textId="6902F178"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tab/>
        <w:t>+ Cây thuốc, cây gia vị</w:t>
      </w:r>
    </w:p>
    <w:p w14:paraId="79E2AEB2" w14:textId="448AF7E6" w:rsidR="00D21744" w:rsidRPr="00F01F2C" w:rsidRDefault="00D21744" w:rsidP="00F01F2C">
      <w:pPr>
        <w:spacing w:before="60" w:after="60" w:line="360" w:lineRule="auto"/>
        <w:jc w:val="both"/>
        <w:rPr>
          <w:rFonts w:ascii="Times New Roman" w:hAnsi="Times New Roman" w:cs="Times New Roman"/>
          <w:bCs/>
          <w:sz w:val="28"/>
          <w:szCs w:val="28"/>
        </w:rPr>
      </w:pPr>
      <w:r w:rsidRPr="00F01F2C">
        <w:rPr>
          <w:rFonts w:ascii="Times New Roman" w:hAnsi="Times New Roman" w:cs="Times New Roman"/>
          <w:bCs/>
          <w:sz w:val="28"/>
          <w:szCs w:val="28"/>
        </w:rPr>
        <w:tab/>
        <w:t>+ Cây hoa, cây cảnh</w:t>
      </w:r>
    </w:p>
    <w:p w14:paraId="0A3DF36C" w14:textId="0012874A" w:rsidR="00246467" w:rsidRPr="00F01F2C" w:rsidRDefault="00F01F2C" w:rsidP="00F01F2C">
      <w:pPr>
        <w:spacing w:before="60" w:after="60" w:line="360" w:lineRule="auto"/>
        <w:jc w:val="both"/>
        <w:rPr>
          <w:rFonts w:ascii="Times New Roman" w:hAnsi="Times New Roman" w:cs="Times New Roman"/>
          <w:b/>
          <w:sz w:val="28"/>
          <w:szCs w:val="28"/>
        </w:rPr>
      </w:pPr>
      <w:r w:rsidRPr="00F01F2C">
        <w:rPr>
          <w:rFonts w:ascii="Times New Roman" w:hAnsi="Times New Roman" w:cs="Times New Roman"/>
          <w:b/>
          <w:sz w:val="28"/>
          <w:szCs w:val="28"/>
        </w:rPr>
        <w:t xml:space="preserve">III. MỘT SỐ PHƯƠNG THỨC TRỒNG TRỌT PHỔ BIẾN Ở VIỆT NAM </w:t>
      </w:r>
    </w:p>
    <w:p w14:paraId="653A6FE1" w14:textId="27D9FA4C" w:rsidR="00246467" w:rsidRPr="00F01F2C" w:rsidRDefault="00246467" w:rsidP="00F01F2C">
      <w:pPr>
        <w:spacing w:before="60" w:after="60" w:line="360" w:lineRule="auto"/>
        <w:jc w:val="both"/>
        <w:rPr>
          <w:rFonts w:ascii="Times New Roman" w:hAnsi="Times New Roman" w:cs="Times New Roman"/>
          <w:b/>
          <w:i/>
          <w:iCs/>
          <w:sz w:val="28"/>
          <w:szCs w:val="28"/>
        </w:rPr>
      </w:pPr>
      <w:r w:rsidRPr="00F01F2C">
        <w:rPr>
          <w:rFonts w:ascii="Times New Roman" w:hAnsi="Times New Roman" w:cs="Times New Roman"/>
          <w:b/>
          <w:sz w:val="28"/>
          <w:szCs w:val="28"/>
        </w:rPr>
        <w:tab/>
      </w:r>
      <w:r w:rsidRPr="00F01F2C">
        <w:rPr>
          <w:rFonts w:ascii="Times New Roman" w:hAnsi="Times New Roman" w:cs="Times New Roman"/>
          <w:b/>
          <w:i/>
          <w:iCs/>
          <w:sz w:val="28"/>
          <w:szCs w:val="28"/>
        </w:rPr>
        <w:t>1. Trồng trọt ngoài tự nhiên</w:t>
      </w:r>
    </w:p>
    <w:p w14:paraId="44D1F894" w14:textId="56D6C636"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sz w:val="28"/>
          <w:szCs w:val="28"/>
        </w:rPr>
        <w:t xml:space="preserve">- </w:t>
      </w:r>
      <w:r w:rsidRPr="00F01F2C">
        <w:rPr>
          <w:rFonts w:ascii="Times New Roman" w:hAnsi="Times New Roman" w:cs="Times New Roman"/>
          <w:bCs/>
          <w:color w:val="000000" w:themeColor="text1"/>
          <w:sz w:val="28"/>
          <w:szCs w:val="28"/>
        </w:rPr>
        <w:t>Khái niệm: là phương thức trồng trọt phổ biến và được áp dụng cho hầu hết các loại cây trồng. Mọi công việc trong quy trình trồng trọt đều được tiến hành trong điều kiện tự nhiên.</w:t>
      </w:r>
    </w:p>
    <w:p w14:paraId="551698EA" w14:textId="54B3567F"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rPr>
        <w:t xml:space="preserve">- </w:t>
      </w:r>
      <w:r w:rsidRPr="00F01F2C">
        <w:rPr>
          <w:rFonts w:ascii="Times New Roman" w:hAnsi="Times New Roman" w:cs="Times New Roman"/>
          <w:bCs/>
          <w:color w:val="000000" w:themeColor="text1"/>
          <w:sz w:val="28"/>
          <w:szCs w:val="28"/>
          <w:lang w:val="fr-FR"/>
        </w:rPr>
        <w:t>Ưu điểm</w:t>
      </w:r>
      <w:r w:rsidRPr="00F01F2C">
        <w:rPr>
          <w:rFonts w:ascii="Times New Roman" w:hAnsi="Times New Roman" w:cs="Times New Roman"/>
          <w:bCs/>
          <w:color w:val="000000" w:themeColor="text1"/>
          <w:sz w:val="28"/>
          <w:szCs w:val="28"/>
          <w:lang w:val="fr-FR"/>
        </w:rPr>
        <w:t>:</w:t>
      </w:r>
    </w:p>
    <w:p w14:paraId="463100AF" w14:textId="424DCB5E"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Tiến hành đơn giản, dễ thực hiện</w:t>
      </w:r>
    </w:p>
    <w:p w14:paraId="522BE772" w14:textId="3B712E7B"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Có thể thực hiện trên diện tích lớn</w:t>
      </w:r>
    </w:p>
    <w:p w14:paraId="74EB106D" w14:textId="330C81BA"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Cây có khả năng thích nghi thời tiết, thân thiện môi trường</w:t>
      </w:r>
    </w:p>
    <w:p w14:paraId="5C58F01D" w14:textId="0E188D50"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Nhược điểm:</w:t>
      </w:r>
    </w:p>
    <w:p w14:paraId="02E3B5F0" w14:textId="5668C822"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Dễ bị tác động bởi sâu, bệnh hại</w:t>
      </w:r>
    </w:p>
    <w:p w14:paraId="5C3ABFDE" w14:textId="0991FE0A"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Các điều kiện bất lợi của thời tiết (giá rét, hạn hán, bão, lụt..).</w:t>
      </w:r>
    </w:p>
    <w:p w14:paraId="2DF8B800" w14:textId="32A3EEED"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Khả năng trồng trái vụ thấp</w:t>
      </w:r>
    </w:p>
    <w:p w14:paraId="5139A74A" w14:textId="3ACDD3AE" w:rsidR="00246467" w:rsidRPr="00F01F2C" w:rsidRDefault="00246467" w:rsidP="00F01F2C">
      <w:pPr>
        <w:spacing w:before="60" w:after="60" w:line="360" w:lineRule="auto"/>
        <w:jc w:val="both"/>
        <w:rPr>
          <w:rFonts w:ascii="Times New Roman" w:hAnsi="Times New Roman" w:cs="Times New Roman"/>
          <w:b/>
          <w:i/>
          <w:iCs/>
          <w:color w:val="000000" w:themeColor="text1"/>
          <w:sz w:val="28"/>
          <w:szCs w:val="28"/>
          <w:lang w:val="fr-FR"/>
        </w:rPr>
      </w:pPr>
      <w:r w:rsidRPr="00F01F2C">
        <w:rPr>
          <w:rFonts w:ascii="Times New Roman" w:hAnsi="Times New Roman" w:cs="Times New Roman"/>
          <w:bCs/>
          <w:i/>
          <w:iCs/>
          <w:color w:val="000000" w:themeColor="text1"/>
          <w:sz w:val="28"/>
          <w:szCs w:val="28"/>
          <w:lang w:val="fr-FR"/>
        </w:rPr>
        <w:tab/>
      </w:r>
      <w:r w:rsidRPr="00F01F2C">
        <w:rPr>
          <w:rFonts w:ascii="Times New Roman" w:hAnsi="Times New Roman" w:cs="Times New Roman"/>
          <w:b/>
          <w:i/>
          <w:iCs/>
          <w:color w:val="000000" w:themeColor="text1"/>
          <w:sz w:val="28"/>
          <w:szCs w:val="28"/>
          <w:lang w:val="fr-FR"/>
        </w:rPr>
        <w:t>2. Trồng trọt có mái che</w:t>
      </w:r>
    </w:p>
    <w:p w14:paraId="4AC89F28" w14:textId="2FB6F255"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Khái niệm: là phương thức trồng trọt thường được tiến hành ở những nơi có điều kiện tự nhiên không thuận lợi, áp dụng đối với những cây trồng khó sinh trưởng, phát triển trong điều kiện tự nhiên.</w:t>
      </w:r>
    </w:p>
    <w:p w14:paraId="651F4912" w14:textId="210106EC"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lastRenderedPageBreak/>
        <w:t>- Ưu điểm:</w:t>
      </w:r>
    </w:p>
    <w:p w14:paraId="6AD6D825" w14:textId="77777777"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Cây ít bị sâu, bệnh</w:t>
      </w:r>
    </w:p>
    <w:p w14:paraId="460A2CBC" w14:textId="56A09454"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sz w:val="28"/>
          <w:szCs w:val="28"/>
          <w:lang w:val="fr-FR"/>
        </w:rPr>
        <w:tab/>
        <w:t xml:space="preserve">+ </w:t>
      </w:r>
      <w:r w:rsidRPr="00F01F2C">
        <w:rPr>
          <w:rFonts w:ascii="Times New Roman" w:hAnsi="Times New Roman" w:cs="Times New Roman"/>
          <w:bCs/>
          <w:color w:val="000000" w:themeColor="text1"/>
          <w:sz w:val="28"/>
          <w:szCs w:val="28"/>
          <w:lang w:val="fr-FR"/>
        </w:rPr>
        <w:t>Có thể tạo ra năng suất cao</w:t>
      </w:r>
    </w:p>
    <w:p w14:paraId="00580486" w14:textId="7F232114"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lang w:val="fr-FR"/>
        </w:rPr>
        <w:tab/>
      </w:r>
      <w:r w:rsidRPr="00F01F2C">
        <w:rPr>
          <w:rFonts w:ascii="Times New Roman" w:hAnsi="Times New Roman" w:cs="Times New Roman"/>
          <w:bCs/>
          <w:color w:val="000000" w:themeColor="text1"/>
          <w:sz w:val="28"/>
          <w:szCs w:val="28"/>
        </w:rPr>
        <w:t xml:space="preserve">+ </w:t>
      </w:r>
      <w:r w:rsidRPr="00F01F2C">
        <w:rPr>
          <w:rFonts w:ascii="Times New Roman" w:hAnsi="Times New Roman" w:cs="Times New Roman"/>
          <w:bCs/>
          <w:color w:val="000000" w:themeColor="text1"/>
          <w:sz w:val="28"/>
          <w:szCs w:val="28"/>
        </w:rPr>
        <w:t>Chủ động trong việc chăm sóc</w:t>
      </w:r>
    </w:p>
    <w:p w14:paraId="4B1327EB" w14:textId="7E231228"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Có thể sản xuất được rau quả trái vụ, an toàn</w:t>
      </w:r>
    </w:p>
    <w:p w14:paraId="7B86D547" w14:textId="4E4331D4"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 Nhược điểm:</w:t>
      </w:r>
    </w:p>
    <w:p w14:paraId="368924F2" w14:textId="1751B245"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lang w:val="fr-FR"/>
        </w:rPr>
        <w:t>Đầu tư lớn</w:t>
      </w:r>
    </w:p>
    <w:p w14:paraId="219E5F47" w14:textId="094DE0EC"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Kĩ thuật cao</w:t>
      </w:r>
    </w:p>
    <w:p w14:paraId="553871F6" w14:textId="61565914"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sz w:val="28"/>
          <w:szCs w:val="28"/>
        </w:rPr>
        <w:tab/>
        <w:t xml:space="preserve">+ </w:t>
      </w:r>
      <w:r w:rsidRPr="00F01F2C">
        <w:rPr>
          <w:rFonts w:ascii="Times New Roman" w:hAnsi="Times New Roman" w:cs="Times New Roman"/>
          <w:bCs/>
          <w:color w:val="000000" w:themeColor="text1"/>
          <w:sz w:val="28"/>
          <w:szCs w:val="28"/>
        </w:rPr>
        <w:t>Khả năng thích nghi thời tiết kém</w:t>
      </w:r>
    </w:p>
    <w:p w14:paraId="5CB9D6B9" w14:textId="6B9DD293"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lang w:val="fr-FR"/>
        </w:rPr>
        <w:t>Quy mô sản xuất nhỏ</w:t>
      </w:r>
    </w:p>
    <w:p w14:paraId="56C43F43" w14:textId="4EBD1E2E" w:rsidR="00246467" w:rsidRPr="00F01F2C" w:rsidRDefault="00246467" w:rsidP="00F01F2C">
      <w:pPr>
        <w:spacing w:before="60" w:after="60" w:line="360" w:lineRule="auto"/>
        <w:jc w:val="both"/>
        <w:rPr>
          <w:rFonts w:ascii="Times New Roman" w:hAnsi="Times New Roman" w:cs="Times New Roman"/>
          <w:b/>
          <w:i/>
          <w:iCs/>
          <w:color w:val="000000" w:themeColor="text1"/>
          <w:sz w:val="28"/>
          <w:szCs w:val="28"/>
          <w:lang w:val="fr-FR"/>
        </w:rPr>
      </w:pPr>
      <w:r w:rsidRPr="00F01F2C">
        <w:rPr>
          <w:rFonts w:ascii="Times New Roman" w:hAnsi="Times New Roman" w:cs="Times New Roman"/>
          <w:bCs/>
          <w:i/>
          <w:iCs/>
          <w:color w:val="000000" w:themeColor="text1"/>
          <w:sz w:val="28"/>
          <w:szCs w:val="28"/>
          <w:lang w:val="fr-FR"/>
        </w:rPr>
        <w:tab/>
      </w:r>
      <w:r w:rsidRPr="00F01F2C">
        <w:rPr>
          <w:rFonts w:ascii="Times New Roman" w:hAnsi="Times New Roman" w:cs="Times New Roman"/>
          <w:b/>
          <w:i/>
          <w:iCs/>
          <w:color w:val="000000" w:themeColor="text1"/>
          <w:sz w:val="28"/>
          <w:szCs w:val="28"/>
          <w:lang w:val="fr-FR"/>
        </w:rPr>
        <w:t>3. Phương thức trồng trọt kết hợp</w:t>
      </w:r>
    </w:p>
    <w:p w14:paraId="339D4177" w14:textId="7AB47B64"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Khái niệm: là phương thức kết hợp giữa phương thức trồng trọt ngoài tự nhiên với phương thức trồng trọt trong nhà có mái che</w:t>
      </w:r>
      <w:r w:rsidRPr="00F01F2C">
        <w:rPr>
          <w:rFonts w:ascii="Times New Roman" w:hAnsi="Times New Roman" w:cs="Times New Roman"/>
          <w:bCs/>
          <w:color w:val="000000" w:themeColor="text1"/>
          <w:sz w:val="28"/>
          <w:szCs w:val="28"/>
          <w:lang w:val="fr-FR"/>
        </w:rPr>
        <w:t>.</w:t>
      </w:r>
    </w:p>
    <w:p w14:paraId="7568870C" w14:textId="18857828"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Ưu điểm:</w:t>
      </w:r>
    </w:p>
    <w:p w14:paraId="0A19FB3B" w14:textId="260AF980"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Cây ít bị sâu, bệnh</w:t>
      </w:r>
    </w:p>
    <w:p w14:paraId="24CF4F03" w14:textId="18EDB4C3"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Có thể tạo ra năng suất</w:t>
      </w:r>
      <w:r w:rsidRPr="00F01F2C">
        <w:rPr>
          <w:rFonts w:ascii="Times New Roman" w:hAnsi="Times New Roman" w:cs="Times New Roman"/>
          <w:bCs/>
          <w:color w:val="000000" w:themeColor="text1"/>
          <w:sz w:val="28"/>
          <w:szCs w:val="28"/>
          <w:lang w:val="fr-FR"/>
        </w:rPr>
        <w:t xml:space="preserve"> cao</w:t>
      </w:r>
    </w:p>
    <w:p w14:paraId="1335F542" w14:textId="44C6CDBE"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lang w:val="fr-FR"/>
        </w:rPr>
        <w:tab/>
      </w:r>
      <w:r w:rsidRPr="00F01F2C">
        <w:rPr>
          <w:rFonts w:ascii="Times New Roman" w:hAnsi="Times New Roman" w:cs="Times New Roman"/>
          <w:bCs/>
          <w:color w:val="000000" w:themeColor="text1"/>
          <w:sz w:val="28"/>
          <w:szCs w:val="28"/>
        </w:rPr>
        <w:t xml:space="preserve">+ </w:t>
      </w:r>
      <w:r w:rsidRPr="00F01F2C">
        <w:rPr>
          <w:rFonts w:ascii="Times New Roman" w:hAnsi="Times New Roman" w:cs="Times New Roman"/>
          <w:bCs/>
          <w:color w:val="000000" w:themeColor="text1"/>
          <w:sz w:val="28"/>
          <w:szCs w:val="28"/>
        </w:rPr>
        <w:t>Chủ động trong việc chăm sóc</w:t>
      </w:r>
    </w:p>
    <w:p w14:paraId="064DDA98" w14:textId="398D8AF9"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Có thể sản xuất được rau quả trái vụ, an toàn</w:t>
      </w:r>
    </w:p>
    <w:p w14:paraId="1BA4F6B9" w14:textId="020069C2"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 Nhược điểm</w:t>
      </w:r>
    </w:p>
    <w:p w14:paraId="620094FF" w14:textId="2209D89F"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rPr>
        <w:t>Phức tạp, đòi hỏi đầu tư lớn</w:t>
      </w:r>
    </w:p>
    <w:p w14:paraId="59AF441C" w14:textId="4FA80160"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rPr>
        <w:tab/>
        <w:t xml:space="preserve">+ </w:t>
      </w:r>
      <w:r w:rsidRPr="00F01F2C">
        <w:rPr>
          <w:rFonts w:ascii="Times New Roman" w:hAnsi="Times New Roman" w:cs="Times New Roman"/>
          <w:bCs/>
          <w:color w:val="000000" w:themeColor="text1"/>
          <w:sz w:val="28"/>
          <w:szCs w:val="28"/>
          <w:lang w:val="fr-FR"/>
        </w:rPr>
        <w:t>Kĩ thuật cao</w:t>
      </w:r>
    </w:p>
    <w:p w14:paraId="6D3E31C1" w14:textId="3F5DAFE5" w:rsidR="00246467" w:rsidRPr="00F01F2C" w:rsidRDefault="00246467"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ab/>
        <w:t xml:space="preserve">+ </w:t>
      </w:r>
      <w:r w:rsidRPr="00F01F2C">
        <w:rPr>
          <w:rFonts w:ascii="Times New Roman" w:hAnsi="Times New Roman" w:cs="Times New Roman"/>
          <w:bCs/>
          <w:color w:val="000000" w:themeColor="text1"/>
          <w:sz w:val="28"/>
          <w:szCs w:val="28"/>
          <w:lang w:val="fr-FR"/>
        </w:rPr>
        <w:t>Giá thành cao</w:t>
      </w:r>
    </w:p>
    <w:p w14:paraId="01FD61FC" w14:textId="636E597C" w:rsidR="00F01F2C" w:rsidRPr="00F01F2C" w:rsidRDefault="00F01F2C" w:rsidP="00F01F2C">
      <w:pPr>
        <w:spacing w:before="60" w:after="60" w:line="360" w:lineRule="auto"/>
        <w:jc w:val="both"/>
        <w:rPr>
          <w:rFonts w:ascii="Times New Roman" w:hAnsi="Times New Roman" w:cs="Times New Roman"/>
          <w:b/>
          <w:color w:val="000000" w:themeColor="text1"/>
          <w:sz w:val="28"/>
          <w:szCs w:val="28"/>
          <w:lang w:val="fr-FR"/>
        </w:rPr>
      </w:pPr>
      <w:r w:rsidRPr="00F01F2C">
        <w:rPr>
          <w:rFonts w:ascii="Times New Roman" w:hAnsi="Times New Roman" w:cs="Times New Roman"/>
          <w:b/>
          <w:color w:val="000000" w:themeColor="text1"/>
          <w:sz w:val="28"/>
          <w:szCs w:val="28"/>
          <w:lang w:val="fr-FR"/>
        </w:rPr>
        <w:t>IV. MỘT SỐ ĐẶC ĐIỂM CƠ BẢN CỦA TRỒNG TRỌT CÔNG NGHỆ CAO</w:t>
      </w:r>
    </w:p>
    <w:p w14:paraId="6EEF47BB" w14:textId="569BD443"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lastRenderedPageBreak/>
        <w:t xml:space="preserve">- </w:t>
      </w:r>
      <w:r w:rsidRPr="00F01F2C">
        <w:rPr>
          <w:rFonts w:ascii="Times New Roman" w:hAnsi="Times New Roman" w:cs="Times New Roman"/>
          <w:bCs/>
          <w:color w:val="000000" w:themeColor="text1"/>
          <w:sz w:val="28"/>
          <w:szCs w:val="28"/>
          <w:lang w:val="fr-FR"/>
        </w:rPr>
        <w:t>Ưu tiên sử dụng các giống cây trồng mới cho năng suất cao, chất lượng tốt và thời gian sinh trưởng ngắn</w:t>
      </w:r>
    </w:p>
    <w:p w14:paraId="560C53AB" w14:textId="0448C08C"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Đất trồng dần được thay thế bằng các loại giá thể hoặc dung dịch dinh dưỡng, giúp cây trồng sinh trưởng, phát triển tốt hơn</w:t>
      </w:r>
    </w:p>
    <w:p w14:paraId="60A64F99" w14:textId="6CE2B7FF"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Ứng dụng ngày càng nhiều các thiết bị, công nghệ hiện đại nhằm chủ động và nâng cao hiệu quả sản xuất, giải phóng sức lao động</w:t>
      </w:r>
    </w:p>
    <w:p w14:paraId="614DCA85" w14:textId="0BC164B7"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Người lao động có trình độ cao, quy trình sản xuất khép kín từ khâu nghiên cứu, ứng dụng sản xuất đến tiêu thụ nông sản</w:t>
      </w:r>
      <w:r w:rsidRPr="00F01F2C">
        <w:rPr>
          <w:rFonts w:ascii="Times New Roman" w:hAnsi="Times New Roman" w:cs="Times New Roman"/>
          <w:bCs/>
          <w:color w:val="000000" w:themeColor="text1"/>
          <w:sz w:val="28"/>
          <w:szCs w:val="28"/>
          <w:lang w:val="fr-FR"/>
        </w:rPr>
        <w:t>.</w:t>
      </w:r>
    </w:p>
    <w:p w14:paraId="0DB670E6" w14:textId="219C1D87" w:rsidR="00F01F2C" w:rsidRPr="00F01F2C" w:rsidRDefault="00F01F2C" w:rsidP="00F01F2C">
      <w:pPr>
        <w:spacing w:before="60" w:after="60" w:line="360" w:lineRule="auto"/>
        <w:jc w:val="both"/>
        <w:rPr>
          <w:rFonts w:ascii="Times New Roman" w:hAnsi="Times New Roman" w:cs="Times New Roman"/>
          <w:b/>
          <w:color w:val="000000" w:themeColor="text1"/>
          <w:sz w:val="28"/>
          <w:szCs w:val="28"/>
          <w:lang w:val="fr-FR"/>
        </w:rPr>
      </w:pPr>
      <w:r w:rsidRPr="00F01F2C">
        <w:rPr>
          <w:rFonts w:ascii="Times New Roman" w:hAnsi="Times New Roman" w:cs="Times New Roman"/>
          <w:b/>
          <w:color w:val="000000" w:themeColor="text1"/>
          <w:sz w:val="28"/>
          <w:szCs w:val="28"/>
          <w:lang w:val="fr-FR"/>
        </w:rPr>
        <w:t>V. MỘT SỐ NGÀNH NGHỀ TRONG TRỒNG TRỌT</w:t>
      </w:r>
    </w:p>
    <w:p w14:paraId="233E65C8" w14:textId="62E19F73" w:rsidR="00F01F2C" w:rsidRPr="00F01F2C" w:rsidRDefault="00F01F2C" w:rsidP="00F01F2C">
      <w:pPr>
        <w:spacing w:before="60" w:after="60" w:line="360" w:lineRule="auto"/>
        <w:jc w:val="both"/>
        <w:rPr>
          <w:rFonts w:ascii="Times New Roman" w:hAnsi="Times New Roman" w:cs="Times New Roman"/>
          <w:b/>
          <w:i/>
          <w:iCs/>
          <w:color w:val="000000" w:themeColor="text1"/>
          <w:sz w:val="28"/>
          <w:szCs w:val="28"/>
          <w:lang w:val="fr-FR"/>
        </w:rPr>
      </w:pPr>
      <w:r w:rsidRPr="00F01F2C">
        <w:rPr>
          <w:rFonts w:ascii="Times New Roman" w:hAnsi="Times New Roman" w:cs="Times New Roman"/>
          <w:b/>
          <w:color w:val="000000" w:themeColor="text1"/>
          <w:sz w:val="28"/>
          <w:szCs w:val="28"/>
          <w:lang w:val="fr-FR"/>
        </w:rPr>
        <w:tab/>
      </w:r>
      <w:r w:rsidRPr="00F01F2C">
        <w:rPr>
          <w:rFonts w:ascii="Times New Roman" w:hAnsi="Times New Roman" w:cs="Times New Roman"/>
          <w:b/>
          <w:i/>
          <w:iCs/>
          <w:color w:val="000000" w:themeColor="text1"/>
          <w:sz w:val="28"/>
          <w:szCs w:val="28"/>
          <w:lang w:val="fr-FR"/>
        </w:rPr>
        <w:t>1. Kĩ sư trồng trọt</w:t>
      </w:r>
    </w:p>
    <w:p w14:paraId="4776007F" w14:textId="64C83C5B"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Khái niệm: là những người làm nhiệm vụ giám sát và quản lí toàn bộ quá trình trồng trọt, nghiên cứu cải tiến và ứng dụng các tiến bộ kĩ thuật vào trồng trọt nhằm tăng năng suất, chất lượng nông sản, hướng tới phát triển nền nông nghiệp hiện đại, bền vững, thân thiện với môi trường</w:t>
      </w:r>
      <w:r w:rsidRPr="00F01F2C">
        <w:rPr>
          <w:rFonts w:ascii="Times New Roman" w:hAnsi="Times New Roman" w:cs="Times New Roman"/>
          <w:bCs/>
          <w:color w:val="000000" w:themeColor="text1"/>
          <w:sz w:val="28"/>
          <w:szCs w:val="28"/>
          <w:lang w:val="fr-FR"/>
        </w:rPr>
        <w:t>.</w:t>
      </w:r>
    </w:p>
    <w:p w14:paraId="1CBF0576" w14:textId="63609F83"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Phẩm chất: yêu thiên nhiên, yêu thích công việc chăm sóc cây trồng, thích khám phá quy luật sinh trưởng và phát triển của cây trồng</w:t>
      </w:r>
      <w:r w:rsidRPr="00F01F2C">
        <w:rPr>
          <w:rFonts w:ascii="Times New Roman" w:hAnsi="Times New Roman" w:cs="Times New Roman"/>
          <w:bCs/>
          <w:color w:val="000000" w:themeColor="text1"/>
          <w:sz w:val="28"/>
          <w:szCs w:val="28"/>
          <w:lang w:val="fr-FR"/>
        </w:rPr>
        <w:t>.</w:t>
      </w:r>
    </w:p>
    <w:p w14:paraId="411E5362" w14:textId="77777777" w:rsidR="00F01F2C" w:rsidRPr="00F01F2C" w:rsidRDefault="00F01F2C" w:rsidP="00F01F2C">
      <w:pPr>
        <w:spacing w:before="60" w:after="60" w:line="360" w:lineRule="auto"/>
        <w:jc w:val="both"/>
        <w:rPr>
          <w:rFonts w:ascii="Times New Roman" w:hAnsi="Times New Roman" w:cs="Times New Roman"/>
          <w:b/>
          <w:i/>
          <w:iCs/>
          <w:color w:val="000000" w:themeColor="text1"/>
          <w:sz w:val="28"/>
          <w:szCs w:val="28"/>
          <w:lang w:val="fr-FR"/>
        </w:rPr>
      </w:pPr>
      <w:r w:rsidRPr="00F01F2C">
        <w:rPr>
          <w:rFonts w:ascii="Times New Roman" w:hAnsi="Times New Roman" w:cs="Times New Roman"/>
          <w:bCs/>
          <w:i/>
          <w:iCs/>
          <w:color w:val="000000" w:themeColor="text1"/>
          <w:sz w:val="28"/>
          <w:szCs w:val="28"/>
          <w:lang w:val="fr-FR"/>
        </w:rPr>
        <w:tab/>
      </w:r>
      <w:r w:rsidRPr="00F01F2C">
        <w:rPr>
          <w:rFonts w:ascii="Times New Roman" w:hAnsi="Times New Roman" w:cs="Times New Roman"/>
          <w:b/>
          <w:i/>
          <w:iCs/>
          <w:color w:val="000000" w:themeColor="text1"/>
          <w:sz w:val="28"/>
          <w:szCs w:val="28"/>
          <w:lang w:val="fr-FR"/>
        </w:rPr>
        <w:t>2. Kĩ sư bảo vệ thực vật</w:t>
      </w:r>
    </w:p>
    <w:p w14:paraId="1C9CAA06" w14:textId="77777777"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Khái niệm: là những người làm nhiệm vụ nghiên cứu và phòng trừ các tác nhân gây hại để bảo vệ cây trồng nhằm giúp trồng trọt đạt hiệu quả cao, bảo đảm vệ sinh an toàn thực phẩm, giữ gìn đa dạng sinh học, bảo vệ môi trường, góp phần phát triển nền nông nghiệp hiện đại, bền vững.</w:t>
      </w:r>
    </w:p>
    <w:p w14:paraId="7A1E5302" w14:textId="77777777"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Phẩm chất: yêu thiên nhiên, thích nghiên cứu khoa học, thích khám phá quy luật phát sinh, phát triển của côn trùng và các loài sâu bệnh</w:t>
      </w:r>
      <w:r w:rsidRPr="00F01F2C">
        <w:rPr>
          <w:rFonts w:ascii="Times New Roman" w:hAnsi="Times New Roman" w:cs="Times New Roman"/>
          <w:bCs/>
          <w:color w:val="000000" w:themeColor="text1"/>
          <w:sz w:val="28"/>
          <w:szCs w:val="28"/>
          <w:lang w:val="fr-FR"/>
        </w:rPr>
        <w:t>.</w:t>
      </w:r>
    </w:p>
    <w:p w14:paraId="3C228378" w14:textId="1B46A9BE" w:rsidR="00F01F2C" w:rsidRPr="00F01F2C" w:rsidRDefault="00F01F2C" w:rsidP="00F01F2C">
      <w:pPr>
        <w:spacing w:before="60" w:after="60" w:line="360" w:lineRule="auto"/>
        <w:jc w:val="both"/>
        <w:rPr>
          <w:rFonts w:ascii="Times New Roman" w:hAnsi="Times New Roman" w:cs="Times New Roman"/>
          <w:b/>
          <w:i/>
          <w:iCs/>
          <w:color w:val="000000" w:themeColor="text1"/>
          <w:sz w:val="28"/>
          <w:szCs w:val="28"/>
          <w:lang w:val="fr-FR"/>
        </w:rPr>
      </w:pPr>
      <w:r w:rsidRPr="00F01F2C">
        <w:rPr>
          <w:rFonts w:ascii="Times New Roman" w:hAnsi="Times New Roman" w:cs="Times New Roman"/>
          <w:b/>
          <w:i/>
          <w:iCs/>
          <w:color w:val="000000" w:themeColor="text1"/>
          <w:sz w:val="28"/>
          <w:szCs w:val="28"/>
          <w:lang w:val="fr-FR"/>
        </w:rPr>
        <w:tab/>
        <w:t>3.</w:t>
      </w:r>
      <w:r w:rsidRPr="00F01F2C">
        <w:rPr>
          <w:rFonts w:ascii="Times New Roman" w:hAnsi="Times New Roman" w:cs="Times New Roman"/>
          <w:b/>
          <w:color w:val="000000" w:themeColor="text1"/>
          <w:sz w:val="28"/>
          <w:szCs w:val="28"/>
          <w:lang w:val="fr-FR"/>
        </w:rPr>
        <w:t xml:space="preserve"> </w:t>
      </w:r>
      <w:r w:rsidRPr="00F01F2C">
        <w:rPr>
          <w:rFonts w:ascii="Times New Roman" w:hAnsi="Times New Roman" w:cs="Times New Roman"/>
          <w:b/>
          <w:i/>
          <w:iCs/>
          <w:color w:val="000000" w:themeColor="text1"/>
          <w:sz w:val="28"/>
          <w:szCs w:val="28"/>
          <w:lang w:val="fr-FR"/>
        </w:rPr>
        <w:t>Kĩ sư chọn giống cây trồng</w:t>
      </w:r>
    </w:p>
    <w:p w14:paraId="43E7D5A2" w14:textId="69CFC8E1"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lastRenderedPageBreak/>
        <w:t xml:space="preserve">- </w:t>
      </w:r>
      <w:r w:rsidRPr="00F01F2C">
        <w:rPr>
          <w:rFonts w:ascii="Times New Roman" w:hAnsi="Times New Roman" w:cs="Times New Roman"/>
          <w:bCs/>
          <w:color w:val="000000" w:themeColor="text1"/>
          <w:sz w:val="28"/>
          <w:szCs w:val="28"/>
          <w:lang w:val="fr-FR"/>
        </w:rPr>
        <w:t>Khái niệm: là những người làm nhiệm vụ bảo tồn và phát triển giống cây trồng hiện có; nghiên cứu, chọn tạo các giống cây trồng mới phục vụ cho nhu cầu trong nước và xuất khẩu.</w:t>
      </w:r>
    </w:p>
    <w:p w14:paraId="4FC6FA03" w14:textId="02BFBB4C" w:rsidR="00F01F2C" w:rsidRPr="00F01F2C" w:rsidRDefault="00F01F2C" w:rsidP="00F01F2C">
      <w:pPr>
        <w:spacing w:before="60" w:after="60" w:line="360" w:lineRule="auto"/>
        <w:jc w:val="both"/>
        <w:rPr>
          <w:rFonts w:ascii="Times New Roman" w:hAnsi="Times New Roman" w:cs="Times New Roman"/>
          <w:bCs/>
          <w:color w:val="000000" w:themeColor="text1"/>
          <w:sz w:val="28"/>
          <w:szCs w:val="28"/>
          <w:lang w:val="fr-FR"/>
        </w:rPr>
      </w:pPr>
      <w:r w:rsidRPr="00F01F2C">
        <w:rPr>
          <w:rFonts w:ascii="Times New Roman" w:hAnsi="Times New Roman" w:cs="Times New Roman"/>
          <w:bCs/>
          <w:color w:val="000000" w:themeColor="text1"/>
          <w:sz w:val="28"/>
          <w:szCs w:val="28"/>
          <w:lang w:val="fr-FR"/>
        </w:rPr>
        <w:t xml:space="preserve">- </w:t>
      </w:r>
      <w:r w:rsidRPr="00F01F2C">
        <w:rPr>
          <w:rFonts w:ascii="Times New Roman" w:hAnsi="Times New Roman" w:cs="Times New Roman"/>
          <w:bCs/>
          <w:color w:val="000000" w:themeColor="text1"/>
          <w:sz w:val="28"/>
          <w:szCs w:val="28"/>
          <w:lang w:val="fr-FR"/>
        </w:rPr>
        <w:t>Phẩm chất: yêu thích cây trồng, thích nghiên cứu khoa học, cẩn thận, kiên trì, tỉ mỉ.</w:t>
      </w:r>
    </w:p>
    <w:p w14:paraId="0C457718" w14:textId="77777777" w:rsidR="00246467" w:rsidRPr="00F01F2C" w:rsidRDefault="00246467" w:rsidP="00F01F2C">
      <w:pPr>
        <w:spacing w:before="60" w:after="60" w:line="360" w:lineRule="auto"/>
        <w:jc w:val="both"/>
        <w:rPr>
          <w:rFonts w:ascii="Times New Roman" w:hAnsi="Times New Roman" w:cs="Times New Roman"/>
          <w:bCs/>
          <w:sz w:val="28"/>
          <w:szCs w:val="28"/>
          <w:lang w:val="fr-FR"/>
        </w:rPr>
      </w:pPr>
    </w:p>
    <w:sectPr w:rsidR="00246467" w:rsidRPr="00F01F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135E" w14:textId="77777777" w:rsidR="009E6940" w:rsidRDefault="009E6940" w:rsidP="0026735B">
      <w:pPr>
        <w:spacing w:after="0" w:line="240" w:lineRule="auto"/>
      </w:pPr>
      <w:r>
        <w:separator/>
      </w:r>
    </w:p>
  </w:endnote>
  <w:endnote w:type="continuationSeparator" w:id="0">
    <w:p w14:paraId="13E33E71" w14:textId="77777777" w:rsidR="009E6940" w:rsidRDefault="009E6940" w:rsidP="0026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06586"/>
      <w:docPartObj>
        <w:docPartGallery w:val="Page Numbers (Bottom of Page)"/>
        <w:docPartUnique/>
      </w:docPartObj>
    </w:sdtPr>
    <w:sdtEndPr>
      <w:rPr>
        <w:noProof/>
      </w:rPr>
    </w:sdtEndPr>
    <w:sdtContent>
      <w:p w14:paraId="724973CE" w14:textId="2D778A7C" w:rsidR="00F0616A" w:rsidRDefault="00F06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9E801" w14:textId="77777777" w:rsidR="00F0616A" w:rsidRDefault="00F0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FD81B" w14:textId="77777777" w:rsidR="009E6940" w:rsidRDefault="009E6940" w:rsidP="0026735B">
      <w:pPr>
        <w:spacing w:after="0" w:line="240" w:lineRule="auto"/>
      </w:pPr>
      <w:r>
        <w:separator/>
      </w:r>
    </w:p>
  </w:footnote>
  <w:footnote w:type="continuationSeparator" w:id="0">
    <w:p w14:paraId="7E1401A4" w14:textId="77777777" w:rsidR="009E6940" w:rsidRDefault="009E6940" w:rsidP="00267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F5" w14:textId="77777777" w:rsidR="0026735B" w:rsidRPr="00286CFB" w:rsidRDefault="0026735B" w:rsidP="0026735B">
    <w:pPr>
      <w:pStyle w:val="Header"/>
      <w:jc w:val="center"/>
      <w:rPr>
        <w:rFonts w:ascii="Times New Roman" w:hAnsi="Times New Roman"/>
        <w:color w:val="00B050"/>
        <w:sz w:val="28"/>
        <w:szCs w:val="28"/>
      </w:rPr>
    </w:pPr>
    <w:r w:rsidRPr="00286CFB">
      <w:rPr>
        <w:rFonts w:ascii="Times New Roman" w:hAnsi="Times New Roman"/>
        <w:color w:val="00B050"/>
        <w:sz w:val="28"/>
        <w:szCs w:val="28"/>
      </w:rPr>
      <w:t xml:space="preserve">Kenhgiaovien – Zalo: </w:t>
    </w:r>
    <w:r w:rsidRPr="00286CFB">
      <w:rPr>
        <w:rFonts w:ascii="Times New Roman" w:hAnsi="Times New Roman"/>
        <w:color w:val="00B050"/>
        <w:sz w:val="28"/>
        <w:szCs w:val="28"/>
        <w:shd w:val="clear" w:color="auto" w:fill="FFFFFF"/>
      </w:rPr>
      <w:t>0386 168 725</w:t>
    </w:r>
  </w:p>
  <w:p w14:paraId="179FD8D4" w14:textId="77777777" w:rsidR="0026735B" w:rsidRDefault="0026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735C"/>
    <w:multiLevelType w:val="hybridMultilevel"/>
    <w:tmpl w:val="EE7A6AC4"/>
    <w:lvl w:ilvl="0" w:tplc="7EE6A8EC">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7054A"/>
    <w:multiLevelType w:val="hybridMultilevel"/>
    <w:tmpl w:val="D68A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226327">
    <w:abstractNumId w:val="1"/>
  </w:num>
  <w:num w:numId="2" w16cid:durableId="1970552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CD"/>
    <w:rsid w:val="000818A6"/>
    <w:rsid w:val="000C1461"/>
    <w:rsid w:val="0015786C"/>
    <w:rsid w:val="00223957"/>
    <w:rsid w:val="00246467"/>
    <w:rsid w:val="0026735B"/>
    <w:rsid w:val="0037347A"/>
    <w:rsid w:val="00440C38"/>
    <w:rsid w:val="0063502F"/>
    <w:rsid w:val="006664DE"/>
    <w:rsid w:val="006A05E1"/>
    <w:rsid w:val="006E4916"/>
    <w:rsid w:val="00986B69"/>
    <w:rsid w:val="009E6940"/>
    <w:rsid w:val="009F7D56"/>
    <w:rsid w:val="00A46294"/>
    <w:rsid w:val="00A51A01"/>
    <w:rsid w:val="00A755EF"/>
    <w:rsid w:val="00A8111C"/>
    <w:rsid w:val="00C46984"/>
    <w:rsid w:val="00C55EB8"/>
    <w:rsid w:val="00C578B2"/>
    <w:rsid w:val="00CB6CA9"/>
    <w:rsid w:val="00D17DCD"/>
    <w:rsid w:val="00D21744"/>
    <w:rsid w:val="00EA7A4E"/>
    <w:rsid w:val="00EF33D2"/>
    <w:rsid w:val="00F01F2C"/>
    <w:rsid w:val="00F0616A"/>
    <w:rsid w:val="00F0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E888"/>
  <w15:chartTrackingRefBased/>
  <w15:docId w15:val="{47745229-74C3-441E-A90E-3BD886C2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35B"/>
    <w:pPr>
      <w:keepNext/>
      <w:keepLines/>
      <w:spacing w:before="240" w:after="0"/>
      <w:jc w:val="center"/>
      <w:outlineLvl w:val="0"/>
    </w:pPr>
    <w:rPr>
      <w:rFonts w:ascii="Times New Roman" w:eastAsiaTheme="majorEastAsia" w:hAnsi="Times New Roman"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35B"/>
  </w:style>
  <w:style w:type="paragraph" w:styleId="Footer">
    <w:name w:val="footer"/>
    <w:basedOn w:val="Normal"/>
    <w:link w:val="FooterChar"/>
    <w:uiPriority w:val="99"/>
    <w:unhideWhenUsed/>
    <w:rsid w:val="0026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5B"/>
  </w:style>
  <w:style w:type="paragraph" w:styleId="ListParagraph">
    <w:name w:val="List Paragraph"/>
    <w:basedOn w:val="Normal"/>
    <w:uiPriority w:val="34"/>
    <w:qFormat/>
    <w:rsid w:val="0026735B"/>
    <w:pPr>
      <w:ind w:left="720"/>
      <w:contextualSpacing/>
    </w:pPr>
  </w:style>
  <w:style w:type="character" w:customStyle="1" w:styleId="Heading1Char">
    <w:name w:val="Heading 1 Char"/>
    <w:basedOn w:val="DefaultParagraphFont"/>
    <w:link w:val="Heading1"/>
    <w:uiPriority w:val="9"/>
    <w:rsid w:val="0026735B"/>
    <w:rPr>
      <w:rFonts w:ascii="Times New Roman" w:eastAsiaTheme="majorEastAsia" w:hAnsi="Times New Roman"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Vương Mai Linh</dc:creator>
  <cp:keywords/>
  <dc:description/>
  <cp:lastModifiedBy>Phạm Vương Mai Linh</cp:lastModifiedBy>
  <cp:revision>15</cp:revision>
  <dcterms:created xsi:type="dcterms:W3CDTF">2023-11-04T01:47:00Z</dcterms:created>
  <dcterms:modified xsi:type="dcterms:W3CDTF">2023-11-07T06:48:00Z</dcterms:modified>
</cp:coreProperties>
</file>