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53B" w14:textId="3C2391E8" w:rsidR="00D7694E" w:rsidRDefault="002B3E17" w:rsidP="00D7694E">
      <w:pPr>
        <w:pStyle w:val="Heading1"/>
        <w:spacing w:before="0" w:line="360" w:lineRule="auto"/>
        <w:jc w:val="center"/>
        <w:rPr>
          <w:rFonts w:ascii="Times New Roman" w:hAnsi="Times New Roman" w:cs="Times New Roman"/>
          <w:b/>
          <w:bCs/>
          <w:noProof/>
          <w:color w:val="1F4E79" w:themeColor="accent1" w:themeShade="80"/>
          <w:sz w:val="27"/>
          <w:szCs w:val="27"/>
          <w:lang w:val="vi-VN"/>
        </w:rPr>
      </w:pPr>
      <w:r w:rsidRPr="00D7694E">
        <w:rPr>
          <w:rFonts w:ascii="Times New Roman" w:hAnsi="Times New Roman" w:cs="Times New Roman"/>
          <w:b/>
          <w:bCs/>
          <w:noProof/>
          <w:color w:val="1F4E79" w:themeColor="accent1" w:themeShade="80"/>
          <w:sz w:val="27"/>
          <w:szCs w:val="27"/>
          <w:lang w:val="vi-VN"/>
        </w:rPr>
        <w:t xml:space="preserve">BÀI 1: </w:t>
      </w:r>
      <w:r w:rsidR="00283D2C">
        <w:rPr>
          <w:rFonts w:ascii="Times New Roman" w:hAnsi="Times New Roman" w:cs="Times New Roman"/>
          <w:b/>
          <w:bCs/>
          <w:noProof/>
          <w:color w:val="1F4E79" w:themeColor="accent1" w:themeShade="80"/>
          <w:sz w:val="27"/>
          <w:szCs w:val="27"/>
        </w:rPr>
        <w:t>SỰ KHÁC BIỆT VỀ TRÌNH ĐỘ PHÁT TRIỂN KINH TẾ - XÃ HỘI CỦA CÁC NHÓM NƯỚC</w:t>
      </w:r>
    </w:p>
    <w:p w14:paraId="2713AADA" w14:textId="5089C486" w:rsidR="006F37CF" w:rsidRPr="00D7694E" w:rsidRDefault="00235939" w:rsidP="00D7694E">
      <w:pPr>
        <w:spacing w:after="0" w:line="360" w:lineRule="auto"/>
        <w:jc w:val="center"/>
        <w:rPr>
          <w:rFonts w:ascii="Times New Roman" w:hAnsi="Times New Roman" w:cs="Times New Roman"/>
          <w:b/>
          <w:bCs/>
          <w:i/>
          <w:iCs/>
          <w:noProof/>
          <w:sz w:val="27"/>
          <w:szCs w:val="27"/>
          <w:lang w:val="vi-VN"/>
        </w:rPr>
      </w:pPr>
      <w:r w:rsidRPr="00D7694E">
        <w:rPr>
          <w:rFonts w:ascii="Times New Roman" w:hAnsi="Times New Roman" w:cs="Times New Roman"/>
          <w:b/>
          <w:bCs/>
          <w:i/>
          <w:iCs/>
          <w:noProof/>
          <w:sz w:val="27"/>
          <w:szCs w:val="27"/>
          <w:lang w:val="vi-VN"/>
        </w:rPr>
        <w:t>(</w:t>
      </w:r>
      <w:r w:rsidR="005951A1">
        <w:rPr>
          <w:rFonts w:ascii="Times New Roman" w:hAnsi="Times New Roman" w:cs="Times New Roman"/>
          <w:b/>
          <w:bCs/>
          <w:i/>
          <w:iCs/>
          <w:noProof/>
          <w:sz w:val="27"/>
          <w:szCs w:val="27"/>
        </w:rPr>
        <w:t>1</w:t>
      </w:r>
      <w:r w:rsidR="00643588">
        <w:rPr>
          <w:rFonts w:ascii="Times New Roman" w:hAnsi="Times New Roman" w:cs="Times New Roman"/>
          <w:b/>
          <w:bCs/>
          <w:i/>
          <w:iCs/>
          <w:noProof/>
          <w:sz w:val="27"/>
          <w:szCs w:val="27"/>
        </w:rPr>
        <w:t>6</w:t>
      </w:r>
      <w:r w:rsidRPr="00D7694E">
        <w:rPr>
          <w:rFonts w:ascii="Times New Roman" w:hAnsi="Times New Roman" w:cs="Times New Roman"/>
          <w:b/>
          <w:bCs/>
          <w:i/>
          <w:iCs/>
          <w:noProof/>
          <w:sz w:val="27"/>
          <w:szCs w:val="27"/>
          <w:lang w:val="vi-VN"/>
        </w:rPr>
        <w:t xml:space="preserve"> </w:t>
      </w:r>
      <w:r w:rsidR="006F37CF" w:rsidRPr="00D7694E">
        <w:rPr>
          <w:rFonts w:ascii="Times New Roman" w:hAnsi="Times New Roman" w:cs="Times New Roman"/>
          <w:b/>
          <w:bCs/>
          <w:i/>
          <w:iCs/>
          <w:noProof/>
          <w:sz w:val="27"/>
          <w:szCs w:val="27"/>
          <w:lang w:val="vi-VN"/>
        </w:rPr>
        <w:t>câu)</w:t>
      </w:r>
    </w:p>
    <w:p w14:paraId="388E2EAF" w14:textId="77777777" w:rsidR="004227CF" w:rsidRPr="00D7694E" w:rsidRDefault="004227CF" w:rsidP="00D7694E">
      <w:pPr>
        <w:spacing w:after="0" w:line="360" w:lineRule="auto"/>
        <w:rPr>
          <w:rFonts w:ascii="Times New Roman" w:hAnsi="Times New Roman" w:cs="Times New Roman"/>
          <w:noProof/>
          <w:sz w:val="27"/>
          <w:szCs w:val="27"/>
          <w:lang w:val="vi-VN"/>
        </w:rPr>
      </w:pPr>
    </w:p>
    <w:p w14:paraId="41A1BFF9" w14:textId="77777777" w:rsidR="004227CF" w:rsidRPr="00D7694E" w:rsidRDefault="004227CF" w:rsidP="00D7694E">
      <w:pPr>
        <w:pStyle w:val="Heading2"/>
        <w:spacing w:before="0" w:line="360" w:lineRule="auto"/>
        <w:jc w:val="both"/>
        <w:rPr>
          <w:rFonts w:ascii="Times New Roman" w:hAnsi="Times New Roman" w:cs="Times New Roman"/>
          <w:b/>
          <w:noProof/>
          <w:sz w:val="27"/>
          <w:szCs w:val="27"/>
          <w:lang w:val="vi-VN"/>
        </w:rPr>
      </w:pPr>
      <w:r w:rsidRPr="00D7694E">
        <w:rPr>
          <w:rFonts w:ascii="Times New Roman" w:hAnsi="Times New Roman" w:cs="Times New Roman"/>
          <w:b/>
          <w:noProof/>
          <w:sz w:val="27"/>
          <w:szCs w:val="27"/>
          <w:lang w:val="vi-VN"/>
        </w:rPr>
        <w:t>1. NHẬN BIẾT (</w:t>
      </w:r>
      <w:r w:rsidR="005951A1">
        <w:rPr>
          <w:rFonts w:ascii="Times New Roman" w:hAnsi="Times New Roman" w:cs="Times New Roman"/>
          <w:b/>
          <w:noProof/>
          <w:sz w:val="27"/>
          <w:szCs w:val="27"/>
        </w:rPr>
        <w:t>5</w:t>
      </w:r>
      <w:r w:rsidRPr="00D7694E">
        <w:rPr>
          <w:rFonts w:ascii="Times New Roman" w:hAnsi="Times New Roman" w:cs="Times New Roman"/>
          <w:b/>
          <w:noProof/>
          <w:sz w:val="27"/>
          <w:szCs w:val="27"/>
          <w:lang w:val="vi-VN"/>
        </w:rPr>
        <w:t xml:space="preserve"> câu)</w:t>
      </w:r>
    </w:p>
    <w:p w14:paraId="3A617E64" w14:textId="11C60577" w:rsidR="008A1377" w:rsidRPr="00283D2C" w:rsidRDefault="00896376" w:rsidP="00283D2C">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1: </w:t>
      </w:r>
      <w:r w:rsidR="00236ACD">
        <w:rPr>
          <w:rFonts w:ascii="Times New Roman" w:hAnsi="Times New Roman" w:cs="Times New Roman"/>
          <w:bCs/>
          <w:noProof/>
          <w:sz w:val="27"/>
          <w:szCs w:val="27"/>
        </w:rPr>
        <w:t>Kể tên</w:t>
      </w:r>
      <w:r w:rsidR="008A1377">
        <w:rPr>
          <w:rFonts w:ascii="Times New Roman" w:hAnsi="Times New Roman" w:cs="Times New Roman"/>
          <w:bCs/>
          <w:noProof/>
          <w:sz w:val="27"/>
          <w:szCs w:val="27"/>
        </w:rPr>
        <w:t xml:space="preserve"> một số nước phát triển và nước đang phát triển</w:t>
      </w:r>
      <w:r w:rsidR="00236ACD">
        <w:rPr>
          <w:rFonts w:ascii="Times New Roman" w:hAnsi="Times New Roman" w:cs="Times New Roman"/>
          <w:bCs/>
          <w:noProof/>
          <w:sz w:val="27"/>
          <w:szCs w:val="27"/>
        </w:rPr>
        <w:t xml:space="preserve"> mà em biết.</w:t>
      </w:r>
    </w:p>
    <w:p w14:paraId="5E7F8132" w14:textId="09724A42" w:rsidR="007643D0" w:rsidRPr="00D7694E" w:rsidRDefault="007643D0" w:rsidP="007643D0">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0C0ABFD2" w14:textId="42408D37" w:rsidR="007643D0" w:rsidRDefault="00045BD5" w:rsidP="00D7694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Nước phát triển: Hoa Kỳ, Ca-na-đa, Đức, Nhật Bản, Liên Bang Ngan,…</w:t>
      </w:r>
    </w:p>
    <w:p w14:paraId="73801487" w14:textId="06F70394" w:rsidR="00045BD5" w:rsidRDefault="00045BD5" w:rsidP="00D7694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Nước đang phát triển: </w:t>
      </w:r>
      <w:r w:rsidR="00236ACD" w:rsidRPr="00236ACD">
        <w:rPr>
          <w:rFonts w:ascii="Times New Roman" w:hAnsi="Times New Roman" w:cs="Times New Roman"/>
          <w:bCs/>
          <w:i/>
          <w:iCs/>
          <w:noProof/>
          <w:sz w:val="27"/>
          <w:szCs w:val="27"/>
        </w:rPr>
        <w:t>Bra-xin, Trung Quốc, Ấn Độ, Nam Phi, In-đô-nê-xi-a, Ô-xtrây-li-a…</w:t>
      </w:r>
    </w:p>
    <w:p w14:paraId="00DEFBD4" w14:textId="5BF960BC" w:rsidR="00283D2C" w:rsidRDefault="007643D0" w:rsidP="008A1377">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2: </w:t>
      </w:r>
      <w:r w:rsidR="005951A1">
        <w:rPr>
          <w:rFonts w:ascii="Times New Roman" w:hAnsi="Times New Roman" w:cs="Times New Roman"/>
          <w:bCs/>
          <w:noProof/>
          <w:sz w:val="27"/>
          <w:szCs w:val="27"/>
        </w:rPr>
        <w:t xml:space="preserve">Quan sát </w:t>
      </w:r>
      <w:r w:rsidR="00C11FB8" w:rsidRPr="00236ACD">
        <w:rPr>
          <w:rFonts w:ascii="Times New Roman" w:hAnsi="Times New Roman" w:cs="Times New Roman"/>
          <w:bCs/>
          <w:i/>
          <w:iCs/>
          <w:noProof/>
          <w:sz w:val="27"/>
          <w:szCs w:val="27"/>
        </w:rPr>
        <w:t>Bản đồ HDI, cơ cấu GDP và GNI/người của một số nước trên thế giới năm 2020</w:t>
      </w:r>
      <w:r w:rsidR="00C11FB8">
        <w:rPr>
          <w:rFonts w:ascii="Times New Roman" w:hAnsi="Times New Roman" w:cs="Times New Roman"/>
          <w:bCs/>
          <w:noProof/>
          <w:sz w:val="27"/>
          <w:szCs w:val="27"/>
        </w:rPr>
        <w:t xml:space="preserve"> </w:t>
      </w:r>
      <w:r w:rsidR="005951A1">
        <w:rPr>
          <w:rFonts w:ascii="Times New Roman" w:hAnsi="Times New Roman" w:cs="Times New Roman"/>
          <w:bCs/>
          <w:noProof/>
          <w:sz w:val="27"/>
          <w:szCs w:val="27"/>
        </w:rPr>
        <w:t>và kể</w:t>
      </w:r>
      <w:r>
        <w:rPr>
          <w:rFonts w:ascii="Times New Roman" w:hAnsi="Times New Roman" w:cs="Times New Roman"/>
          <w:bCs/>
          <w:noProof/>
          <w:sz w:val="27"/>
          <w:szCs w:val="27"/>
        </w:rPr>
        <w:t xml:space="preserve"> tên </w:t>
      </w:r>
      <w:r w:rsidR="00283D2C">
        <w:rPr>
          <w:rFonts w:ascii="Times New Roman" w:hAnsi="Times New Roman" w:cs="Times New Roman"/>
          <w:bCs/>
          <w:noProof/>
          <w:sz w:val="27"/>
          <w:szCs w:val="27"/>
        </w:rPr>
        <w:t xml:space="preserve">các quốc gia có chỉ số HDI từ 0,8 trở lên trên thế giới. </w:t>
      </w:r>
    </w:p>
    <w:p w14:paraId="788C86FB" w14:textId="42233E80" w:rsidR="00C11FB8" w:rsidRDefault="00C11FB8" w:rsidP="008A1377">
      <w:pPr>
        <w:spacing w:after="0" w:line="360" w:lineRule="auto"/>
        <w:jc w:val="both"/>
        <w:rPr>
          <w:rFonts w:ascii="Times New Roman" w:hAnsi="Times New Roman" w:cs="Times New Roman"/>
          <w:bCs/>
          <w:noProof/>
          <w:sz w:val="27"/>
          <w:szCs w:val="27"/>
        </w:rPr>
      </w:pPr>
      <w:r>
        <w:rPr>
          <w:noProof/>
        </w:rPr>
        <w:drawing>
          <wp:anchor distT="0" distB="0" distL="114300" distR="114300" simplePos="0" relativeHeight="251659264" behindDoc="0" locked="0" layoutInCell="1" allowOverlap="1" wp14:anchorId="5D217CF4" wp14:editId="63B681E9">
            <wp:simplePos x="0" y="0"/>
            <wp:positionH relativeFrom="margin">
              <wp:align>center</wp:align>
            </wp:positionH>
            <wp:positionV relativeFrom="paragraph">
              <wp:posOffset>41895</wp:posOffset>
            </wp:positionV>
            <wp:extent cx="4997007" cy="3518966"/>
            <wp:effectExtent l="0" t="0" r="0" b="5715"/>
            <wp:wrapNone/>
            <wp:docPr id="1950196524"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196524" name="Picture 1" descr="Map&#10;&#10;Description automatically generated"/>
                    <pic:cNvPicPr/>
                  </pic:nvPicPr>
                  <pic:blipFill rotWithShape="1">
                    <a:blip r:embed="rId8">
                      <a:extLst>
                        <a:ext uri="{28A0092B-C50C-407E-A947-70E740481C1C}">
                          <a14:useLocalDpi xmlns:a14="http://schemas.microsoft.com/office/drawing/2010/main" val="0"/>
                        </a:ext>
                      </a:extLst>
                    </a:blip>
                    <a:srcRect l="1830" r="2627" b="2920"/>
                    <a:stretch/>
                  </pic:blipFill>
                  <pic:spPr bwMode="auto">
                    <a:xfrm>
                      <a:off x="0" y="0"/>
                      <a:ext cx="4997007" cy="35189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FFD95F" w14:textId="77777777" w:rsidR="00C11FB8" w:rsidRDefault="00C11FB8" w:rsidP="005951A1">
      <w:pPr>
        <w:spacing w:after="0" w:line="360" w:lineRule="auto"/>
        <w:jc w:val="both"/>
        <w:rPr>
          <w:rFonts w:ascii="Times New Roman" w:hAnsi="Times New Roman" w:cs="Times New Roman"/>
          <w:b/>
          <w:noProof/>
          <w:sz w:val="27"/>
          <w:szCs w:val="27"/>
          <w:u w:val="single"/>
          <w:lang w:val="vi-VN"/>
        </w:rPr>
      </w:pPr>
    </w:p>
    <w:p w14:paraId="6F9612FB" w14:textId="77777777" w:rsidR="00C11FB8" w:rsidRDefault="00C11FB8" w:rsidP="005951A1">
      <w:pPr>
        <w:spacing w:after="0" w:line="360" w:lineRule="auto"/>
        <w:jc w:val="both"/>
        <w:rPr>
          <w:rFonts w:ascii="Times New Roman" w:hAnsi="Times New Roman" w:cs="Times New Roman"/>
          <w:b/>
          <w:noProof/>
          <w:sz w:val="27"/>
          <w:szCs w:val="27"/>
          <w:u w:val="single"/>
          <w:lang w:val="vi-VN"/>
        </w:rPr>
      </w:pPr>
    </w:p>
    <w:p w14:paraId="56580DCC" w14:textId="77777777" w:rsidR="00C11FB8" w:rsidRDefault="00C11FB8" w:rsidP="005951A1">
      <w:pPr>
        <w:spacing w:after="0" w:line="360" w:lineRule="auto"/>
        <w:jc w:val="both"/>
        <w:rPr>
          <w:rFonts w:ascii="Times New Roman" w:hAnsi="Times New Roman" w:cs="Times New Roman"/>
          <w:b/>
          <w:noProof/>
          <w:sz w:val="27"/>
          <w:szCs w:val="27"/>
          <w:u w:val="single"/>
          <w:lang w:val="vi-VN"/>
        </w:rPr>
      </w:pPr>
    </w:p>
    <w:p w14:paraId="6C1889FF" w14:textId="77777777" w:rsidR="00C11FB8" w:rsidRDefault="00C11FB8" w:rsidP="005951A1">
      <w:pPr>
        <w:spacing w:after="0" w:line="360" w:lineRule="auto"/>
        <w:jc w:val="both"/>
        <w:rPr>
          <w:rFonts w:ascii="Times New Roman" w:hAnsi="Times New Roman" w:cs="Times New Roman"/>
          <w:b/>
          <w:noProof/>
          <w:sz w:val="27"/>
          <w:szCs w:val="27"/>
          <w:u w:val="single"/>
          <w:lang w:val="vi-VN"/>
        </w:rPr>
      </w:pPr>
    </w:p>
    <w:p w14:paraId="4A7935C0" w14:textId="77777777" w:rsidR="00C11FB8" w:rsidRDefault="00C11FB8" w:rsidP="005951A1">
      <w:pPr>
        <w:spacing w:after="0" w:line="360" w:lineRule="auto"/>
        <w:jc w:val="both"/>
        <w:rPr>
          <w:rFonts w:ascii="Times New Roman" w:hAnsi="Times New Roman" w:cs="Times New Roman"/>
          <w:b/>
          <w:noProof/>
          <w:sz w:val="27"/>
          <w:szCs w:val="27"/>
          <w:u w:val="single"/>
          <w:lang w:val="vi-VN"/>
        </w:rPr>
      </w:pPr>
    </w:p>
    <w:p w14:paraId="24CF0D8F" w14:textId="77777777" w:rsidR="00C11FB8" w:rsidRDefault="00C11FB8" w:rsidP="005951A1">
      <w:pPr>
        <w:spacing w:after="0" w:line="360" w:lineRule="auto"/>
        <w:jc w:val="both"/>
        <w:rPr>
          <w:rFonts w:ascii="Times New Roman" w:hAnsi="Times New Roman" w:cs="Times New Roman"/>
          <w:b/>
          <w:noProof/>
          <w:sz w:val="27"/>
          <w:szCs w:val="27"/>
          <w:u w:val="single"/>
          <w:lang w:val="vi-VN"/>
        </w:rPr>
      </w:pPr>
    </w:p>
    <w:p w14:paraId="001A1C2D" w14:textId="77777777" w:rsidR="00C11FB8" w:rsidRDefault="00C11FB8" w:rsidP="005951A1">
      <w:pPr>
        <w:spacing w:after="0" w:line="360" w:lineRule="auto"/>
        <w:jc w:val="both"/>
        <w:rPr>
          <w:rFonts w:ascii="Times New Roman" w:hAnsi="Times New Roman" w:cs="Times New Roman"/>
          <w:b/>
          <w:noProof/>
          <w:sz w:val="27"/>
          <w:szCs w:val="27"/>
          <w:u w:val="single"/>
          <w:lang w:val="vi-VN"/>
        </w:rPr>
      </w:pPr>
    </w:p>
    <w:p w14:paraId="1223255B" w14:textId="77777777" w:rsidR="00C11FB8" w:rsidRDefault="00C11FB8" w:rsidP="005951A1">
      <w:pPr>
        <w:spacing w:after="0" w:line="360" w:lineRule="auto"/>
        <w:jc w:val="both"/>
        <w:rPr>
          <w:rFonts w:ascii="Times New Roman" w:hAnsi="Times New Roman" w:cs="Times New Roman"/>
          <w:b/>
          <w:noProof/>
          <w:sz w:val="27"/>
          <w:szCs w:val="27"/>
          <w:u w:val="single"/>
          <w:lang w:val="vi-VN"/>
        </w:rPr>
      </w:pPr>
    </w:p>
    <w:p w14:paraId="2967630E" w14:textId="77777777" w:rsidR="00C11FB8" w:rsidRDefault="00C11FB8" w:rsidP="005951A1">
      <w:pPr>
        <w:spacing w:after="0" w:line="360" w:lineRule="auto"/>
        <w:jc w:val="both"/>
        <w:rPr>
          <w:rFonts w:ascii="Times New Roman" w:hAnsi="Times New Roman" w:cs="Times New Roman"/>
          <w:b/>
          <w:noProof/>
          <w:sz w:val="27"/>
          <w:szCs w:val="27"/>
          <w:u w:val="single"/>
          <w:lang w:val="vi-VN"/>
        </w:rPr>
      </w:pPr>
    </w:p>
    <w:p w14:paraId="583BB862" w14:textId="77777777" w:rsidR="00C11FB8" w:rsidRDefault="00C11FB8" w:rsidP="005951A1">
      <w:pPr>
        <w:spacing w:after="0" w:line="360" w:lineRule="auto"/>
        <w:jc w:val="both"/>
        <w:rPr>
          <w:rFonts w:ascii="Times New Roman" w:hAnsi="Times New Roman" w:cs="Times New Roman"/>
          <w:b/>
          <w:noProof/>
          <w:sz w:val="27"/>
          <w:szCs w:val="27"/>
          <w:u w:val="single"/>
          <w:lang w:val="vi-VN"/>
        </w:rPr>
      </w:pPr>
    </w:p>
    <w:p w14:paraId="339416AB" w14:textId="77777777" w:rsidR="00C11FB8" w:rsidRDefault="00C11FB8" w:rsidP="005951A1">
      <w:pPr>
        <w:spacing w:after="0" w:line="360" w:lineRule="auto"/>
        <w:jc w:val="both"/>
        <w:rPr>
          <w:rFonts w:ascii="Times New Roman" w:hAnsi="Times New Roman" w:cs="Times New Roman"/>
          <w:b/>
          <w:noProof/>
          <w:sz w:val="27"/>
          <w:szCs w:val="27"/>
          <w:u w:val="single"/>
          <w:lang w:val="vi-VN"/>
        </w:rPr>
      </w:pPr>
    </w:p>
    <w:p w14:paraId="690A080A" w14:textId="77777777" w:rsidR="00C11FB8" w:rsidRDefault="00C11FB8" w:rsidP="005951A1">
      <w:pPr>
        <w:spacing w:after="0" w:line="360" w:lineRule="auto"/>
        <w:jc w:val="both"/>
        <w:rPr>
          <w:rFonts w:ascii="Times New Roman" w:hAnsi="Times New Roman" w:cs="Times New Roman"/>
          <w:b/>
          <w:noProof/>
          <w:sz w:val="27"/>
          <w:szCs w:val="27"/>
          <w:u w:val="single"/>
          <w:lang w:val="vi-VN"/>
        </w:rPr>
      </w:pPr>
    </w:p>
    <w:p w14:paraId="6D472428" w14:textId="53366693" w:rsidR="005951A1" w:rsidRPr="00D7694E" w:rsidRDefault="005951A1" w:rsidP="005951A1">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5D430878" w14:textId="33291C4A" w:rsidR="007643D0" w:rsidRDefault="005951A1" w:rsidP="00D7694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Các </w:t>
      </w:r>
      <w:r w:rsidR="00283D2C" w:rsidRPr="00283D2C">
        <w:rPr>
          <w:rFonts w:ascii="Times New Roman" w:hAnsi="Times New Roman" w:cs="Times New Roman"/>
          <w:bCs/>
          <w:i/>
          <w:iCs/>
          <w:noProof/>
          <w:sz w:val="27"/>
          <w:szCs w:val="27"/>
        </w:rPr>
        <w:t>quốc gia có chỉ số HDI từ 0,8 trở lên trên thế giới</w:t>
      </w:r>
      <w:r w:rsidR="00283D2C">
        <w:rPr>
          <w:rFonts w:ascii="Times New Roman" w:hAnsi="Times New Roman" w:cs="Times New Roman"/>
          <w:bCs/>
          <w:i/>
          <w:iCs/>
          <w:noProof/>
          <w:sz w:val="27"/>
          <w:szCs w:val="27"/>
        </w:rPr>
        <w:t xml:space="preserve"> là:</w:t>
      </w:r>
      <w:r w:rsidR="00A32761">
        <w:rPr>
          <w:rFonts w:ascii="Times New Roman" w:hAnsi="Times New Roman" w:cs="Times New Roman"/>
          <w:bCs/>
          <w:i/>
          <w:iCs/>
          <w:noProof/>
          <w:sz w:val="27"/>
          <w:szCs w:val="27"/>
        </w:rPr>
        <w:t xml:space="preserve"> </w:t>
      </w:r>
      <w:r w:rsidR="00283D2C">
        <w:rPr>
          <w:rFonts w:ascii="Times New Roman" w:hAnsi="Times New Roman" w:cs="Times New Roman"/>
          <w:bCs/>
          <w:i/>
          <w:iCs/>
          <w:noProof/>
          <w:sz w:val="27"/>
          <w:szCs w:val="27"/>
        </w:rPr>
        <w:t xml:space="preserve">Hoa Kỳ, Canada, Ác-hen-ti-na, Liên bang Nga, </w:t>
      </w:r>
      <w:r w:rsidR="00A32761">
        <w:rPr>
          <w:rFonts w:ascii="Times New Roman" w:hAnsi="Times New Roman" w:cs="Times New Roman"/>
          <w:bCs/>
          <w:i/>
          <w:iCs/>
          <w:noProof/>
          <w:sz w:val="27"/>
          <w:szCs w:val="27"/>
        </w:rPr>
        <w:t>Pháp, Đức, Thổ Nhĩ Kỳ,</w:t>
      </w:r>
      <w:r w:rsidR="002058F5">
        <w:rPr>
          <w:rFonts w:ascii="Times New Roman" w:hAnsi="Times New Roman" w:cs="Times New Roman"/>
          <w:bCs/>
          <w:i/>
          <w:iCs/>
          <w:noProof/>
          <w:sz w:val="27"/>
          <w:szCs w:val="27"/>
        </w:rPr>
        <w:t xml:space="preserve"> Ca-dắc-xtan,…</w:t>
      </w:r>
    </w:p>
    <w:p w14:paraId="3F94166B" w14:textId="6BBF9A83" w:rsidR="00283D2C" w:rsidRDefault="005951A1" w:rsidP="00283D2C">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lastRenderedPageBreak/>
        <w:t xml:space="preserve">Câu 3: </w:t>
      </w:r>
      <w:r w:rsidR="00283D2C">
        <w:rPr>
          <w:rFonts w:ascii="Times New Roman" w:hAnsi="Times New Roman" w:cs="Times New Roman"/>
          <w:bCs/>
          <w:noProof/>
          <w:sz w:val="27"/>
          <w:szCs w:val="27"/>
        </w:rPr>
        <w:t xml:space="preserve">Quan sát </w:t>
      </w:r>
      <w:r w:rsidR="002058F5" w:rsidRPr="00236ACD">
        <w:rPr>
          <w:rFonts w:ascii="Times New Roman" w:hAnsi="Times New Roman" w:cs="Times New Roman"/>
          <w:bCs/>
          <w:i/>
          <w:iCs/>
          <w:noProof/>
          <w:sz w:val="27"/>
          <w:szCs w:val="27"/>
        </w:rPr>
        <w:t>Bản đồ HDI, cơ cấu GDP và GNI/người của một số nước trên thế giới năm 2020</w:t>
      </w:r>
      <w:r w:rsidR="002058F5">
        <w:rPr>
          <w:rFonts w:ascii="Times New Roman" w:hAnsi="Times New Roman" w:cs="Times New Roman"/>
          <w:bCs/>
          <w:i/>
          <w:iCs/>
          <w:noProof/>
          <w:sz w:val="27"/>
          <w:szCs w:val="27"/>
        </w:rPr>
        <w:t xml:space="preserve"> </w:t>
      </w:r>
      <w:r w:rsidR="00283D2C">
        <w:rPr>
          <w:rFonts w:ascii="Times New Roman" w:hAnsi="Times New Roman" w:cs="Times New Roman"/>
          <w:bCs/>
          <w:noProof/>
          <w:sz w:val="27"/>
          <w:szCs w:val="27"/>
        </w:rPr>
        <w:t xml:space="preserve">và kể tên các quốc gia có chỉ số HDI dưới 0.55 trên thế giới. </w:t>
      </w:r>
    </w:p>
    <w:p w14:paraId="36EE2334" w14:textId="2F2CDADE" w:rsidR="005951A1" w:rsidRPr="00D7694E" w:rsidRDefault="005951A1" w:rsidP="005951A1">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68C9616C" w14:textId="00C43A35" w:rsidR="005951A1" w:rsidRDefault="005951A1" w:rsidP="005951A1">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C</w:t>
      </w:r>
      <w:r w:rsidRPr="005951A1">
        <w:rPr>
          <w:rFonts w:ascii="Times New Roman" w:hAnsi="Times New Roman" w:cs="Times New Roman"/>
          <w:bCs/>
          <w:i/>
          <w:iCs/>
          <w:noProof/>
          <w:sz w:val="27"/>
          <w:szCs w:val="27"/>
        </w:rPr>
        <w:t>ác</w:t>
      </w:r>
      <w:r w:rsidR="00283D2C" w:rsidRPr="00283D2C">
        <w:rPr>
          <w:rFonts w:ascii="Times New Roman" w:hAnsi="Times New Roman" w:cs="Times New Roman"/>
          <w:bCs/>
          <w:i/>
          <w:iCs/>
          <w:noProof/>
          <w:sz w:val="27"/>
          <w:szCs w:val="27"/>
        </w:rPr>
        <w:t xml:space="preserve"> quốc gia có chỉ số HDI dưới 0.55 trên thế giới</w:t>
      </w:r>
      <w:r w:rsidR="00283D2C">
        <w:rPr>
          <w:rFonts w:ascii="Times New Roman" w:hAnsi="Times New Roman" w:cs="Times New Roman"/>
          <w:bCs/>
          <w:i/>
          <w:iCs/>
          <w:noProof/>
          <w:sz w:val="27"/>
          <w:szCs w:val="27"/>
        </w:rPr>
        <w:t xml:space="preserve"> là</w:t>
      </w:r>
      <w:r>
        <w:rPr>
          <w:rFonts w:ascii="Times New Roman" w:hAnsi="Times New Roman" w:cs="Times New Roman"/>
          <w:bCs/>
          <w:i/>
          <w:iCs/>
          <w:noProof/>
          <w:sz w:val="27"/>
          <w:szCs w:val="27"/>
        </w:rPr>
        <w:t xml:space="preserve">: </w:t>
      </w:r>
      <w:r w:rsidR="00283D2C">
        <w:rPr>
          <w:rFonts w:ascii="Times New Roman" w:hAnsi="Times New Roman" w:cs="Times New Roman"/>
          <w:bCs/>
          <w:i/>
          <w:iCs/>
          <w:noProof/>
          <w:sz w:val="27"/>
          <w:szCs w:val="27"/>
        </w:rPr>
        <w:t>Xu-đăng, CHDC Công-gô, Tan-da-ni-a, Ê-ti-ô-pi-a</w:t>
      </w:r>
      <w:r w:rsidR="0054681B">
        <w:rPr>
          <w:rFonts w:ascii="Times New Roman" w:hAnsi="Times New Roman" w:cs="Times New Roman"/>
          <w:bCs/>
          <w:i/>
          <w:iCs/>
          <w:noProof/>
          <w:sz w:val="27"/>
          <w:szCs w:val="27"/>
        </w:rPr>
        <w:t>, Ni-giê, Mo-ri-ta-ni,…</w:t>
      </w:r>
    </w:p>
    <w:p w14:paraId="10AB5CC8" w14:textId="0FB7BB13" w:rsidR="005951A1" w:rsidRDefault="005951A1" w:rsidP="005951A1">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4: </w:t>
      </w:r>
      <w:r w:rsidR="00283D2C">
        <w:rPr>
          <w:rFonts w:ascii="Times New Roman" w:hAnsi="Times New Roman" w:cs="Times New Roman"/>
          <w:bCs/>
          <w:noProof/>
          <w:sz w:val="27"/>
          <w:szCs w:val="27"/>
        </w:rPr>
        <w:t xml:space="preserve">Quan sát </w:t>
      </w:r>
      <w:r w:rsidR="00447BB0" w:rsidRPr="00236ACD">
        <w:rPr>
          <w:rFonts w:ascii="Times New Roman" w:hAnsi="Times New Roman" w:cs="Times New Roman"/>
          <w:bCs/>
          <w:i/>
          <w:iCs/>
          <w:noProof/>
          <w:sz w:val="27"/>
          <w:szCs w:val="27"/>
        </w:rPr>
        <w:t>Bản đồ HDI, cơ cấu GDP và GNI/người của một số nước trên thế giới năm 2020</w:t>
      </w:r>
      <w:r w:rsidR="00447BB0">
        <w:rPr>
          <w:rFonts w:ascii="Times New Roman" w:hAnsi="Times New Roman" w:cs="Times New Roman"/>
          <w:bCs/>
          <w:i/>
          <w:iCs/>
          <w:noProof/>
          <w:sz w:val="27"/>
          <w:szCs w:val="27"/>
        </w:rPr>
        <w:t xml:space="preserve"> </w:t>
      </w:r>
      <w:r w:rsidR="00283D2C">
        <w:rPr>
          <w:rFonts w:ascii="Times New Roman" w:hAnsi="Times New Roman" w:cs="Times New Roman"/>
          <w:bCs/>
          <w:noProof/>
          <w:sz w:val="27"/>
          <w:szCs w:val="27"/>
        </w:rPr>
        <w:t xml:space="preserve">và cho biết các quốc gia có chỉ số GNI bình quân đầu người trên 40 nghìn USD. </w:t>
      </w:r>
    </w:p>
    <w:p w14:paraId="19131164" w14:textId="77777777" w:rsidR="005951A1" w:rsidRPr="00D7694E" w:rsidRDefault="005951A1" w:rsidP="005951A1">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2562F5ED" w14:textId="0389CE56" w:rsidR="00283D2C" w:rsidRDefault="00283D2C" w:rsidP="005951A1">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C</w:t>
      </w:r>
      <w:r w:rsidRPr="00283D2C">
        <w:rPr>
          <w:rFonts w:ascii="Times New Roman" w:hAnsi="Times New Roman" w:cs="Times New Roman"/>
          <w:bCs/>
          <w:i/>
          <w:iCs/>
          <w:noProof/>
          <w:sz w:val="27"/>
          <w:szCs w:val="27"/>
        </w:rPr>
        <w:t xml:space="preserve">ác quốc gia có chỉ số GNI bình quân đầu người trên 40 nghìn USD </w:t>
      </w:r>
      <w:r>
        <w:rPr>
          <w:rFonts w:ascii="Times New Roman" w:hAnsi="Times New Roman" w:cs="Times New Roman"/>
          <w:bCs/>
          <w:i/>
          <w:iCs/>
          <w:noProof/>
          <w:sz w:val="27"/>
          <w:szCs w:val="27"/>
        </w:rPr>
        <w:t xml:space="preserve">là: </w:t>
      </w:r>
      <w:r w:rsidR="00DA0175">
        <w:rPr>
          <w:rFonts w:ascii="Times New Roman" w:hAnsi="Times New Roman" w:cs="Times New Roman"/>
          <w:bCs/>
          <w:i/>
          <w:iCs/>
          <w:noProof/>
          <w:sz w:val="27"/>
          <w:szCs w:val="27"/>
        </w:rPr>
        <w:t xml:space="preserve">Ca-na-đa (43 540), Hoa Kỳ (64 140), Ai-giơ-len (47 520), </w:t>
      </w:r>
      <w:r w:rsidR="00CE3B34">
        <w:rPr>
          <w:rFonts w:ascii="Times New Roman" w:hAnsi="Times New Roman" w:cs="Times New Roman"/>
          <w:bCs/>
          <w:i/>
          <w:iCs/>
          <w:noProof/>
          <w:sz w:val="27"/>
          <w:szCs w:val="27"/>
        </w:rPr>
        <w:t>Ô-xtrây-li-a (53 680),…</w:t>
      </w:r>
    </w:p>
    <w:p w14:paraId="4C6246D3" w14:textId="5405E4E8" w:rsidR="00283D2C" w:rsidRDefault="005951A1" w:rsidP="00283D2C">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5: </w:t>
      </w:r>
      <w:r w:rsidR="00283D2C">
        <w:rPr>
          <w:rFonts w:ascii="Times New Roman" w:hAnsi="Times New Roman" w:cs="Times New Roman"/>
          <w:bCs/>
          <w:noProof/>
          <w:sz w:val="27"/>
          <w:szCs w:val="27"/>
        </w:rPr>
        <w:t xml:space="preserve">Quan sát </w:t>
      </w:r>
      <w:r w:rsidR="00CE3B34" w:rsidRPr="00236ACD">
        <w:rPr>
          <w:rFonts w:ascii="Times New Roman" w:hAnsi="Times New Roman" w:cs="Times New Roman"/>
          <w:bCs/>
          <w:i/>
          <w:iCs/>
          <w:noProof/>
          <w:sz w:val="27"/>
          <w:szCs w:val="27"/>
        </w:rPr>
        <w:t>Bản đồ HDI, cơ cấu GDP và GNI/người của một số nước trên thế giới năm 2020</w:t>
      </w:r>
      <w:r w:rsidR="00CE3B34">
        <w:rPr>
          <w:rFonts w:ascii="Times New Roman" w:hAnsi="Times New Roman" w:cs="Times New Roman"/>
          <w:bCs/>
          <w:i/>
          <w:iCs/>
          <w:noProof/>
          <w:sz w:val="27"/>
          <w:szCs w:val="27"/>
        </w:rPr>
        <w:t xml:space="preserve"> </w:t>
      </w:r>
      <w:r w:rsidR="00283D2C">
        <w:rPr>
          <w:rFonts w:ascii="Times New Roman" w:hAnsi="Times New Roman" w:cs="Times New Roman"/>
          <w:bCs/>
          <w:noProof/>
          <w:sz w:val="27"/>
          <w:szCs w:val="27"/>
        </w:rPr>
        <w:t>và kể tên các quốc gia có chỉ số HDI từ 0,55 đến dưới 0,</w:t>
      </w:r>
      <w:r w:rsidR="00566131">
        <w:rPr>
          <w:rFonts w:ascii="Times New Roman" w:hAnsi="Times New Roman" w:cs="Times New Roman"/>
          <w:bCs/>
          <w:noProof/>
          <w:sz w:val="27"/>
          <w:szCs w:val="27"/>
        </w:rPr>
        <w:t>699</w:t>
      </w:r>
      <w:r w:rsidR="00283D2C">
        <w:rPr>
          <w:rFonts w:ascii="Times New Roman" w:hAnsi="Times New Roman" w:cs="Times New Roman"/>
          <w:bCs/>
          <w:noProof/>
          <w:sz w:val="27"/>
          <w:szCs w:val="27"/>
        </w:rPr>
        <w:t xml:space="preserve"> trên thế giới. </w:t>
      </w:r>
    </w:p>
    <w:p w14:paraId="2EEABEE7" w14:textId="7143D9C0" w:rsidR="005951A1" w:rsidRPr="00D7694E" w:rsidRDefault="005951A1" w:rsidP="005951A1">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4DF351EA" w14:textId="3D61A349"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C</w:t>
      </w:r>
      <w:r w:rsidRPr="005951A1">
        <w:rPr>
          <w:rFonts w:ascii="Times New Roman" w:hAnsi="Times New Roman" w:cs="Times New Roman"/>
          <w:bCs/>
          <w:i/>
          <w:iCs/>
          <w:noProof/>
          <w:sz w:val="27"/>
          <w:szCs w:val="27"/>
        </w:rPr>
        <w:t>ác</w:t>
      </w:r>
      <w:r w:rsidRPr="00283D2C">
        <w:rPr>
          <w:rFonts w:ascii="Times New Roman" w:hAnsi="Times New Roman" w:cs="Times New Roman"/>
          <w:bCs/>
          <w:i/>
          <w:iCs/>
          <w:noProof/>
          <w:sz w:val="27"/>
          <w:szCs w:val="27"/>
        </w:rPr>
        <w:t xml:space="preserve"> quốc gia có chỉ số HDI từ 0,55 đến dưới 0,7 trên thế giới</w:t>
      </w:r>
      <w:r>
        <w:rPr>
          <w:rFonts w:ascii="Times New Roman" w:hAnsi="Times New Roman" w:cs="Times New Roman"/>
          <w:bCs/>
          <w:i/>
          <w:iCs/>
          <w:noProof/>
          <w:sz w:val="27"/>
          <w:szCs w:val="27"/>
        </w:rPr>
        <w:t xml:space="preserve"> là: Ấn Độ, Ăng-gô-la, </w:t>
      </w:r>
      <w:r w:rsidR="00566131">
        <w:rPr>
          <w:rFonts w:ascii="Times New Roman" w:hAnsi="Times New Roman" w:cs="Times New Roman"/>
          <w:bCs/>
          <w:i/>
          <w:iCs/>
          <w:noProof/>
          <w:sz w:val="27"/>
          <w:szCs w:val="27"/>
        </w:rPr>
        <w:t>Na-mi-bi-a</w:t>
      </w:r>
      <w:r>
        <w:rPr>
          <w:rFonts w:ascii="Times New Roman" w:hAnsi="Times New Roman" w:cs="Times New Roman"/>
          <w:bCs/>
          <w:i/>
          <w:iCs/>
          <w:noProof/>
          <w:sz w:val="27"/>
          <w:szCs w:val="27"/>
        </w:rPr>
        <w:t>,…</w:t>
      </w:r>
    </w:p>
    <w:p w14:paraId="6C70DB1D" w14:textId="77777777" w:rsidR="005951A1" w:rsidRPr="005951A1" w:rsidRDefault="005951A1" w:rsidP="00D7694E">
      <w:pPr>
        <w:spacing w:after="0" w:line="360" w:lineRule="auto"/>
        <w:jc w:val="both"/>
        <w:rPr>
          <w:rFonts w:ascii="Times New Roman" w:hAnsi="Times New Roman" w:cs="Times New Roman"/>
          <w:bCs/>
          <w:i/>
          <w:iCs/>
          <w:noProof/>
          <w:sz w:val="27"/>
          <w:szCs w:val="27"/>
        </w:rPr>
      </w:pPr>
    </w:p>
    <w:p w14:paraId="4092D827" w14:textId="474CA726" w:rsidR="005F63D4" w:rsidRPr="00D7694E" w:rsidRDefault="008304BD" w:rsidP="00D7694E">
      <w:pPr>
        <w:pStyle w:val="Heading2"/>
        <w:spacing w:before="0" w:line="360" w:lineRule="auto"/>
        <w:jc w:val="both"/>
        <w:rPr>
          <w:rFonts w:ascii="Times New Roman" w:hAnsi="Times New Roman" w:cs="Times New Roman"/>
          <w:b/>
          <w:noProof/>
          <w:sz w:val="27"/>
          <w:szCs w:val="27"/>
          <w:lang w:val="vi-VN"/>
        </w:rPr>
      </w:pPr>
      <w:r w:rsidRPr="00D7694E">
        <w:rPr>
          <w:rFonts w:ascii="Times New Roman" w:hAnsi="Times New Roman" w:cs="Times New Roman"/>
          <w:b/>
          <w:noProof/>
          <w:sz w:val="27"/>
          <w:szCs w:val="27"/>
          <w:lang w:val="vi-VN"/>
        </w:rPr>
        <w:t>2. THÔNG HIỂU (</w:t>
      </w:r>
      <w:r w:rsidR="00285CC2">
        <w:rPr>
          <w:rFonts w:ascii="Times New Roman" w:hAnsi="Times New Roman" w:cs="Times New Roman"/>
          <w:b/>
          <w:noProof/>
          <w:sz w:val="27"/>
          <w:szCs w:val="27"/>
        </w:rPr>
        <w:t>4</w:t>
      </w:r>
      <w:r w:rsidRPr="00D7694E">
        <w:rPr>
          <w:rFonts w:ascii="Times New Roman" w:hAnsi="Times New Roman" w:cs="Times New Roman"/>
          <w:b/>
          <w:noProof/>
          <w:sz w:val="27"/>
          <w:szCs w:val="27"/>
          <w:lang w:val="vi-VN"/>
        </w:rPr>
        <w:t xml:space="preserve"> câu)</w:t>
      </w:r>
    </w:p>
    <w:p w14:paraId="5C7B2A4E" w14:textId="0D3F14A4" w:rsidR="00896376" w:rsidRPr="00D7694E" w:rsidRDefault="00896376" w:rsidP="00896376">
      <w:pPr>
        <w:spacing w:after="0" w:line="360" w:lineRule="auto"/>
        <w:jc w:val="both"/>
        <w:rPr>
          <w:rFonts w:ascii="Times New Roman" w:hAnsi="Times New Roman" w:cs="Times New Roman"/>
          <w:bCs/>
          <w:noProof/>
          <w:sz w:val="27"/>
          <w:szCs w:val="27"/>
        </w:rPr>
      </w:pPr>
      <w:r w:rsidRPr="00D7694E">
        <w:rPr>
          <w:rFonts w:ascii="Times New Roman" w:hAnsi="Times New Roman" w:cs="Times New Roman"/>
          <w:b/>
          <w:noProof/>
          <w:sz w:val="27"/>
          <w:szCs w:val="27"/>
          <w:lang w:val="vi-VN"/>
        </w:rPr>
        <w:t xml:space="preserve">Câu 1: </w:t>
      </w:r>
      <w:r w:rsidR="00283D2C">
        <w:rPr>
          <w:rFonts w:ascii="Times New Roman" w:hAnsi="Times New Roman" w:cs="Times New Roman"/>
          <w:bCs/>
          <w:noProof/>
          <w:sz w:val="27"/>
          <w:szCs w:val="27"/>
        </w:rPr>
        <w:t>Các nước trên thế giới được phân chia mấy nhóm</w:t>
      </w:r>
      <w:r w:rsidR="00981DC0">
        <w:rPr>
          <w:rFonts w:ascii="Times New Roman" w:hAnsi="Times New Roman" w:cs="Times New Roman"/>
          <w:bCs/>
          <w:noProof/>
          <w:sz w:val="27"/>
          <w:szCs w:val="27"/>
        </w:rPr>
        <w:t xml:space="preserve">? Những chỉ tiêu nào được sử dụng để phân biệt các nhóm nước? </w:t>
      </w:r>
      <w:r w:rsidR="00283D2C">
        <w:rPr>
          <w:rFonts w:ascii="Times New Roman" w:hAnsi="Times New Roman" w:cs="Times New Roman"/>
          <w:bCs/>
          <w:noProof/>
          <w:sz w:val="27"/>
          <w:szCs w:val="27"/>
        </w:rPr>
        <w:t xml:space="preserve">Hãy </w:t>
      </w:r>
      <w:r w:rsidR="00445C5C">
        <w:rPr>
          <w:rFonts w:ascii="Times New Roman" w:hAnsi="Times New Roman" w:cs="Times New Roman"/>
          <w:bCs/>
          <w:noProof/>
          <w:sz w:val="27"/>
          <w:szCs w:val="27"/>
        </w:rPr>
        <w:t xml:space="preserve">trình bày nội dung </w:t>
      </w:r>
      <w:r w:rsidR="00283D2C">
        <w:rPr>
          <w:rFonts w:ascii="Times New Roman" w:hAnsi="Times New Roman" w:cs="Times New Roman"/>
          <w:bCs/>
          <w:noProof/>
          <w:sz w:val="27"/>
          <w:szCs w:val="27"/>
        </w:rPr>
        <w:t>về những chỉ tiêu đó.</w:t>
      </w:r>
    </w:p>
    <w:p w14:paraId="7C12DFE1" w14:textId="77777777" w:rsidR="00896376" w:rsidRPr="00D7694E" w:rsidRDefault="00896376" w:rsidP="00896376">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762C1CA0" w14:textId="270EC75D" w:rsidR="00896376" w:rsidRDefault="00896376"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283D2C">
        <w:rPr>
          <w:rFonts w:ascii="Times New Roman" w:hAnsi="Times New Roman" w:cs="Times New Roman"/>
          <w:bCs/>
          <w:i/>
          <w:iCs/>
          <w:noProof/>
          <w:sz w:val="27"/>
          <w:szCs w:val="27"/>
        </w:rPr>
        <w:t>Các nước trên thế giới được phân chia thành hai nhóm: các nước phát triển và các nước đang phát triển</w:t>
      </w:r>
      <w:r w:rsidR="00292178">
        <w:rPr>
          <w:rFonts w:ascii="Times New Roman" w:hAnsi="Times New Roman" w:cs="Times New Roman"/>
          <w:bCs/>
          <w:i/>
          <w:iCs/>
          <w:noProof/>
          <w:sz w:val="27"/>
          <w:szCs w:val="27"/>
        </w:rPr>
        <w:t>.</w:t>
      </w:r>
    </w:p>
    <w:p w14:paraId="79B11600" w14:textId="2F57E0D1" w:rsidR="00292178" w:rsidRDefault="00292178"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Có 3 chỉ tiêu được sử dụng </w:t>
      </w:r>
      <w:r w:rsidRPr="00292178">
        <w:rPr>
          <w:rFonts w:ascii="Times New Roman" w:hAnsi="Times New Roman" w:cs="Times New Roman"/>
          <w:bCs/>
          <w:i/>
          <w:iCs/>
          <w:noProof/>
          <w:sz w:val="27"/>
          <w:szCs w:val="27"/>
        </w:rPr>
        <w:t>để phân biệt nhóm nước phát triển và đang phát triển</w:t>
      </w:r>
      <w:r w:rsidR="006D212F">
        <w:rPr>
          <w:rFonts w:ascii="Times New Roman" w:hAnsi="Times New Roman" w:cs="Times New Roman"/>
          <w:bCs/>
          <w:i/>
          <w:iCs/>
          <w:noProof/>
          <w:sz w:val="27"/>
          <w:szCs w:val="27"/>
        </w:rPr>
        <w:t>:</w:t>
      </w:r>
    </w:p>
    <w:p w14:paraId="3E5A9317" w14:textId="45387B68"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Tổng thu nhập quốc gia bình quân đầu người (GNI/người)</w:t>
      </w:r>
    </w:p>
    <w:p w14:paraId="45395676" w14:textId="6BB31FAE"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Cơ cấu kinh tế</w:t>
      </w:r>
      <w:r w:rsidR="00931F7C">
        <w:rPr>
          <w:rFonts w:ascii="Times New Roman" w:hAnsi="Times New Roman" w:cs="Times New Roman"/>
          <w:bCs/>
          <w:i/>
          <w:iCs/>
          <w:noProof/>
          <w:sz w:val="27"/>
          <w:szCs w:val="27"/>
        </w:rPr>
        <w:t xml:space="preserve"> theo ngành</w:t>
      </w:r>
      <w:r>
        <w:rPr>
          <w:rFonts w:ascii="Times New Roman" w:hAnsi="Times New Roman" w:cs="Times New Roman"/>
          <w:bCs/>
          <w:i/>
          <w:iCs/>
          <w:noProof/>
          <w:sz w:val="27"/>
          <w:szCs w:val="27"/>
        </w:rPr>
        <w:t>.</w:t>
      </w:r>
    </w:p>
    <w:p w14:paraId="5A6D858B" w14:textId="0720E0D9"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Chỉ số phát triển con người (HDI).</w:t>
      </w:r>
    </w:p>
    <w:p w14:paraId="135E94B7" w14:textId="7B4BEBC3"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lastRenderedPageBreak/>
        <w:t>* Tổng thu nhập quốc gia bình quân đầu người (GNI/người):</w:t>
      </w:r>
    </w:p>
    <w:p w14:paraId="744B458D" w14:textId="210D14DF" w:rsidR="00283D2C" w:rsidRDefault="00283D2C" w:rsidP="00425CC2">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425CC2">
        <w:rPr>
          <w:rFonts w:ascii="Times New Roman" w:hAnsi="Times New Roman" w:cs="Times New Roman"/>
          <w:bCs/>
          <w:i/>
          <w:iCs/>
          <w:noProof/>
          <w:sz w:val="27"/>
          <w:szCs w:val="27"/>
        </w:rPr>
        <w:t>Là chỉ tiêu quan trọng dùng để đánh giá, so sánh trình độ phát triển kinh tế và mức sống dân cư giữa các quốc gia.</w:t>
      </w:r>
    </w:p>
    <w:p w14:paraId="5FACC9E9" w14:textId="373298C0" w:rsidR="00425CC2" w:rsidRDefault="00425CC2" w:rsidP="00425CC2">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DE6060">
        <w:rPr>
          <w:rFonts w:ascii="Times New Roman" w:hAnsi="Times New Roman" w:cs="Times New Roman"/>
          <w:bCs/>
          <w:i/>
          <w:iCs/>
          <w:noProof/>
          <w:sz w:val="27"/>
          <w:szCs w:val="27"/>
        </w:rPr>
        <w:t>Dựa vào GNI?người năm 2002, Ngân hàng thế giới (WB) đã phân chia các nước thành 4 nhóm:</w:t>
      </w:r>
    </w:p>
    <w:p w14:paraId="3D386B46" w14:textId="7459CC19" w:rsidR="00DE6060" w:rsidRDefault="00DE6060" w:rsidP="00425CC2">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Thu nhập cao ( trên 12 535 USD)</w:t>
      </w:r>
    </w:p>
    <w:p w14:paraId="44BBA740" w14:textId="64EB1D49" w:rsidR="00DE6060" w:rsidRDefault="00DE6060" w:rsidP="00425CC2">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Thu nhập trung bình cao (từ 4 04</w:t>
      </w:r>
      <w:r w:rsidR="00445C5C">
        <w:rPr>
          <w:rFonts w:ascii="Times New Roman" w:hAnsi="Times New Roman" w:cs="Times New Roman"/>
          <w:bCs/>
          <w:i/>
          <w:iCs/>
          <w:noProof/>
          <w:sz w:val="27"/>
          <w:szCs w:val="27"/>
        </w:rPr>
        <w:t>6 đến 12 535 USD)</w:t>
      </w:r>
    </w:p>
    <w:p w14:paraId="7089AD66" w14:textId="384E886C" w:rsidR="00445C5C" w:rsidRDefault="00445C5C" w:rsidP="00425CC2">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Thu nhập trung bình thấp (từ 1 035 đến 4 045 USD)</w:t>
      </w:r>
    </w:p>
    <w:p w14:paraId="6B8CDCE0" w14:textId="00C8604D" w:rsidR="00445C5C" w:rsidRDefault="00445C5C" w:rsidP="00425CC2">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Thu nhập thấp (dưới 1 035 USD)</w:t>
      </w:r>
    </w:p>
    <w:p w14:paraId="1F9EFBB3" w14:textId="6FD549F7"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Cơ cấu kinh tế</w:t>
      </w:r>
      <w:r w:rsidR="00931F7C">
        <w:rPr>
          <w:rFonts w:ascii="Times New Roman" w:hAnsi="Times New Roman" w:cs="Times New Roman"/>
          <w:bCs/>
          <w:i/>
          <w:iCs/>
          <w:noProof/>
          <w:sz w:val="27"/>
          <w:szCs w:val="27"/>
        </w:rPr>
        <w:t xml:space="preserve"> theo ngành</w:t>
      </w:r>
      <w:r>
        <w:rPr>
          <w:rFonts w:ascii="Times New Roman" w:hAnsi="Times New Roman" w:cs="Times New Roman"/>
          <w:bCs/>
          <w:i/>
          <w:iCs/>
          <w:noProof/>
          <w:sz w:val="27"/>
          <w:szCs w:val="27"/>
        </w:rPr>
        <w:t>:</w:t>
      </w:r>
    </w:p>
    <w:p w14:paraId="50C398D1" w14:textId="00C984CF" w:rsidR="00283D2C" w:rsidRDefault="00283D2C" w:rsidP="00931F7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931F7C">
        <w:rPr>
          <w:rFonts w:ascii="Times New Roman" w:hAnsi="Times New Roman" w:cs="Times New Roman"/>
          <w:bCs/>
          <w:i/>
          <w:iCs/>
          <w:noProof/>
          <w:sz w:val="27"/>
          <w:szCs w:val="27"/>
        </w:rPr>
        <w:t>Phản ánh trình độ phân công lao động xã hội, thể hiện trình độ phát triển khoa học công nghệ, trình độ phát triển của lực lượng sản xuất</w:t>
      </w:r>
      <w:r w:rsidR="00175A67">
        <w:rPr>
          <w:rFonts w:ascii="Times New Roman" w:hAnsi="Times New Roman" w:cs="Times New Roman"/>
          <w:bCs/>
          <w:i/>
          <w:iCs/>
          <w:noProof/>
          <w:sz w:val="27"/>
          <w:szCs w:val="27"/>
        </w:rPr>
        <w:t>,…</w:t>
      </w:r>
    </w:p>
    <w:p w14:paraId="55C094A5" w14:textId="3D6646E8" w:rsidR="00175A67" w:rsidRDefault="00175A67" w:rsidP="00931F7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Được chia thành:</w:t>
      </w:r>
    </w:p>
    <w:p w14:paraId="7AF593A6" w14:textId="17D9B9AE" w:rsidR="00175A67" w:rsidRDefault="00175A67" w:rsidP="00931F7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Nông nghiệp, lâm nghiệp, thủy sản</w:t>
      </w:r>
    </w:p>
    <w:p w14:paraId="3A72C63A" w14:textId="25C673D5" w:rsidR="00175A67" w:rsidRDefault="00175A67" w:rsidP="00931F7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Công nghiệp</w:t>
      </w:r>
      <w:r w:rsidR="009D202C">
        <w:rPr>
          <w:rFonts w:ascii="Times New Roman" w:hAnsi="Times New Roman" w:cs="Times New Roman"/>
          <w:bCs/>
          <w:i/>
          <w:iCs/>
          <w:noProof/>
          <w:sz w:val="27"/>
          <w:szCs w:val="27"/>
        </w:rPr>
        <w:t>, xây dựng</w:t>
      </w:r>
    </w:p>
    <w:p w14:paraId="1548D4CF" w14:textId="13378181" w:rsidR="009D202C" w:rsidRDefault="009D202C" w:rsidP="00931F7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Dịch vụ</w:t>
      </w:r>
    </w:p>
    <w:p w14:paraId="33295CA6" w14:textId="277C1681"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Chỉ số phát triển con người (HDI):</w:t>
      </w:r>
    </w:p>
    <w:p w14:paraId="5B0ECC93" w14:textId="66EF4AE5" w:rsidR="00283D2C" w:rsidRDefault="00283D2C" w:rsidP="00A84CA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A84CAE">
        <w:rPr>
          <w:rFonts w:ascii="Times New Roman" w:hAnsi="Times New Roman" w:cs="Times New Roman"/>
          <w:bCs/>
          <w:i/>
          <w:iCs/>
          <w:noProof/>
          <w:sz w:val="27"/>
          <w:szCs w:val="27"/>
        </w:rPr>
        <w:t>Phản ánh sức khỏe, giáo dục và thu nhập của con người.</w:t>
      </w:r>
    </w:p>
    <w:p w14:paraId="3254212F" w14:textId="5C945CCF" w:rsidR="00A84CAE" w:rsidRDefault="00A84CAE" w:rsidP="00A84CA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Là một trong những chỉ tiêu đánh giá trình độ phát triển của một quốc gia</w:t>
      </w:r>
    </w:p>
    <w:p w14:paraId="5A720571" w14:textId="051491FE" w:rsidR="00A84CAE" w:rsidRDefault="00A84CAE" w:rsidP="00A84CA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854356">
        <w:rPr>
          <w:rFonts w:ascii="Times New Roman" w:hAnsi="Times New Roman" w:cs="Times New Roman"/>
          <w:bCs/>
          <w:i/>
          <w:iCs/>
          <w:noProof/>
          <w:sz w:val="27"/>
          <w:szCs w:val="27"/>
        </w:rPr>
        <w:t>Dựa vào HDI năm 2020, Liên hợp quốc phân chia các nước thành 4 nhóm:</w:t>
      </w:r>
    </w:p>
    <w:p w14:paraId="62155808" w14:textId="0D1BB9F0" w:rsidR="00854356" w:rsidRDefault="00854356" w:rsidP="00A84CA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Rất cao (từ 0,8 trở lên)</w:t>
      </w:r>
    </w:p>
    <w:p w14:paraId="7D6C59CF" w14:textId="16A0E310" w:rsidR="00854356" w:rsidRDefault="00854356" w:rsidP="00A84CA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Cao (0,7 – 0,799)</w:t>
      </w:r>
    </w:p>
    <w:p w14:paraId="15A09F27" w14:textId="63D54E13" w:rsidR="00854356" w:rsidRDefault="00854356" w:rsidP="00A84CA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Trung bình (0,55 – 0,699)</w:t>
      </w:r>
    </w:p>
    <w:p w14:paraId="55EE54F3" w14:textId="2B4B98CA" w:rsidR="00854356" w:rsidRPr="00D7694E" w:rsidRDefault="00854356" w:rsidP="00A84CA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Thấp (0,549 trở xuống)</w:t>
      </w:r>
    </w:p>
    <w:p w14:paraId="662C0CA8" w14:textId="59163DB8" w:rsidR="004B1140" w:rsidRDefault="00896376" w:rsidP="00896376">
      <w:pPr>
        <w:spacing w:after="0" w:line="360" w:lineRule="auto"/>
        <w:jc w:val="both"/>
        <w:rPr>
          <w:rFonts w:ascii="Times New Roman" w:hAnsi="Times New Roman" w:cs="Times New Roman"/>
          <w:bCs/>
          <w:noProof/>
          <w:sz w:val="27"/>
          <w:szCs w:val="27"/>
        </w:rPr>
      </w:pPr>
      <w:r w:rsidRPr="00D7694E">
        <w:rPr>
          <w:rFonts w:ascii="Times New Roman" w:hAnsi="Times New Roman" w:cs="Times New Roman"/>
          <w:b/>
          <w:noProof/>
          <w:sz w:val="27"/>
          <w:szCs w:val="27"/>
          <w:lang w:val="vi-VN"/>
        </w:rPr>
        <w:t xml:space="preserve">Câu 2: </w:t>
      </w:r>
      <w:r w:rsidRPr="00D7694E">
        <w:rPr>
          <w:rFonts w:ascii="Times New Roman" w:hAnsi="Times New Roman" w:cs="Times New Roman"/>
          <w:bCs/>
          <w:noProof/>
          <w:sz w:val="27"/>
          <w:szCs w:val="27"/>
          <w:lang w:val="vi-VN"/>
        </w:rPr>
        <w:t xml:space="preserve">Trình bày </w:t>
      </w:r>
      <w:r w:rsidR="00D65B28">
        <w:rPr>
          <w:rFonts w:ascii="Times New Roman" w:hAnsi="Times New Roman" w:cs="Times New Roman"/>
          <w:bCs/>
          <w:noProof/>
          <w:sz w:val="27"/>
          <w:szCs w:val="27"/>
        </w:rPr>
        <w:t>sự khác biệt về kinh tế của các nhóm nước trên thế giới</w:t>
      </w:r>
      <w:r w:rsidR="00653E8C">
        <w:rPr>
          <w:rFonts w:ascii="Times New Roman" w:hAnsi="Times New Roman" w:cs="Times New Roman"/>
          <w:bCs/>
          <w:noProof/>
          <w:sz w:val="27"/>
          <w:szCs w:val="27"/>
        </w:rPr>
        <w:t xml:space="preserve"> theo bảng sau:</w:t>
      </w:r>
    </w:p>
    <w:p w14:paraId="7865E90E" w14:textId="77777777" w:rsidR="00C22A4C" w:rsidRDefault="00C22A4C" w:rsidP="00896376">
      <w:pPr>
        <w:spacing w:after="0" w:line="360" w:lineRule="auto"/>
        <w:jc w:val="both"/>
        <w:rPr>
          <w:rFonts w:ascii="Times New Roman" w:hAnsi="Times New Roman" w:cs="Times New Roman"/>
          <w:bCs/>
          <w:noProof/>
          <w:sz w:val="27"/>
          <w:szCs w:val="27"/>
        </w:rPr>
      </w:pPr>
    </w:p>
    <w:p w14:paraId="58A67744" w14:textId="77777777" w:rsidR="005B1539" w:rsidRDefault="005B1539" w:rsidP="00896376">
      <w:pPr>
        <w:spacing w:after="0" w:line="360" w:lineRule="auto"/>
        <w:jc w:val="both"/>
        <w:rPr>
          <w:rFonts w:ascii="Times New Roman" w:hAnsi="Times New Roman" w:cs="Times New Roman"/>
          <w:bCs/>
          <w:noProof/>
          <w:sz w:val="27"/>
          <w:szCs w:val="27"/>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259"/>
        <w:gridCol w:w="3330"/>
      </w:tblGrid>
      <w:tr w:rsidR="00653E8C" w:rsidRPr="005E423A" w14:paraId="6A40E9E1" w14:textId="77777777" w:rsidTr="002C192E">
        <w:trPr>
          <w:trHeight w:val="1574"/>
        </w:trPr>
        <w:tc>
          <w:tcPr>
            <w:tcW w:w="3126" w:type="dxa"/>
            <w:tcBorders>
              <w:tl2br w:val="single" w:sz="4" w:space="0" w:color="auto"/>
            </w:tcBorders>
            <w:shd w:val="clear" w:color="auto" w:fill="auto"/>
          </w:tcPr>
          <w:p w14:paraId="42DFD1B4" w14:textId="77777777" w:rsidR="00602722" w:rsidRDefault="00602722" w:rsidP="004B1140">
            <w:pPr>
              <w:tabs>
                <w:tab w:val="right" w:pos="2106"/>
              </w:tabs>
              <w:spacing w:before="20" w:after="20" w:line="360" w:lineRule="auto"/>
              <w:jc w:val="right"/>
              <w:rPr>
                <w:rFonts w:ascii="Times New Roman" w:hAnsi="Times New Roman" w:cs="Times New Roman"/>
                <w:b/>
                <w:i/>
                <w:sz w:val="27"/>
                <w:szCs w:val="27"/>
              </w:rPr>
            </w:pPr>
          </w:p>
          <w:p w14:paraId="62B75A67" w14:textId="0FD393F5" w:rsidR="00653E8C" w:rsidRPr="00653E8C" w:rsidRDefault="004B1140" w:rsidP="004B1140">
            <w:pPr>
              <w:tabs>
                <w:tab w:val="right" w:pos="2106"/>
              </w:tabs>
              <w:spacing w:before="20" w:after="20" w:line="360" w:lineRule="auto"/>
              <w:jc w:val="right"/>
              <w:rPr>
                <w:rFonts w:ascii="Times New Roman" w:hAnsi="Times New Roman" w:cs="Times New Roman"/>
                <w:b/>
                <w:i/>
                <w:sz w:val="27"/>
                <w:szCs w:val="27"/>
              </w:rPr>
            </w:pPr>
            <w:r>
              <w:rPr>
                <w:rFonts w:ascii="Times New Roman" w:hAnsi="Times New Roman" w:cs="Times New Roman"/>
                <w:b/>
                <w:i/>
                <w:sz w:val="27"/>
                <w:szCs w:val="27"/>
              </w:rPr>
              <w:t>Nhóm nước</w:t>
            </w:r>
          </w:p>
          <w:p w14:paraId="4F620A87" w14:textId="77777777" w:rsidR="004B1140" w:rsidRDefault="004B1140" w:rsidP="008917FF">
            <w:pPr>
              <w:spacing w:before="20" w:after="20" w:line="360" w:lineRule="auto"/>
              <w:jc w:val="both"/>
              <w:rPr>
                <w:rFonts w:ascii="Times New Roman" w:hAnsi="Times New Roman" w:cs="Times New Roman"/>
                <w:b/>
                <w:i/>
                <w:sz w:val="27"/>
                <w:szCs w:val="27"/>
              </w:rPr>
            </w:pPr>
          </w:p>
          <w:p w14:paraId="2F140719" w14:textId="6D0E8384" w:rsidR="00653E8C" w:rsidRPr="00653E8C" w:rsidRDefault="004B1140" w:rsidP="008917FF">
            <w:pPr>
              <w:spacing w:before="20" w:after="20" w:line="360" w:lineRule="auto"/>
              <w:jc w:val="both"/>
              <w:rPr>
                <w:rFonts w:ascii="Times New Roman" w:hAnsi="Times New Roman" w:cs="Times New Roman"/>
                <w:b/>
                <w:i/>
                <w:sz w:val="27"/>
                <w:szCs w:val="27"/>
              </w:rPr>
            </w:pPr>
            <w:r>
              <w:rPr>
                <w:rFonts w:ascii="Times New Roman" w:hAnsi="Times New Roman" w:cs="Times New Roman"/>
                <w:b/>
                <w:i/>
                <w:sz w:val="27"/>
                <w:szCs w:val="27"/>
              </w:rPr>
              <w:t>Tiêu chí</w:t>
            </w:r>
          </w:p>
        </w:tc>
        <w:tc>
          <w:tcPr>
            <w:tcW w:w="3259" w:type="dxa"/>
            <w:shd w:val="clear" w:color="auto" w:fill="auto"/>
            <w:vAlign w:val="center"/>
          </w:tcPr>
          <w:p w14:paraId="2E611037" w14:textId="766DC2A6" w:rsidR="00653E8C" w:rsidRPr="00653E8C" w:rsidRDefault="00C22A4C" w:rsidP="004B1140">
            <w:pPr>
              <w:spacing w:before="20" w:after="20" w:line="360" w:lineRule="auto"/>
              <w:jc w:val="center"/>
              <w:rPr>
                <w:rFonts w:ascii="Times New Roman" w:hAnsi="Times New Roman" w:cs="Times New Roman"/>
                <w:b/>
                <w:i/>
                <w:sz w:val="27"/>
                <w:szCs w:val="27"/>
              </w:rPr>
            </w:pPr>
            <w:r>
              <w:rPr>
                <w:rFonts w:ascii="Times New Roman" w:hAnsi="Times New Roman" w:cs="Times New Roman"/>
                <w:b/>
                <w:i/>
                <w:sz w:val="27"/>
                <w:szCs w:val="27"/>
              </w:rPr>
              <w:t>Các nước phát triển</w:t>
            </w:r>
          </w:p>
        </w:tc>
        <w:tc>
          <w:tcPr>
            <w:tcW w:w="3330" w:type="dxa"/>
            <w:shd w:val="clear" w:color="auto" w:fill="auto"/>
            <w:vAlign w:val="center"/>
          </w:tcPr>
          <w:p w14:paraId="5CB7E86B" w14:textId="733AEBD9" w:rsidR="00653E8C" w:rsidRPr="00653E8C" w:rsidRDefault="00C22A4C" w:rsidP="004B1140">
            <w:pPr>
              <w:spacing w:before="20" w:after="20" w:line="360" w:lineRule="auto"/>
              <w:jc w:val="center"/>
              <w:rPr>
                <w:rFonts w:ascii="Times New Roman" w:hAnsi="Times New Roman" w:cs="Times New Roman"/>
                <w:b/>
                <w:i/>
                <w:sz w:val="27"/>
                <w:szCs w:val="27"/>
              </w:rPr>
            </w:pPr>
            <w:r>
              <w:rPr>
                <w:rFonts w:ascii="Times New Roman" w:hAnsi="Times New Roman" w:cs="Times New Roman"/>
                <w:b/>
                <w:i/>
                <w:sz w:val="27"/>
                <w:szCs w:val="27"/>
              </w:rPr>
              <w:t>Các nước đang phát triển</w:t>
            </w:r>
          </w:p>
        </w:tc>
      </w:tr>
      <w:tr w:rsidR="00653E8C" w:rsidRPr="005E423A" w14:paraId="190D6705" w14:textId="77777777" w:rsidTr="005B1539">
        <w:trPr>
          <w:trHeight w:val="944"/>
        </w:trPr>
        <w:tc>
          <w:tcPr>
            <w:tcW w:w="3126" w:type="dxa"/>
            <w:shd w:val="clear" w:color="auto" w:fill="auto"/>
            <w:vAlign w:val="center"/>
          </w:tcPr>
          <w:p w14:paraId="57595453" w14:textId="440A2754" w:rsidR="00653E8C" w:rsidRPr="00653E8C" w:rsidRDefault="00C22A4C" w:rsidP="004B1140">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Quy mô, tốc độ phát triển kinh tế</w:t>
            </w:r>
          </w:p>
        </w:tc>
        <w:tc>
          <w:tcPr>
            <w:tcW w:w="3259" w:type="dxa"/>
            <w:shd w:val="clear" w:color="auto" w:fill="auto"/>
            <w:vAlign w:val="center"/>
          </w:tcPr>
          <w:p w14:paraId="1904CA19" w14:textId="13FFFDEE" w:rsidR="00653E8C" w:rsidRPr="00653E8C" w:rsidRDefault="00653E8C" w:rsidP="00756D04">
            <w:pPr>
              <w:spacing w:before="20" w:after="20" w:line="360" w:lineRule="auto"/>
              <w:rPr>
                <w:rFonts w:ascii="Times New Roman" w:hAnsi="Times New Roman" w:cs="Times New Roman"/>
                <w:i/>
                <w:sz w:val="27"/>
                <w:szCs w:val="27"/>
              </w:rPr>
            </w:pPr>
          </w:p>
        </w:tc>
        <w:tc>
          <w:tcPr>
            <w:tcW w:w="3330" w:type="dxa"/>
            <w:shd w:val="clear" w:color="auto" w:fill="auto"/>
            <w:vAlign w:val="center"/>
          </w:tcPr>
          <w:p w14:paraId="67C9E1AB" w14:textId="0D265ACC" w:rsidR="00653E8C" w:rsidRPr="00653E8C" w:rsidRDefault="00653E8C" w:rsidP="00756D04">
            <w:pPr>
              <w:spacing w:before="20" w:after="20" w:line="360" w:lineRule="auto"/>
              <w:rPr>
                <w:rFonts w:ascii="Times New Roman" w:hAnsi="Times New Roman" w:cs="Times New Roman"/>
                <w:i/>
                <w:sz w:val="27"/>
                <w:szCs w:val="27"/>
              </w:rPr>
            </w:pPr>
          </w:p>
        </w:tc>
      </w:tr>
      <w:tr w:rsidR="00653E8C" w:rsidRPr="005E423A" w14:paraId="244DF3AE" w14:textId="77777777" w:rsidTr="00756D04">
        <w:trPr>
          <w:trHeight w:val="856"/>
        </w:trPr>
        <w:tc>
          <w:tcPr>
            <w:tcW w:w="3126" w:type="dxa"/>
            <w:shd w:val="clear" w:color="auto" w:fill="auto"/>
            <w:vAlign w:val="center"/>
          </w:tcPr>
          <w:p w14:paraId="3235EDE1" w14:textId="31E632BB" w:rsidR="00653E8C" w:rsidRPr="00653E8C" w:rsidRDefault="00756D04" w:rsidP="004B1140">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Cơ cấu kinh tế</w:t>
            </w:r>
          </w:p>
        </w:tc>
        <w:tc>
          <w:tcPr>
            <w:tcW w:w="3259" w:type="dxa"/>
            <w:shd w:val="clear" w:color="auto" w:fill="auto"/>
            <w:vAlign w:val="center"/>
          </w:tcPr>
          <w:p w14:paraId="59F39A04" w14:textId="34E6BB4D" w:rsidR="00653E8C" w:rsidRPr="00653E8C" w:rsidRDefault="00653E8C" w:rsidP="00756D04">
            <w:pPr>
              <w:spacing w:before="20" w:after="20" w:line="360" w:lineRule="auto"/>
              <w:rPr>
                <w:rFonts w:ascii="Times New Roman" w:hAnsi="Times New Roman" w:cs="Times New Roman"/>
                <w:i/>
                <w:sz w:val="27"/>
                <w:szCs w:val="27"/>
              </w:rPr>
            </w:pPr>
          </w:p>
        </w:tc>
        <w:tc>
          <w:tcPr>
            <w:tcW w:w="3330" w:type="dxa"/>
            <w:shd w:val="clear" w:color="auto" w:fill="auto"/>
            <w:vAlign w:val="center"/>
          </w:tcPr>
          <w:p w14:paraId="71687E04" w14:textId="2EDED038" w:rsidR="00653E8C" w:rsidRPr="00653E8C" w:rsidRDefault="00653E8C" w:rsidP="00756D04">
            <w:pPr>
              <w:spacing w:before="20" w:after="20" w:line="360" w:lineRule="auto"/>
              <w:rPr>
                <w:rFonts w:ascii="Times New Roman" w:hAnsi="Times New Roman" w:cs="Times New Roman"/>
                <w:i/>
                <w:sz w:val="27"/>
                <w:szCs w:val="27"/>
              </w:rPr>
            </w:pPr>
          </w:p>
        </w:tc>
      </w:tr>
      <w:tr w:rsidR="00653E8C" w:rsidRPr="005E423A" w14:paraId="49778A2F" w14:textId="77777777" w:rsidTr="00756D04">
        <w:trPr>
          <w:trHeight w:val="884"/>
        </w:trPr>
        <w:tc>
          <w:tcPr>
            <w:tcW w:w="3126" w:type="dxa"/>
            <w:shd w:val="clear" w:color="auto" w:fill="auto"/>
            <w:vAlign w:val="center"/>
          </w:tcPr>
          <w:p w14:paraId="5D8A30FA" w14:textId="11AB3F77" w:rsidR="00653E8C" w:rsidRPr="00653E8C" w:rsidRDefault="00756D04" w:rsidP="004B1140">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Trình độ phát triển kinh tế</w:t>
            </w:r>
          </w:p>
        </w:tc>
        <w:tc>
          <w:tcPr>
            <w:tcW w:w="3259" w:type="dxa"/>
            <w:shd w:val="clear" w:color="auto" w:fill="auto"/>
            <w:vAlign w:val="center"/>
          </w:tcPr>
          <w:p w14:paraId="1985CDB3" w14:textId="7805E653" w:rsidR="00653E8C" w:rsidRPr="00653E8C" w:rsidRDefault="00653E8C" w:rsidP="00756D04">
            <w:pPr>
              <w:spacing w:before="20" w:after="20" w:line="360" w:lineRule="auto"/>
              <w:rPr>
                <w:rFonts w:ascii="Times New Roman" w:hAnsi="Times New Roman" w:cs="Times New Roman"/>
                <w:i/>
                <w:sz w:val="27"/>
                <w:szCs w:val="27"/>
              </w:rPr>
            </w:pPr>
          </w:p>
        </w:tc>
        <w:tc>
          <w:tcPr>
            <w:tcW w:w="3330" w:type="dxa"/>
            <w:shd w:val="clear" w:color="auto" w:fill="auto"/>
            <w:vAlign w:val="center"/>
          </w:tcPr>
          <w:p w14:paraId="3D310E90" w14:textId="12AC5357" w:rsidR="00653E8C" w:rsidRPr="00653E8C" w:rsidRDefault="00653E8C" w:rsidP="00756D04">
            <w:pPr>
              <w:spacing w:before="20" w:after="20" w:line="360" w:lineRule="auto"/>
              <w:rPr>
                <w:rFonts w:ascii="Times New Roman" w:hAnsi="Times New Roman" w:cs="Times New Roman"/>
                <w:i/>
                <w:sz w:val="27"/>
                <w:szCs w:val="27"/>
              </w:rPr>
            </w:pPr>
          </w:p>
        </w:tc>
      </w:tr>
    </w:tbl>
    <w:p w14:paraId="2277A310" w14:textId="77777777" w:rsidR="00653E8C" w:rsidRPr="00D7694E" w:rsidRDefault="00653E8C" w:rsidP="00896376">
      <w:pPr>
        <w:spacing w:after="0" w:line="360" w:lineRule="auto"/>
        <w:jc w:val="both"/>
        <w:rPr>
          <w:rFonts w:ascii="Times New Roman" w:hAnsi="Times New Roman" w:cs="Times New Roman"/>
          <w:bCs/>
          <w:noProof/>
          <w:sz w:val="27"/>
          <w:szCs w:val="27"/>
          <w:lang w:val="vi-VN"/>
        </w:rPr>
      </w:pPr>
    </w:p>
    <w:p w14:paraId="330629D9" w14:textId="77777777" w:rsidR="00896376" w:rsidRPr="00D7694E" w:rsidRDefault="00896376" w:rsidP="00896376">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259"/>
        <w:gridCol w:w="3330"/>
      </w:tblGrid>
      <w:tr w:rsidR="005B1539" w:rsidRPr="005E423A" w14:paraId="0FC01C34" w14:textId="77777777" w:rsidTr="008917FF">
        <w:trPr>
          <w:trHeight w:val="1484"/>
        </w:trPr>
        <w:tc>
          <w:tcPr>
            <w:tcW w:w="3126" w:type="dxa"/>
            <w:tcBorders>
              <w:tl2br w:val="single" w:sz="4" w:space="0" w:color="auto"/>
            </w:tcBorders>
            <w:shd w:val="clear" w:color="auto" w:fill="auto"/>
          </w:tcPr>
          <w:p w14:paraId="4335BC72" w14:textId="77777777" w:rsidR="005B1539" w:rsidRPr="00653E8C" w:rsidRDefault="005B1539" w:rsidP="008917FF">
            <w:pPr>
              <w:tabs>
                <w:tab w:val="right" w:pos="2106"/>
              </w:tabs>
              <w:spacing w:before="20" w:after="20" w:line="360" w:lineRule="auto"/>
              <w:jc w:val="right"/>
              <w:rPr>
                <w:rFonts w:ascii="Times New Roman" w:hAnsi="Times New Roman" w:cs="Times New Roman"/>
                <w:b/>
                <w:i/>
                <w:sz w:val="27"/>
                <w:szCs w:val="27"/>
              </w:rPr>
            </w:pPr>
            <w:r>
              <w:rPr>
                <w:rFonts w:ascii="Times New Roman" w:hAnsi="Times New Roman" w:cs="Times New Roman"/>
                <w:b/>
                <w:i/>
                <w:sz w:val="27"/>
                <w:szCs w:val="27"/>
              </w:rPr>
              <w:t>Nhóm nước</w:t>
            </w:r>
          </w:p>
          <w:p w14:paraId="7F8B4C09" w14:textId="77777777" w:rsidR="005B1539" w:rsidRDefault="005B1539" w:rsidP="008917FF">
            <w:pPr>
              <w:spacing w:before="20" w:after="20" w:line="360" w:lineRule="auto"/>
              <w:jc w:val="both"/>
              <w:rPr>
                <w:rFonts w:ascii="Times New Roman" w:hAnsi="Times New Roman" w:cs="Times New Roman"/>
                <w:b/>
                <w:i/>
                <w:sz w:val="27"/>
                <w:szCs w:val="27"/>
              </w:rPr>
            </w:pPr>
          </w:p>
          <w:p w14:paraId="1DF0E152" w14:textId="77777777" w:rsidR="005B1539" w:rsidRPr="00653E8C" w:rsidRDefault="005B1539" w:rsidP="008917FF">
            <w:pPr>
              <w:spacing w:before="20" w:after="20" w:line="360" w:lineRule="auto"/>
              <w:jc w:val="both"/>
              <w:rPr>
                <w:rFonts w:ascii="Times New Roman" w:hAnsi="Times New Roman" w:cs="Times New Roman"/>
                <w:b/>
                <w:i/>
                <w:sz w:val="27"/>
                <w:szCs w:val="27"/>
              </w:rPr>
            </w:pPr>
            <w:r>
              <w:rPr>
                <w:rFonts w:ascii="Times New Roman" w:hAnsi="Times New Roman" w:cs="Times New Roman"/>
                <w:b/>
                <w:i/>
                <w:sz w:val="27"/>
                <w:szCs w:val="27"/>
              </w:rPr>
              <w:t>Tiêu chí</w:t>
            </w:r>
          </w:p>
        </w:tc>
        <w:tc>
          <w:tcPr>
            <w:tcW w:w="3259" w:type="dxa"/>
            <w:shd w:val="clear" w:color="auto" w:fill="auto"/>
            <w:vAlign w:val="center"/>
          </w:tcPr>
          <w:p w14:paraId="3D00B791" w14:textId="77777777" w:rsidR="005B1539" w:rsidRPr="00653E8C" w:rsidRDefault="005B1539" w:rsidP="008917FF">
            <w:pPr>
              <w:spacing w:before="20" w:after="20" w:line="360" w:lineRule="auto"/>
              <w:jc w:val="center"/>
              <w:rPr>
                <w:rFonts w:ascii="Times New Roman" w:hAnsi="Times New Roman" w:cs="Times New Roman"/>
                <w:b/>
                <w:i/>
                <w:sz w:val="27"/>
                <w:szCs w:val="27"/>
              </w:rPr>
            </w:pPr>
            <w:r>
              <w:rPr>
                <w:rFonts w:ascii="Times New Roman" w:hAnsi="Times New Roman" w:cs="Times New Roman"/>
                <w:b/>
                <w:i/>
                <w:sz w:val="27"/>
                <w:szCs w:val="27"/>
              </w:rPr>
              <w:t>Các nước phát triển</w:t>
            </w:r>
          </w:p>
        </w:tc>
        <w:tc>
          <w:tcPr>
            <w:tcW w:w="3330" w:type="dxa"/>
            <w:shd w:val="clear" w:color="auto" w:fill="auto"/>
            <w:vAlign w:val="center"/>
          </w:tcPr>
          <w:p w14:paraId="5F8F1907" w14:textId="77777777" w:rsidR="005B1539" w:rsidRPr="00653E8C" w:rsidRDefault="005B1539" w:rsidP="008917FF">
            <w:pPr>
              <w:spacing w:before="20" w:after="20" w:line="360" w:lineRule="auto"/>
              <w:jc w:val="center"/>
              <w:rPr>
                <w:rFonts w:ascii="Times New Roman" w:hAnsi="Times New Roman" w:cs="Times New Roman"/>
                <w:b/>
                <w:i/>
                <w:sz w:val="27"/>
                <w:szCs w:val="27"/>
              </w:rPr>
            </w:pPr>
            <w:r>
              <w:rPr>
                <w:rFonts w:ascii="Times New Roman" w:hAnsi="Times New Roman" w:cs="Times New Roman"/>
                <w:b/>
                <w:i/>
                <w:sz w:val="27"/>
                <w:szCs w:val="27"/>
              </w:rPr>
              <w:t>Các nước đang phát triển</w:t>
            </w:r>
          </w:p>
        </w:tc>
      </w:tr>
      <w:tr w:rsidR="005B1539" w:rsidRPr="005E423A" w14:paraId="5EA57353" w14:textId="77777777" w:rsidTr="008917FF">
        <w:trPr>
          <w:trHeight w:val="944"/>
        </w:trPr>
        <w:tc>
          <w:tcPr>
            <w:tcW w:w="3126" w:type="dxa"/>
            <w:shd w:val="clear" w:color="auto" w:fill="auto"/>
            <w:vAlign w:val="center"/>
          </w:tcPr>
          <w:p w14:paraId="5806B7A1" w14:textId="77777777" w:rsidR="005B1539" w:rsidRPr="00653E8C" w:rsidRDefault="005B1539" w:rsidP="008917FF">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Quy mô, tốc độ phát triển kinh tế</w:t>
            </w:r>
          </w:p>
        </w:tc>
        <w:tc>
          <w:tcPr>
            <w:tcW w:w="3259" w:type="dxa"/>
            <w:shd w:val="clear" w:color="auto" w:fill="auto"/>
            <w:vAlign w:val="center"/>
          </w:tcPr>
          <w:p w14:paraId="0CB8CC5E" w14:textId="707C2929" w:rsidR="005B1539" w:rsidRDefault="005B1539"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w:t>
            </w:r>
            <w:r w:rsidR="00264B83">
              <w:rPr>
                <w:rFonts w:ascii="Times New Roman" w:hAnsi="Times New Roman" w:cs="Times New Roman"/>
                <w:i/>
                <w:sz w:val="27"/>
                <w:szCs w:val="27"/>
              </w:rPr>
              <w:t xml:space="preserve"> Quy</w:t>
            </w:r>
            <w:r w:rsidRPr="005B1539">
              <w:rPr>
                <w:rFonts w:ascii="Times New Roman" w:hAnsi="Times New Roman" w:cs="Times New Roman"/>
                <w:i/>
                <w:sz w:val="27"/>
                <w:szCs w:val="27"/>
              </w:rPr>
              <w:t xml:space="preserve"> mô kinh tế lớn và đóng góp lớn vào quy mô kinh tế toàn cầu</w:t>
            </w:r>
            <w:r>
              <w:rPr>
                <w:rFonts w:ascii="Times New Roman" w:hAnsi="Times New Roman" w:cs="Times New Roman"/>
                <w:i/>
                <w:sz w:val="27"/>
                <w:szCs w:val="27"/>
              </w:rPr>
              <w:t>.</w:t>
            </w:r>
          </w:p>
          <w:p w14:paraId="14BF72EF" w14:textId="16113C17" w:rsidR="005B1539" w:rsidRPr="00653E8C" w:rsidRDefault="005B1539"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T</w:t>
            </w:r>
            <w:r w:rsidRPr="005B1539">
              <w:rPr>
                <w:rFonts w:ascii="Times New Roman" w:hAnsi="Times New Roman" w:cs="Times New Roman"/>
                <w:i/>
                <w:sz w:val="27"/>
                <w:szCs w:val="27"/>
              </w:rPr>
              <w:t>ốc độ tăng trưởng kinh tế khá ổn định.</w:t>
            </w:r>
          </w:p>
        </w:tc>
        <w:tc>
          <w:tcPr>
            <w:tcW w:w="3330" w:type="dxa"/>
            <w:shd w:val="clear" w:color="auto" w:fill="auto"/>
            <w:vAlign w:val="center"/>
          </w:tcPr>
          <w:p w14:paraId="258BFD94" w14:textId="741DC1A3" w:rsidR="005B1539" w:rsidRDefault="005B1539"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264B83">
              <w:rPr>
                <w:rFonts w:ascii="Times New Roman" w:hAnsi="Times New Roman" w:cs="Times New Roman"/>
                <w:i/>
                <w:sz w:val="27"/>
                <w:szCs w:val="27"/>
              </w:rPr>
              <w:t>Q</w:t>
            </w:r>
            <w:r w:rsidRPr="005B1539">
              <w:rPr>
                <w:rFonts w:ascii="Times New Roman" w:hAnsi="Times New Roman" w:cs="Times New Roman"/>
                <w:i/>
                <w:sz w:val="27"/>
                <w:szCs w:val="27"/>
              </w:rPr>
              <w:t>uy mô kinh tế nhỏ và đóng góp không lớn vào quy mô kinh tế toàn cầu (trừ Trung Quốc, Ấn Độ,...)</w:t>
            </w:r>
            <w:r>
              <w:rPr>
                <w:rFonts w:ascii="Times New Roman" w:hAnsi="Times New Roman" w:cs="Times New Roman"/>
                <w:i/>
                <w:sz w:val="27"/>
                <w:szCs w:val="27"/>
              </w:rPr>
              <w:t>.</w:t>
            </w:r>
          </w:p>
          <w:p w14:paraId="0FA8ED54" w14:textId="1840DB05" w:rsidR="005B1539" w:rsidRPr="00653E8C" w:rsidRDefault="005B1539"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N</w:t>
            </w:r>
            <w:r w:rsidRPr="005B1539">
              <w:rPr>
                <w:rFonts w:ascii="Times New Roman" w:hAnsi="Times New Roman" w:cs="Times New Roman"/>
                <w:i/>
                <w:sz w:val="27"/>
                <w:szCs w:val="27"/>
              </w:rPr>
              <w:t>hiều nước có tốc độ tăng trưởng khá nhanh.</w:t>
            </w:r>
          </w:p>
        </w:tc>
      </w:tr>
      <w:tr w:rsidR="005B1539" w:rsidRPr="005E423A" w14:paraId="43E5B8A8" w14:textId="77777777" w:rsidTr="008917FF">
        <w:trPr>
          <w:trHeight w:val="856"/>
        </w:trPr>
        <w:tc>
          <w:tcPr>
            <w:tcW w:w="3126" w:type="dxa"/>
            <w:shd w:val="clear" w:color="auto" w:fill="auto"/>
            <w:vAlign w:val="center"/>
          </w:tcPr>
          <w:p w14:paraId="0C461FC1" w14:textId="77777777" w:rsidR="005B1539" w:rsidRPr="00653E8C" w:rsidRDefault="005B1539" w:rsidP="008917FF">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Cơ cấu kinh tế</w:t>
            </w:r>
          </w:p>
        </w:tc>
        <w:tc>
          <w:tcPr>
            <w:tcW w:w="3259" w:type="dxa"/>
            <w:shd w:val="clear" w:color="auto" w:fill="auto"/>
            <w:vAlign w:val="center"/>
          </w:tcPr>
          <w:p w14:paraId="201D9DB3" w14:textId="77777777" w:rsidR="00BF5958" w:rsidRDefault="00BF5958"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T</w:t>
            </w:r>
            <w:r w:rsidRPr="00BF5958">
              <w:rPr>
                <w:rFonts w:ascii="Times New Roman" w:hAnsi="Times New Roman" w:cs="Times New Roman"/>
                <w:i/>
                <w:sz w:val="27"/>
                <w:szCs w:val="27"/>
              </w:rPr>
              <w:t xml:space="preserve">iến hành công nghiệp hoá từ sớm và đi đầu trong các cuộc cách mạng công nghiệp. </w:t>
            </w:r>
          </w:p>
          <w:p w14:paraId="653F84A4" w14:textId="77777777" w:rsidR="00BF5958" w:rsidRDefault="00BF5958"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BF5958">
              <w:rPr>
                <w:rFonts w:ascii="Times New Roman" w:hAnsi="Times New Roman" w:cs="Times New Roman"/>
                <w:i/>
                <w:sz w:val="27"/>
                <w:szCs w:val="27"/>
              </w:rPr>
              <w:t xml:space="preserve">Cơ cấu kinh tế chuyển dịch theo hướng từ kinh tế công nghiệp sang kinh tế tri </w:t>
            </w:r>
            <w:r w:rsidRPr="00BF5958">
              <w:rPr>
                <w:rFonts w:ascii="Times New Roman" w:hAnsi="Times New Roman" w:cs="Times New Roman"/>
                <w:i/>
                <w:sz w:val="27"/>
                <w:szCs w:val="27"/>
              </w:rPr>
              <w:lastRenderedPageBreak/>
              <w:t>thức</w:t>
            </w:r>
            <w:r>
              <w:rPr>
                <w:rFonts w:ascii="Times New Roman" w:hAnsi="Times New Roman" w:cs="Times New Roman"/>
                <w:i/>
                <w:sz w:val="27"/>
                <w:szCs w:val="27"/>
              </w:rPr>
              <w:t>.</w:t>
            </w:r>
          </w:p>
          <w:p w14:paraId="793CF877" w14:textId="5CA9D913" w:rsidR="005B1539" w:rsidRPr="00653E8C" w:rsidRDefault="00BF5958"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N</w:t>
            </w:r>
            <w:r w:rsidRPr="00BF5958">
              <w:rPr>
                <w:rFonts w:ascii="Times New Roman" w:hAnsi="Times New Roman" w:cs="Times New Roman"/>
                <w:i/>
                <w:sz w:val="27"/>
                <w:szCs w:val="27"/>
              </w:rPr>
              <w:t>gành dịch vụ có đóng góp nhiều nhất trong GDP.</w:t>
            </w:r>
          </w:p>
        </w:tc>
        <w:tc>
          <w:tcPr>
            <w:tcW w:w="3330" w:type="dxa"/>
            <w:shd w:val="clear" w:color="auto" w:fill="auto"/>
            <w:vAlign w:val="center"/>
          </w:tcPr>
          <w:p w14:paraId="4612F21D" w14:textId="1A30B4E5" w:rsidR="005B1539" w:rsidRDefault="00A85A4D"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xml:space="preserve">- </w:t>
            </w:r>
            <w:r w:rsidRPr="00A85A4D">
              <w:rPr>
                <w:rFonts w:ascii="Times New Roman" w:hAnsi="Times New Roman" w:cs="Times New Roman"/>
                <w:i/>
                <w:sz w:val="27"/>
                <w:szCs w:val="27"/>
              </w:rPr>
              <w:t>Hầu hết các nước đang phát triển</w:t>
            </w:r>
            <w:r w:rsidR="00C876AE">
              <w:rPr>
                <w:rFonts w:ascii="Times New Roman" w:hAnsi="Times New Roman" w:cs="Times New Roman"/>
                <w:i/>
                <w:sz w:val="27"/>
                <w:szCs w:val="27"/>
              </w:rPr>
              <w:t xml:space="preserve"> </w:t>
            </w:r>
            <w:r w:rsidRPr="00A85A4D">
              <w:rPr>
                <w:rFonts w:ascii="Times New Roman" w:hAnsi="Times New Roman" w:cs="Times New Roman"/>
                <w:i/>
                <w:sz w:val="27"/>
                <w:szCs w:val="27"/>
              </w:rPr>
              <w:t>đang tiến hành công nghiệp hóa, hiện đại hóa</w:t>
            </w:r>
            <w:r>
              <w:rPr>
                <w:rFonts w:ascii="Times New Roman" w:hAnsi="Times New Roman" w:cs="Times New Roman"/>
                <w:i/>
                <w:sz w:val="27"/>
                <w:szCs w:val="27"/>
              </w:rPr>
              <w:t>.</w:t>
            </w:r>
          </w:p>
          <w:p w14:paraId="3574783A" w14:textId="77777777" w:rsidR="00A85A4D" w:rsidRDefault="00A85A4D"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85A4D">
              <w:rPr>
                <w:rFonts w:ascii="Times New Roman" w:hAnsi="Times New Roman" w:cs="Times New Roman"/>
                <w:i/>
                <w:sz w:val="27"/>
                <w:szCs w:val="27"/>
              </w:rPr>
              <w:t xml:space="preserve">Cơ cấu kinh tế chuyển dịch theo hướng công nghiệp </w:t>
            </w:r>
            <w:r w:rsidRPr="00A85A4D">
              <w:rPr>
                <w:rFonts w:ascii="Times New Roman" w:hAnsi="Times New Roman" w:cs="Times New Roman"/>
                <w:i/>
                <w:sz w:val="27"/>
                <w:szCs w:val="27"/>
              </w:rPr>
              <w:lastRenderedPageBreak/>
              <w:t>hoá, hiện đại hoá</w:t>
            </w:r>
            <w:r>
              <w:rPr>
                <w:rFonts w:ascii="Times New Roman" w:hAnsi="Times New Roman" w:cs="Times New Roman"/>
                <w:i/>
                <w:sz w:val="27"/>
                <w:szCs w:val="27"/>
              </w:rPr>
              <w:t>.</w:t>
            </w:r>
          </w:p>
          <w:p w14:paraId="3314E6C4" w14:textId="52939A1A" w:rsidR="00A85A4D" w:rsidRPr="00653E8C" w:rsidRDefault="00A85A4D"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T</w:t>
            </w:r>
            <w:r w:rsidRPr="00A85A4D">
              <w:rPr>
                <w:rFonts w:ascii="Times New Roman" w:hAnsi="Times New Roman" w:cs="Times New Roman"/>
                <w:i/>
                <w:sz w:val="27"/>
                <w:szCs w:val="27"/>
              </w:rPr>
              <w:t>ỉ trọng ngành công nghiệp và xây dựng, dịch vụ ngày càng tăng.</w:t>
            </w:r>
          </w:p>
        </w:tc>
      </w:tr>
      <w:tr w:rsidR="005B1539" w:rsidRPr="005E423A" w14:paraId="783FB4D4" w14:textId="77777777" w:rsidTr="008917FF">
        <w:trPr>
          <w:trHeight w:val="884"/>
        </w:trPr>
        <w:tc>
          <w:tcPr>
            <w:tcW w:w="3126" w:type="dxa"/>
            <w:shd w:val="clear" w:color="auto" w:fill="auto"/>
            <w:vAlign w:val="center"/>
          </w:tcPr>
          <w:p w14:paraId="5EE9DB7F" w14:textId="77777777" w:rsidR="005B1539" w:rsidRPr="00653E8C" w:rsidRDefault="005B1539" w:rsidP="008917FF">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lastRenderedPageBreak/>
              <w:t>Trình độ phát triển kinh tế</w:t>
            </w:r>
          </w:p>
        </w:tc>
        <w:tc>
          <w:tcPr>
            <w:tcW w:w="3259" w:type="dxa"/>
            <w:shd w:val="clear" w:color="auto" w:fill="auto"/>
            <w:vAlign w:val="center"/>
          </w:tcPr>
          <w:p w14:paraId="45409FF8" w14:textId="77777777" w:rsidR="00A85A4D" w:rsidRDefault="00A85A4D"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C</w:t>
            </w:r>
            <w:r w:rsidRPr="00A85A4D">
              <w:rPr>
                <w:rFonts w:ascii="Times New Roman" w:hAnsi="Times New Roman" w:cs="Times New Roman"/>
                <w:i/>
                <w:sz w:val="27"/>
                <w:szCs w:val="27"/>
              </w:rPr>
              <w:t>ó trình độ phát triển kinh tế cao</w:t>
            </w:r>
            <w:r>
              <w:rPr>
                <w:rFonts w:ascii="Times New Roman" w:hAnsi="Times New Roman" w:cs="Times New Roman"/>
                <w:i/>
                <w:sz w:val="27"/>
                <w:szCs w:val="27"/>
              </w:rPr>
              <w:t>.</w:t>
            </w:r>
          </w:p>
          <w:p w14:paraId="4B7AA5AD" w14:textId="77777777" w:rsidR="005B1539" w:rsidRDefault="00A85A4D"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T</w:t>
            </w:r>
            <w:r w:rsidRPr="00A85A4D">
              <w:rPr>
                <w:rFonts w:ascii="Times New Roman" w:hAnsi="Times New Roman" w:cs="Times New Roman"/>
                <w:i/>
                <w:sz w:val="27"/>
                <w:szCs w:val="27"/>
              </w:rPr>
              <w:t>ập trung phát triển các ngành có hàm lượng khoa học công nghệ và tri thức cao.</w:t>
            </w:r>
          </w:p>
          <w:p w14:paraId="4C968881" w14:textId="372D9883" w:rsidR="00C876AE" w:rsidRPr="00653E8C" w:rsidRDefault="00C876AE"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Các nước này chiếm khoảng 70% sản phẩm xuất khẩu của thế giới về dịch vụ viễn thông, máy tính và công nghệ thông tin.</w:t>
            </w:r>
          </w:p>
        </w:tc>
        <w:tc>
          <w:tcPr>
            <w:tcW w:w="3330" w:type="dxa"/>
            <w:shd w:val="clear" w:color="auto" w:fill="auto"/>
            <w:vAlign w:val="center"/>
          </w:tcPr>
          <w:p w14:paraId="6EC03127" w14:textId="77777777" w:rsidR="00FE150B" w:rsidRDefault="00FE150B"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C</w:t>
            </w:r>
            <w:r w:rsidRPr="00FE150B">
              <w:rPr>
                <w:rFonts w:ascii="Times New Roman" w:hAnsi="Times New Roman" w:cs="Times New Roman"/>
                <w:i/>
                <w:sz w:val="27"/>
                <w:szCs w:val="27"/>
              </w:rPr>
              <w:t>ó trình độ phát triển kinh tế còn thấp</w:t>
            </w:r>
            <w:r>
              <w:rPr>
                <w:rFonts w:ascii="Times New Roman" w:hAnsi="Times New Roman" w:cs="Times New Roman"/>
                <w:i/>
                <w:sz w:val="27"/>
                <w:szCs w:val="27"/>
              </w:rPr>
              <w:t>.</w:t>
            </w:r>
          </w:p>
          <w:p w14:paraId="45FF8FE2" w14:textId="5B0EE76A" w:rsidR="005B1539" w:rsidRPr="00653E8C" w:rsidRDefault="00FE150B" w:rsidP="00BF595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M</w:t>
            </w:r>
            <w:r w:rsidRPr="00FE150B">
              <w:rPr>
                <w:rFonts w:ascii="Times New Roman" w:hAnsi="Times New Roman" w:cs="Times New Roman"/>
                <w:i/>
                <w:sz w:val="27"/>
                <w:szCs w:val="27"/>
              </w:rPr>
              <w:t>ột số nước đang chú trọng phát triển các ngành có hàm lượng khoa học - công nghệ và tri thức cao.</w:t>
            </w:r>
          </w:p>
        </w:tc>
      </w:tr>
    </w:tbl>
    <w:p w14:paraId="0045FBB9" w14:textId="67A64152" w:rsidR="00602722" w:rsidRDefault="00BE52F8" w:rsidP="00D7694E">
      <w:pPr>
        <w:spacing w:after="0" w:line="360" w:lineRule="auto"/>
        <w:jc w:val="both"/>
        <w:rPr>
          <w:rFonts w:ascii="Times New Roman" w:hAnsi="Times New Roman" w:cs="Times New Roman"/>
          <w:bCs/>
          <w:noProof/>
          <w:sz w:val="27"/>
          <w:szCs w:val="27"/>
        </w:rPr>
      </w:pPr>
      <w:r w:rsidRPr="00D7694E">
        <w:rPr>
          <w:rFonts w:ascii="Times New Roman" w:hAnsi="Times New Roman" w:cs="Times New Roman"/>
          <w:b/>
          <w:bCs/>
          <w:iCs/>
          <w:noProof/>
          <w:sz w:val="27"/>
          <w:szCs w:val="27"/>
          <w:lang w:val="vi-VN"/>
        </w:rPr>
        <w:t xml:space="preserve">Câu </w:t>
      </w:r>
      <w:r w:rsidR="00896376">
        <w:rPr>
          <w:rFonts w:ascii="Times New Roman" w:hAnsi="Times New Roman" w:cs="Times New Roman"/>
          <w:b/>
          <w:bCs/>
          <w:iCs/>
          <w:noProof/>
          <w:sz w:val="27"/>
          <w:szCs w:val="27"/>
        </w:rPr>
        <w:t>3</w:t>
      </w:r>
      <w:r w:rsidRPr="00D7694E">
        <w:rPr>
          <w:rFonts w:ascii="Times New Roman" w:hAnsi="Times New Roman" w:cs="Times New Roman"/>
          <w:b/>
          <w:bCs/>
          <w:iCs/>
          <w:noProof/>
          <w:sz w:val="27"/>
          <w:szCs w:val="27"/>
          <w:lang w:val="vi-VN"/>
        </w:rPr>
        <w:t>:</w:t>
      </w:r>
      <w:r w:rsidRPr="00D7694E">
        <w:rPr>
          <w:rFonts w:ascii="Times New Roman" w:hAnsi="Times New Roman" w:cs="Times New Roman"/>
          <w:iCs/>
          <w:noProof/>
          <w:sz w:val="27"/>
          <w:szCs w:val="27"/>
          <w:lang w:val="vi-VN"/>
        </w:rPr>
        <w:t xml:space="preserve"> </w:t>
      </w:r>
      <w:r w:rsidR="00602722" w:rsidRPr="00D7694E">
        <w:rPr>
          <w:rFonts w:ascii="Times New Roman" w:hAnsi="Times New Roman" w:cs="Times New Roman"/>
          <w:bCs/>
          <w:noProof/>
          <w:sz w:val="27"/>
          <w:szCs w:val="27"/>
          <w:lang w:val="vi-VN"/>
        </w:rPr>
        <w:t xml:space="preserve">Trình bày </w:t>
      </w:r>
      <w:r w:rsidR="00602722">
        <w:rPr>
          <w:rFonts w:ascii="Times New Roman" w:hAnsi="Times New Roman" w:cs="Times New Roman"/>
          <w:bCs/>
          <w:noProof/>
          <w:sz w:val="27"/>
          <w:szCs w:val="27"/>
        </w:rPr>
        <w:t>sự khác biệt về một số khía cạnh xã hội giữa các nhóm nước trên thế giới theo bảng sau:</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259"/>
        <w:gridCol w:w="3330"/>
      </w:tblGrid>
      <w:tr w:rsidR="00602722" w:rsidRPr="005E423A" w14:paraId="5A9BCC3F" w14:textId="77777777" w:rsidTr="00BF7CCA">
        <w:trPr>
          <w:trHeight w:val="1853"/>
        </w:trPr>
        <w:tc>
          <w:tcPr>
            <w:tcW w:w="3126" w:type="dxa"/>
            <w:tcBorders>
              <w:tl2br w:val="single" w:sz="4" w:space="0" w:color="auto"/>
            </w:tcBorders>
            <w:shd w:val="clear" w:color="auto" w:fill="auto"/>
          </w:tcPr>
          <w:p w14:paraId="11D01320" w14:textId="77777777" w:rsidR="00602722" w:rsidRDefault="00602722" w:rsidP="008917FF">
            <w:pPr>
              <w:tabs>
                <w:tab w:val="right" w:pos="2106"/>
              </w:tabs>
              <w:spacing w:before="20" w:after="20" w:line="360" w:lineRule="auto"/>
              <w:jc w:val="right"/>
              <w:rPr>
                <w:rFonts w:ascii="Times New Roman" w:hAnsi="Times New Roman" w:cs="Times New Roman"/>
                <w:b/>
                <w:i/>
                <w:sz w:val="27"/>
                <w:szCs w:val="27"/>
              </w:rPr>
            </w:pPr>
          </w:p>
          <w:p w14:paraId="16602D6F" w14:textId="1F7CCCF8" w:rsidR="00602722" w:rsidRPr="00653E8C" w:rsidRDefault="00602722" w:rsidP="008917FF">
            <w:pPr>
              <w:tabs>
                <w:tab w:val="right" w:pos="2106"/>
              </w:tabs>
              <w:spacing w:before="20" w:after="20" w:line="360" w:lineRule="auto"/>
              <w:jc w:val="right"/>
              <w:rPr>
                <w:rFonts w:ascii="Times New Roman" w:hAnsi="Times New Roman" w:cs="Times New Roman"/>
                <w:b/>
                <w:i/>
                <w:sz w:val="27"/>
                <w:szCs w:val="27"/>
              </w:rPr>
            </w:pPr>
            <w:r>
              <w:rPr>
                <w:rFonts w:ascii="Times New Roman" w:hAnsi="Times New Roman" w:cs="Times New Roman"/>
                <w:b/>
                <w:i/>
                <w:sz w:val="27"/>
                <w:szCs w:val="27"/>
              </w:rPr>
              <w:t>Nhóm nước</w:t>
            </w:r>
          </w:p>
          <w:p w14:paraId="02BBC5F5" w14:textId="77777777" w:rsidR="00602722" w:rsidRDefault="00602722" w:rsidP="008917FF">
            <w:pPr>
              <w:spacing w:before="20" w:after="20" w:line="360" w:lineRule="auto"/>
              <w:jc w:val="both"/>
              <w:rPr>
                <w:rFonts w:ascii="Times New Roman" w:hAnsi="Times New Roman" w:cs="Times New Roman"/>
                <w:b/>
                <w:i/>
                <w:sz w:val="27"/>
                <w:szCs w:val="27"/>
              </w:rPr>
            </w:pPr>
          </w:p>
          <w:p w14:paraId="78A5F82E" w14:textId="77777777" w:rsidR="00602722" w:rsidRPr="00653E8C" w:rsidRDefault="00602722" w:rsidP="008917FF">
            <w:pPr>
              <w:spacing w:before="20" w:after="20" w:line="360" w:lineRule="auto"/>
              <w:jc w:val="both"/>
              <w:rPr>
                <w:rFonts w:ascii="Times New Roman" w:hAnsi="Times New Roman" w:cs="Times New Roman"/>
                <w:b/>
                <w:i/>
                <w:sz w:val="27"/>
                <w:szCs w:val="27"/>
              </w:rPr>
            </w:pPr>
            <w:r>
              <w:rPr>
                <w:rFonts w:ascii="Times New Roman" w:hAnsi="Times New Roman" w:cs="Times New Roman"/>
                <w:b/>
                <w:i/>
                <w:sz w:val="27"/>
                <w:szCs w:val="27"/>
              </w:rPr>
              <w:t>Tiêu chí</w:t>
            </w:r>
          </w:p>
        </w:tc>
        <w:tc>
          <w:tcPr>
            <w:tcW w:w="3259" w:type="dxa"/>
            <w:shd w:val="clear" w:color="auto" w:fill="auto"/>
            <w:vAlign w:val="center"/>
          </w:tcPr>
          <w:p w14:paraId="122EF50D" w14:textId="77777777" w:rsidR="00602722" w:rsidRPr="00653E8C" w:rsidRDefault="00602722" w:rsidP="008917FF">
            <w:pPr>
              <w:spacing w:before="20" w:after="20" w:line="360" w:lineRule="auto"/>
              <w:jc w:val="center"/>
              <w:rPr>
                <w:rFonts w:ascii="Times New Roman" w:hAnsi="Times New Roman" w:cs="Times New Roman"/>
                <w:b/>
                <w:i/>
                <w:sz w:val="27"/>
                <w:szCs w:val="27"/>
              </w:rPr>
            </w:pPr>
            <w:r>
              <w:rPr>
                <w:rFonts w:ascii="Times New Roman" w:hAnsi="Times New Roman" w:cs="Times New Roman"/>
                <w:b/>
                <w:i/>
                <w:sz w:val="27"/>
                <w:szCs w:val="27"/>
              </w:rPr>
              <w:t>Các nước phát triển</w:t>
            </w:r>
          </w:p>
        </w:tc>
        <w:tc>
          <w:tcPr>
            <w:tcW w:w="3330" w:type="dxa"/>
            <w:shd w:val="clear" w:color="auto" w:fill="auto"/>
            <w:vAlign w:val="center"/>
          </w:tcPr>
          <w:p w14:paraId="2E7BB357" w14:textId="77777777" w:rsidR="00602722" w:rsidRPr="00653E8C" w:rsidRDefault="00602722" w:rsidP="008917FF">
            <w:pPr>
              <w:spacing w:before="20" w:after="20" w:line="360" w:lineRule="auto"/>
              <w:jc w:val="center"/>
              <w:rPr>
                <w:rFonts w:ascii="Times New Roman" w:hAnsi="Times New Roman" w:cs="Times New Roman"/>
                <w:b/>
                <w:i/>
                <w:sz w:val="27"/>
                <w:szCs w:val="27"/>
              </w:rPr>
            </w:pPr>
            <w:r>
              <w:rPr>
                <w:rFonts w:ascii="Times New Roman" w:hAnsi="Times New Roman" w:cs="Times New Roman"/>
                <w:b/>
                <w:i/>
                <w:sz w:val="27"/>
                <w:szCs w:val="27"/>
              </w:rPr>
              <w:t>Các nước đang phát triển</w:t>
            </w:r>
          </w:p>
        </w:tc>
      </w:tr>
      <w:tr w:rsidR="00602722" w:rsidRPr="005E423A" w14:paraId="1CFF8A11" w14:textId="77777777" w:rsidTr="008917FF">
        <w:trPr>
          <w:trHeight w:val="944"/>
        </w:trPr>
        <w:tc>
          <w:tcPr>
            <w:tcW w:w="3126" w:type="dxa"/>
            <w:shd w:val="clear" w:color="auto" w:fill="auto"/>
            <w:vAlign w:val="center"/>
          </w:tcPr>
          <w:p w14:paraId="25F77D35" w14:textId="2BF53DE5" w:rsidR="00602722" w:rsidRPr="00653E8C" w:rsidRDefault="00BF7CCA" w:rsidP="008917FF">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Dân cư, đô thị hóa</w:t>
            </w:r>
          </w:p>
        </w:tc>
        <w:tc>
          <w:tcPr>
            <w:tcW w:w="3259" w:type="dxa"/>
            <w:shd w:val="clear" w:color="auto" w:fill="auto"/>
            <w:vAlign w:val="center"/>
          </w:tcPr>
          <w:p w14:paraId="228B1872" w14:textId="77777777" w:rsidR="00602722" w:rsidRPr="00653E8C" w:rsidRDefault="00602722" w:rsidP="008917FF">
            <w:pPr>
              <w:spacing w:before="20" w:after="20" w:line="360" w:lineRule="auto"/>
              <w:rPr>
                <w:rFonts w:ascii="Times New Roman" w:hAnsi="Times New Roman" w:cs="Times New Roman"/>
                <w:i/>
                <w:sz w:val="27"/>
                <w:szCs w:val="27"/>
              </w:rPr>
            </w:pPr>
          </w:p>
        </w:tc>
        <w:tc>
          <w:tcPr>
            <w:tcW w:w="3330" w:type="dxa"/>
            <w:shd w:val="clear" w:color="auto" w:fill="auto"/>
            <w:vAlign w:val="center"/>
          </w:tcPr>
          <w:p w14:paraId="4D359E1D" w14:textId="77777777" w:rsidR="00602722" w:rsidRPr="00653E8C" w:rsidRDefault="00602722" w:rsidP="008917FF">
            <w:pPr>
              <w:spacing w:before="20" w:after="20" w:line="360" w:lineRule="auto"/>
              <w:rPr>
                <w:rFonts w:ascii="Times New Roman" w:hAnsi="Times New Roman" w:cs="Times New Roman"/>
                <w:i/>
                <w:sz w:val="27"/>
                <w:szCs w:val="27"/>
              </w:rPr>
            </w:pPr>
          </w:p>
        </w:tc>
      </w:tr>
      <w:tr w:rsidR="00602722" w:rsidRPr="005E423A" w14:paraId="6D4DA598" w14:textId="77777777" w:rsidTr="008917FF">
        <w:trPr>
          <w:trHeight w:val="856"/>
        </w:trPr>
        <w:tc>
          <w:tcPr>
            <w:tcW w:w="3126" w:type="dxa"/>
            <w:shd w:val="clear" w:color="auto" w:fill="auto"/>
            <w:vAlign w:val="center"/>
          </w:tcPr>
          <w:p w14:paraId="12606540" w14:textId="3C0A0EB7" w:rsidR="00602722" w:rsidRPr="00653E8C" w:rsidRDefault="00BF7CCA" w:rsidP="008917FF">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Giáo dục và y tế</w:t>
            </w:r>
          </w:p>
        </w:tc>
        <w:tc>
          <w:tcPr>
            <w:tcW w:w="3259" w:type="dxa"/>
            <w:shd w:val="clear" w:color="auto" w:fill="auto"/>
            <w:vAlign w:val="center"/>
          </w:tcPr>
          <w:p w14:paraId="17190F23" w14:textId="77777777" w:rsidR="00602722" w:rsidRPr="00653E8C" w:rsidRDefault="00602722" w:rsidP="008917FF">
            <w:pPr>
              <w:spacing w:before="20" w:after="20" w:line="360" w:lineRule="auto"/>
              <w:rPr>
                <w:rFonts w:ascii="Times New Roman" w:hAnsi="Times New Roman" w:cs="Times New Roman"/>
                <w:i/>
                <w:sz w:val="27"/>
                <w:szCs w:val="27"/>
              </w:rPr>
            </w:pPr>
          </w:p>
        </w:tc>
        <w:tc>
          <w:tcPr>
            <w:tcW w:w="3330" w:type="dxa"/>
            <w:shd w:val="clear" w:color="auto" w:fill="auto"/>
            <w:vAlign w:val="center"/>
          </w:tcPr>
          <w:p w14:paraId="37665EBF" w14:textId="77777777" w:rsidR="00602722" w:rsidRPr="00653E8C" w:rsidRDefault="00602722" w:rsidP="008917FF">
            <w:pPr>
              <w:spacing w:before="20" w:after="20" w:line="360" w:lineRule="auto"/>
              <w:rPr>
                <w:rFonts w:ascii="Times New Roman" w:hAnsi="Times New Roman" w:cs="Times New Roman"/>
                <w:i/>
                <w:sz w:val="27"/>
                <w:szCs w:val="27"/>
              </w:rPr>
            </w:pPr>
          </w:p>
        </w:tc>
      </w:tr>
    </w:tbl>
    <w:p w14:paraId="4EA53F26" w14:textId="77777777" w:rsidR="00602722" w:rsidRDefault="00602722" w:rsidP="00D7694E">
      <w:pPr>
        <w:spacing w:after="0" w:line="360" w:lineRule="auto"/>
        <w:jc w:val="both"/>
        <w:rPr>
          <w:rFonts w:ascii="Times New Roman" w:hAnsi="Times New Roman" w:cs="Times New Roman"/>
          <w:bCs/>
          <w:noProof/>
          <w:sz w:val="27"/>
          <w:szCs w:val="27"/>
        </w:rPr>
      </w:pPr>
    </w:p>
    <w:p w14:paraId="5ABA2DCB" w14:textId="07B33006" w:rsidR="00857172" w:rsidRPr="00D7694E" w:rsidRDefault="00857172" w:rsidP="00D7694E">
      <w:pPr>
        <w:spacing w:after="0" w:line="360" w:lineRule="auto"/>
        <w:jc w:val="both"/>
        <w:rPr>
          <w:rFonts w:ascii="Times New Roman" w:hAnsi="Times New Roman" w:cs="Times New Roman"/>
          <w:b/>
          <w:bCs/>
          <w:iCs/>
          <w:noProof/>
          <w:sz w:val="27"/>
          <w:szCs w:val="27"/>
          <w:u w:val="single"/>
          <w:lang w:val="vi-VN"/>
        </w:rPr>
      </w:pPr>
      <w:r w:rsidRPr="00D7694E">
        <w:rPr>
          <w:rFonts w:ascii="Times New Roman" w:hAnsi="Times New Roman" w:cs="Times New Roman"/>
          <w:b/>
          <w:bCs/>
          <w:iCs/>
          <w:noProof/>
          <w:sz w:val="27"/>
          <w:szCs w:val="27"/>
          <w:u w:val="single"/>
          <w:lang w:val="vi-VN"/>
        </w:rPr>
        <w:t>Trả lời:</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259"/>
        <w:gridCol w:w="3330"/>
      </w:tblGrid>
      <w:tr w:rsidR="00BF7CCA" w:rsidRPr="005E423A" w14:paraId="50AC4671" w14:textId="77777777" w:rsidTr="008917FF">
        <w:trPr>
          <w:trHeight w:val="1853"/>
        </w:trPr>
        <w:tc>
          <w:tcPr>
            <w:tcW w:w="3126" w:type="dxa"/>
            <w:tcBorders>
              <w:tl2br w:val="single" w:sz="4" w:space="0" w:color="auto"/>
            </w:tcBorders>
            <w:shd w:val="clear" w:color="auto" w:fill="auto"/>
          </w:tcPr>
          <w:p w14:paraId="40E2730F" w14:textId="77777777" w:rsidR="00BF7CCA" w:rsidRDefault="00BF7CCA" w:rsidP="008917FF">
            <w:pPr>
              <w:tabs>
                <w:tab w:val="right" w:pos="2106"/>
              </w:tabs>
              <w:spacing w:before="20" w:after="20" w:line="360" w:lineRule="auto"/>
              <w:jc w:val="right"/>
              <w:rPr>
                <w:rFonts w:ascii="Times New Roman" w:hAnsi="Times New Roman" w:cs="Times New Roman"/>
                <w:b/>
                <w:i/>
                <w:sz w:val="27"/>
                <w:szCs w:val="27"/>
              </w:rPr>
            </w:pPr>
          </w:p>
          <w:p w14:paraId="4A64D054" w14:textId="77777777" w:rsidR="00BF7CCA" w:rsidRPr="00653E8C" w:rsidRDefault="00BF7CCA" w:rsidP="008917FF">
            <w:pPr>
              <w:tabs>
                <w:tab w:val="right" w:pos="2106"/>
              </w:tabs>
              <w:spacing w:before="20" w:after="20" w:line="360" w:lineRule="auto"/>
              <w:jc w:val="right"/>
              <w:rPr>
                <w:rFonts w:ascii="Times New Roman" w:hAnsi="Times New Roman" w:cs="Times New Roman"/>
                <w:b/>
                <w:i/>
                <w:sz w:val="27"/>
                <w:szCs w:val="27"/>
              </w:rPr>
            </w:pPr>
            <w:r>
              <w:rPr>
                <w:rFonts w:ascii="Times New Roman" w:hAnsi="Times New Roman" w:cs="Times New Roman"/>
                <w:b/>
                <w:i/>
                <w:sz w:val="27"/>
                <w:szCs w:val="27"/>
              </w:rPr>
              <w:t>Nhóm nước</w:t>
            </w:r>
          </w:p>
          <w:p w14:paraId="1899041B" w14:textId="77777777" w:rsidR="00BF7CCA" w:rsidRDefault="00BF7CCA" w:rsidP="008917FF">
            <w:pPr>
              <w:spacing w:before="20" w:after="20" w:line="360" w:lineRule="auto"/>
              <w:jc w:val="both"/>
              <w:rPr>
                <w:rFonts w:ascii="Times New Roman" w:hAnsi="Times New Roman" w:cs="Times New Roman"/>
                <w:b/>
                <w:i/>
                <w:sz w:val="27"/>
                <w:szCs w:val="27"/>
              </w:rPr>
            </w:pPr>
          </w:p>
          <w:p w14:paraId="413F2E44" w14:textId="77777777" w:rsidR="00BF7CCA" w:rsidRPr="00653E8C" w:rsidRDefault="00BF7CCA" w:rsidP="008917FF">
            <w:pPr>
              <w:spacing w:before="20" w:after="20" w:line="360" w:lineRule="auto"/>
              <w:jc w:val="both"/>
              <w:rPr>
                <w:rFonts w:ascii="Times New Roman" w:hAnsi="Times New Roman" w:cs="Times New Roman"/>
                <w:b/>
                <w:i/>
                <w:sz w:val="27"/>
                <w:szCs w:val="27"/>
              </w:rPr>
            </w:pPr>
            <w:r>
              <w:rPr>
                <w:rFonts w:ascii="Times New Roman" w:hAnsi="Times New Roman" w:cs="Times New Roman"/>
                <w:b/>
                <w:i/>
                <w:sz w:val="27"/>
                <w:szCs w:val="27"/>
              </w:rPr>
              <w:t>Tiêu chí</w:t>
            </w:r>
          </w:p>
        </w:tc>
        <w:tc>
          <w:tcPr>
            <w:tcW w:w="3259" w:type="dxa"/>
            <w:shd w:val="clear" w:color="auto" w:fill="auto"/>
            <w:vAlign w:val="center"/>
          </w:tcPr>
          <w:p w14:paraId="2FDEB1DC" w14:textId="77777777" w:rsidR="00BF7CCA" w:rsidRPr="00653E8C" w:rsidRDefault="00BF7CCA" w:rsidP="008917FF">
            <w:pPr>
              <w:spacing w:before="20" w:after="20" w:line="360" w:lineRule="auto"/>
              <w:jc w:val="center"/>
              <w:rPr>
                <w:rFonts w:ascii="Times New Roman" w:hAnsi="Times New Roman" w:cs="Times New Roman"/>
                <w:b/>
                <w:i/>
                <w:sz w:val="27"/>
                <w:szCs w:val="27"/>
              </w:rPr>
            </w:pPr>
            <w:r>
              <w:rPr>
                <w:rFonts w:ascii="Times New Roman" w:hAnsi="Times New Roman" w:cs="Times New Roman"/>
                <w:b/>
                <w:i/>
                <w:sz w:val="27"/>
                <w:szCs w:val="27"/>
              </w:rPr>
              <w:t>Các nước phát triển</w:t>
            </w:r>
          </w:p>
        </w:tc>
        <w:tc>
          <w:tcPr>
            <w:tcW w:w="3330" w:type="dxa"/>
            <w:shd w:val="clear" w:color="auto" w:fill="auto"/>
            <w:vAlign w:val="center"/>
          </w:tcPr>
          <w:p w14:paraId="0D59FF85" w14:textId="77777777" w:rsidR="00BF7CCA" w:rsidRPr="00653E8C" w:rsidRDefault="00BF7CCA" w:rsidP="008917FF">
            <w:pPr>
              <w:spacing w:before="20" w:after="20" w:line="360" w:lineRule="auto"/>
              <w:jc w:val="center"/>
              <w:rPr>
                <w:rFonts w:ascii="Times New Roman" w:hAnsi="Times New Roman" w:cs="Times New Roman"/>
                <w:b/>
                <w:i/>
                <w:sz w:val="27"/>
                <w:szCs w:val="27"/>
              </w:rPr>
            </w:pPr>
            <w:r>
              <w:rPr>
                <w:rFonts w:ascii="Times New Roman" w:hAnsi="Times New Roman" w:cs="Times New Roman"/>
                <w:b/>
                <w:i/>
                <w:sz w:val="27"/>
                <w:szCs w:val="27"/>
              </w:rPr>
              <w:t>Các nước đang phát triển</w:t>
            </w:r>
          </w:p>
        </w:tc>
      </w:tr>
      <w:tr w:rsidR="00BF7CCA" w:rsidRPr="005E423A" w14:paraId="655B876A" w14:textId="77777777" w:rsidTr="008917FF">
        <w:trPr>
          <w:trHeight w:val="944"/>
        </w:trPr>
        <w:tc>
          <w:tcPr>
            <w:tcW w:w="3126" w:type="dxa"/>
            <w:shd w:val="clear" w:color="auto" w:fill="auto"/>
            <w:vAlign w:val="center"/>
          </w:tcPr>
          <w:p w14:paraId="7C172E92" w14:textId="77777777" w:rsidR="00BF7CCA" w:rsidRPr="00653E8C" w:rsidRDefault="00BF7CCA" w:rsidP="008917FF">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Dân cư, đô thị hóa</w:t>
            </w:r>
          </w:p>
        </w:tc>
        <w:tc>
          <w:tcPr>
            <w:tcW w:w="3259" w:type="dxa"/>
            <w:shd w:val="clear" w:color="auto" w:fill="auto"/>
            <w:vAlign w:val="center"/>
          </w:tcPr>
          <w:p w14:paraId="74E6C980" w14:textId="77777777" w:rsidR="0091723E" w:rsidRDefault="00BF7CCA" w:rsidP="00EF2F8F">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EF2F8F" w:rsidRPr="00EF2F8F">
              <w:rPr>
                <w:rFonts w:ascii="Times New Roman" w:hAnsi="Times New Roman" w:cs="Times New Roman"/>
                <w:i/>
                <w:sz w:val="27"/>
                <w:szCs w:val="27"/>
              </w:rPr>
              <w:t>Tỉ lệ gia tăng dân số tự nhiên thấp</w:t>
            </w:r>
          </w:p>
          <w:p w14:paraId="40992206" w14:textId="56B7FFF2" w:rsidR="00EF2F8F" w:rsidRPr="00EF2F8F" w:rsidRDefault="0091723E" w:rsidP="00EF2F8F">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N</w:t>
            </w:r>
            <w:r w:rsidR="007C423C">
              <w:rPr>
                <w:rFonts w:ascii="Times New Roman" w:hAnsi="Times New Roman" w:cs="Times New Roman"/>
                <w:i/>
                <w:sz w:val="27"/>
                <w:szCs w:val="27"/>
              </w:rPr>
              <w:t>hiều quốc gia</w:t>
            </w:r>
            <w:r w:rsidR="00EF2F8F" w:rsidRPr="00EF2F8F">
              <w:rPr>
                <w:rFonts w:ascii="Times New Roman" w:hAnsi="Times New Roman" w:cs="Times New Roman"/>
                <w:i/>
                <w:sz w:val="27"/>
                <w:szCs w:val="27"/>
              </w:rPr>
              <w:t xml:space="preserve"> có cơ cấu dân số già</w:t>
            </w:r>
            <w:r w:rsidR="00481AA6">
              <w:rPr>
                <w:rFonts w:ascii="Times New Roman" w:hAnsi="Times New Roman" w:cs="Times New Roman"/>
                <w:i/>
                <w:sz w:val="27"/>
                <w:szCs w:val="27"/>
              </w:rPr>
              <w:t>, gây ra những vấn đề cần giải quyết về thiếu ngườ</w:t>
            </w:r>
            <w:r>
              <w:rPr>
                <w:rFonts w:ascii="Times New Roman" w:hAnsi="Times New Roman" w:cs="Times New Roman"/>
                <w:i/>
                <w:sz w:val="27"/>
                <w:szCs w:val="27"/>
              </w:rPr>
              <w:t>i</w:t>
            </w:r>
            <w:r w:rsidR="00481AA6">
              <w:rPr>
                <w:rFonts w:ascii="Times New Roman" w:hAnsi="Times New Roman" w:cs="Times New Roman"/>
                <w:i/>
                <w:sz w:val="27"/>
                <w:szCs w:val="27"/>
              </w:rPr>
              <w:t xml:space="preserve"> lao động và tăng cao chi phí phúc lợi xã hội.</w:t>
            </w:r>
          </w:p>
          <w:p w14:paraId="254B58BA" w14:textId="77777777" w:rsidR="00BF7CCA" w:rsidRDefault="00EF2F8F" w:rsidP="00EF2F8F">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F2F8F">
              <w:rPr>
                <w:rFonts w:ascii="Times New Roman" w:hAnsi="Times New Roman" w:cs="Times New Roman"/>
                <w:i/>
                <w:sz w:val="27"/>
                <w:szCs w:val="27"/>
              </w:rPr>
              <w:t xml:space="preserve">Quá trình đô thị hóa đã diễn ra từ lâu, tỉ lệ dân thành thị </w:t>
            </w:r>
            <w:r w:rsidR="00C62D13">
              <w:rPr>
                <w:rFonts w:ascii="Times New Roman" w:hAnsi="Times New Roman" w:cs="Times New Roman"/>
                <w:i/>
                <w:sz w:val="27"/>
                <w:szCs w:val="27"/>
              </w:rPr>
              <w:t>cao, nhiều nước lên đến 90%.</w:t>
            </w:r>
          </w:p>
          <w:p w14:paraId="206288DB" w14:textId="0FE9A053" w:rsidR="00C62D13" w:rsidRPr="00653E8C" w:rsidRDefault="00C62D13" w:rsidP="00EF2F8F">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Chất lượng cuộc sống ở mức cao và rất cao.</w:t>
            </w:r>
          </w:p>
        </w:tc>
        <w:tc>
          <w:tcPr>
            <w:tcW w:w="3330" w:type="dxa"/>
            <w:shd w:val="clear" w:color="auto" w:fill="auto"/>
            <w:vAlign w:val="center"/>
          </w:tcPr>
          <w:p w14:paraId="32CF51DA" w14:textId="3E570D5E" w:rsidR="00BF7CCA" w:rsidRDefault="00EF2F8F" w:rsidP="00EF2F8F">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Phần lớn các nước đang phát triển có t</w:t>
            </w:r>
            <w:r w:rsidRPr="00EF2F8F">
              <w:rPr>
                <w:rFonts w:ascii="Times New Roman" w:hAnsi="Times New Roman" w:cs="Times New Roman"/>
                <w:i/>
                <w:sz w:val="27"/>
                <w:szCs w:val="27"/>
              </w:rPr>
              <w:t xml:space="preserve">ỉ lệ gia tăng dân số tự nhiên </w:t>
            </w:r>
            <w:r w:rsidR="00C62D13">
              <w:rPr>
                <w:rFonts w:ascii="Times New Roman" w:hAnsi="Times New Roman" w:cs="Times New Roman"/>
                <w:i/>
                <w:sz w:val="27"/>
                <w:szCs w:val="27"/>
              </w:rPr>
              <w:t xml:space="preserve">vẫn còn </w:t>
            </w:r>
            <w:r w:rsidRPr="00EF2F8F">
              <w:rPr>
                <w:rFonts w:ascii="Times New Roman" w:hAnsi="Times New Roman" w:cs="Times New Roman"/>
                <w:i/>
                <w:sz w:val="27"/>
                <w:szCs w:val="27"/>
              </w:rPr>
              <w:t>cao và</w:t>
            </w:r>
            <w:r w:rsidR="00C62D13">
              <w:rPr>
                <w:rFonts w:ascii="Times New Roman" w:hAnsi="Times New Roman" w:cs="Times New Roman"/>
                <w:i/>
                <w:sz w:val="27"/>
                <w:szCs w:val="27"/>
              </w:rPr>
              <w:t xml:space="preserve"> đã</w:t>
            </w:r>
            <w:r w:rsidRPr="00EF2F8F">
              <w:rPr>
                <w:rFonts w:ascii="Times New Roman" w:hAnsi="Times New Roman" w:cs="Times New Roman"/>
                <w:i/>
                <w:sz w:val="27"/>
                <w:szCs w:val="27"/>
              </w:rPr>
              <w:t xml:space="preserve"> có xu hướng giảm.</w:t>
            </w:r>
          </w:p>
          <w:p w14:paraId="4AC2CC41" w14:textId="77777777" w:rsidR="008917FF" w:rsidRDefault="00EF2F8F" w:rsidP="00EF2F8F">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C62D13">
              <w:rPr>
                <w:rFonts w:ascii="Times New Roman" w:hAnsi="Times New Roman" w:cs="Times New Roman"/>
                <w:i/>
                <w:sz w:val="27"/>
                <w:szCs w:val="27"/>
              </w:rPr>
              <w:t>C</w:t>
            </w:r>
            <w:r w:rsidRPr="00EF2F8F">
              <w:rPr>
                <w:rFonts w:ascii="Times New Roman" w:hAnsi="Times New Roman" w:cs="Times New Roman"/>
                <w:i/>
                <w:sz w:val="27"/>
                <w:szCs w:val="27"/>
              </w:rPr>
              <w:t>ơ cấu dân số trẻ</w:t>
            </w:r>
            <w:r w:rsidR="008917FF">
              <w:rPr>
                <w:rFonts w:ascii="Times New Roman" w:hAnsi="Times New Roman" w:cs="Times New Roman"/>
                <w:i/>
                <w:sz w:val="27"/>
                <w:szCs w:val="27"/>
              </w:rPr>
              <w:t>, gây áp lực về vấn đề việc làm.</w:t>
            </w:r>
          </w:p>
          <w:p w14:paraId="65589860" w14:textId="7A0548CB" w:rsidR="00EF2F8F" w:rsidRPr="00EF2F8F" w:rsidRDefault="008917FF" w:rsidP="00EF2F8F">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EF2F8F" w:rsidRPr="00EF2F8F">
              <w:rPr>
                <w:rFonts w:ascii="Times New Roman" w:hAnsi="Times New Roman" w:cs="Times New Roman"/>
                <w:i/>
                <w:sz w:val="27"/>
                <w:szCs w:val="27"/>
              </w:rPr>
              <w:t>Một số nước đang chuyển dịch sang cơ cấu dân số già</w:t>
            </w:r>
            <w:r>
              <w:rPr>
                <w:rFonts w:ascii="Times New Roman" w:hAnsi="Times New Roman" w:cs="Times New Roman"/>
                <w:i/>
                <w:sz w:val="27"/>
                <w:szCs w:val="27"/>
              </w:rPr>
              <w:t xml:space="preserve"> trong khi kinh tế phát triển còn chậm, gây ra nhiều khó khăn về nguồn lao động.</w:t>
            </w:r>
            <w:r w:rsidR="00EF2F8F" w:rsidRPr="00EF2F8F">
              <w:rPr>
                <w:rFonts w:ascii="Times New Roman" w:hAnsi="Times New Roman" w:cs="Times New Roman"/>
                <w:i/>
                <w:sz w:val="27"/>
                <w:szCs w:val="27"/>
              </w:rPr>
              <w:t>.</w:t>
            </w:r>
          </w:p>
          <w:p w14:paraId="2E105DBA" w14:textId="77777777" w:rsidR="008917FF" w:rsidRDefault="00EF2F8F" w:rsidP="00EF2F8F">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F2F8F">
              <w:rPr>
                <w:rFonts w:ascii="Times New Roman" w:hAnsi="Times New Roman" w:cs="Times New Roman"/>
                <w:i/>
                <w:sz w:val="27"/>
                <w:szCs w:val="27"/>
              </w:rPr>
              <w:t>Tỉ lệ dân thành thị còn thấp và trình độ đô thị hóa chưa cao nhưng tốc độ đô thị hóa khá nhanh</w:t>
            </w:r>
            <w:r w:rsidR="008917FF">
              <w:rPr>
                <w:rFonts w:ascii="Times New Roman" w:hAnsi="Times New Roman" w:cs="Times New Roman"/>
                <w:i/>
                <w:sz w:val="27"/>
                <w:szCs w:val="27"/>
              </w:rPr>
              <w:t>.</w:t>
            </w:r>
          </w:p>
          <w:p w14:paraId="7F291019" w14:textId="07EACD2A" w:rsidR="00EF2F8F" w:rsidRPr="00653E8C" w:rsidRDefault="008917FF" w:rsidP="00EF2F8F">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C</w:t>
            </w:r>
            <w:r w:rsidR="00EF2F8F" w:rsidRPr="00EF2F8F">
              <w:rPr>
                <w:rFonts w:ascii="Times New Roman" w:hAnsi="Times New Roman" w:cs="Times New Roman"/>
                <w:i/>
                <w:sz w:val="27"/>
                <w:szCs w:val="27"/>
              </w:rPr>
              <w:t>hất lượng cuộc sống chưa cao.</w:t>
            </w:r>
          </w:p>
        </w:tc>
      </w:tr>
      <w:tr w:rsidR="00BF7CCA" w:rsidRPr="005E423A" w14:paraId="6AFAF2F4" w14:textId="77777777" w:rsidTr="008917FF">
        <w:trPr>
          <w:trHeight w:val="856"/>
        </w:trPr>
        <w:tc>
          <w:tcPr>
            <w:tcW w:w="3126" w:type="dxa"/>
            <w:shd w:val="clear" w:color="auto" w:fill="auto"/>
            <w:vAlign w:val="center"/>
          </w:tcPr>
          <w:p w14:paraId="0366E2ED" w14:textId="77777777" w:rsidR="00BF7CCA" w:rsidRPr="00653E8C" w:rsidRDefault="00BF7CCA" w:rsidP="008917FF">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Giáo dục và y tế</w:t>
            </w:r>
          </w:p>
        </w:tc>
        <w:tc>
          <w:tcPr>
            <w:tcW w:w="3259" w:type="dxa"/>
            <w:shd w:val="clear" w:color="auto" w:fill="auto"/>
            <w:vAlign w:val="center"/>
          </w:tcPr>
          <w:p w14:paraId="0A0910BE" w14:textId="77777777" w:rsidR="0075797A" w:rsidRDefault="0075797A" w:rsidP="008917FF">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 C</w:t>
            </w:r>
            <w:r w:rsidRPr="0075797A">
              <w:rPr>
                <w:rFonts w:ascii="Times New Roman" w:hAnsi="Times New Roman" w:cs="Times New Roman"/>
                <w:i/>
                <w:sz w:val="27"/>
                <w:szCs w:val="27"/>
              </w:rPr>
              <w:t>ó hệ thống giáo dục và y tế phát triển</w:t>
            </w:r>
          </w:p>
          <w:p w14:paraId="1D1C436A" w14:textId="27D40E96" w:rsidR="00BF7CCA" w:rsidRPr="00653E8C" w:rsidRDefault="0075797A" w:rsidP="008917FF">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 T</w:t>
            </w:r>
            <w:r w:rsidRPr="0075797A">
              <w:rPr>
                <w:rFonts w:ascii="Times New Roman" w:hAnsi="Times New Roman" w:cs="Times New Roman"/>
                <w:i/>
                <w:sz w:val="27"/>
                <w:szCs w:val="27"/>
              </w:rPr>
              <w:t>uổi thọ trung bình cao.</w:t>
            </w:r>
          </w:p>
        </w:tc>
        <w:tc>
          <w:tcPr>
            <w:tcW w:w="3330" w:type="dxa"/>
            <w:shd w:val="clear" w:color="auto" w:fill="auto"/>
            <w:vAlign w:val="center"/>
          </w:tcPr>
          <w:p w14:paraId="387BAAF2" w14:textId="77777777" w:rsidR="0075797A" w:rsidRDefault="0075797A" w:rsidP="008917FF">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 C</w:t>
            </w:r>
            <w:r w:rsidRPr="0075797A">
              <w:rPr>
                <w:rFonts w:ascii="Times New Roman" w:hAnsi="Times New Roman" w:cs="Times New Roman"/>
                <w:i/>
                <w:sz w:val="27"/>
                <w:szCs w:val="27"/>
              </w:rPr>
              <w:t>ó hệ thống giáo dục và y tế ngày càng nhiều tiến bộ</w:t>
            </w:r>
            <w:r>
              <w:rPr>
                <w:rFonts w:ascii="Times New Roman" w:hAnsi="Times New Roman" w:cs="Times New Roman"/>
                <w:i/>
                <w:sz w:val="27"/>
                <w:szCs w:val="27"/>
              </w:rPr>
              <w:t>.</w:t>
            </w:r>
          </w:p>
          <w:p w14:paraId="6052FE84" w14:textId="5F3938D2" w:rsidR="00BF7CCA" w:rsidRPr="00653E8C" w:rsidRDefault="0075797A" w:rsidP="008917FF">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 S</w:t>
            </w:r>
            <w:r w:rsidRPr="0075797A">
              <w:rPr>
                <w:rFonts w:ascii="Times New Roman" w:hAnsi="Times New Roman" w:cs="Times New Roman"/>
                <w:i/>
                <w:sz w:val="27"/>
                <w:szCs w:val="27"/>
              </w:rPr>
              <w:t>ố năm đi học trung bình của người từ 25 tuổi trở lên và tuổi thọ ngày càng tăng.</w:t>
            </w:r>
          </w:p>
        </w:tc>
      </w:tr>
    </w:tbl>
    <w:p w14:paraId="48DBACFD" w14:textId="77777777" w:rsidR="00505EFD" w:rsidRDefault="00505EFD" w:rsidP="00D65B28">
      <w:pPr>
        <w:spacing w:after="0" w:line="360" w:lineRule="auto"/>
        <w:jc w:val="both"/>
        <w:rPr>
          <w:rFonts w:ascii="Times New Roman" w:hAnsi="Times New Roman" w:cs="Times New Roman"/>
          <w:b/>
          <w:bCs/>
          <w:iCs/>
          <w:noProof/>
          <w:sz w:val="27"/>
          <w:szCs w:val="27"/>
          <w:lang w:val="vi-VN"/>
        </w:rPr>
      </w:pPr>
    </w:p>
    <w:p w14:paraId="7F5B42CA" w14:textId="1B0FD143" w:rsidR="00D65B28" w:rsidRPr="00D65B28" w:rsidRDefault="00D65B28" w:rsidP="00D65B28">
      <w:pPr>
        <w:spacing w:after="0" w:line="360" w:lineRule="auto"/>
        <w:jc w:val="both"/>
        <w:rPr>
          <w:rFonts w:ascii="Times New Roman" w:hAnsi="Times New Roman" w:cs="Times New Roman"/>
          <w:bCs/>
          <w:noProof/>
          <w:sz w:val="27"/>
          <w:szCs w:val="27"/>
        </w:rPr>
      </w:pPr>
      <w:r w:rsidRPr="00D7694E">
        <w:rPr>
          <w:rFonts w:ascii="Times New Roman" w:hAnsi="Times New Roman" w:cs="Times New Roman"/>
          <w:b/>
          <w:bCs/>
          <w:iCs/>
          <w:noProof/>
          <w:sz w:val="27"/>
          <w:szCs w:val="27"/>
          <w:lang w:val="vi-VN"/>
        </w:rPr>
        <w:lastRenderedPageBreak/>
        <w:t xml:space="preserve">Câu </w:t>
      </w:r>
      <w:r>
        <w:rPr>
          <w:rFonts w:ascii="Times New Roman" w:hAnsi="Times New Roman" w:cs="Times New Roman"/>
          <w:b/>
          <w:bCs/>
          <w:iCs/>
          <w:noProof/>
          <w:sz w:val="27"/>
          <w:szCs w:val="27"/>
        </w:rPr>
        <w:t>4</w:t>
      </w:r>
      <w:r w:rsidRPr="00D7694E">
        <w:rPr>
          <w:rFonts w:ascii="Times New Roman" w:hAnsi="Times New Roman" w:cs="Times New Roman"/>
          <w:b/>
          <w:bCs/>
          <w:iCs/>
          <w:noProof/>
          <w:sz w:val="27"/>
          <w:szCs w:val="27"/>
          <w:lang w:val="vi-VN"/>
        </w:rPr>
        <w:t>:</w:t>
      </w:r>
      <w:r w:rsidRPr="00D7694E">
        <w:rPr>
          <w:rFonts w:ascii="Times New Roman" w:hAnsi="Times New Roman" w:cs="Times New Roman"/>
          <w:iCs/>
          <w:noProof/>
          <w:sz w:val="27"/>
          <w:szCs w:val="27"/>
          <w:lang w:val="vi-VN"/>
        </w:rPr>
        <w:t xml:space="preserve"> </w:t>
      </w:r>
      <w:r w:rsidR="008517EC" w:rsidRPr="008517EC">
        <w:rPr>
          <w:rFonts w:ascii="Times New Roman" w:hAnsi="Times New Roman" w:cs="Times New Roman"/>
          <w:bCs/>
          <w:noProof/>
          <w:sz w:val="27"/>
          <w:szCs w:val="27"/>
        </w:rPr>
        <w:t xml:space="preserve">Lập bảng </w:t>
      </w:r>
      <w:r w:rsidR="008517EC">
        <w:rPr>
          <w:rFonts w:ascii="Times New Roman" w:hAnsi="Times New Roman" w:cs="Times New Roman"/>
          <w:bCs/>
          <w:noProof/>
          <w:sz w:val="27"/>
          <w:szCs w:val="27"/>
        </w:rPr>
        <w:t>so sánh sự</w:t>
      </w:r>
      <w:r w:rsidR="008517EC" w:rsidRPr="008517EC">
        <w:rPr>
          <w:rFonts w:ascii="Times New Roman" w:hAnsi="Times New Roman" w:cs="Times New Roman"/>
          <w:bCs/>
          <w:noProof/>
          <w:sz w:val="27"/>
          <w:szCs w:val="27"/>
        </w:rPr>
        <w:t xml:space="preserve"> khác nhau về kinh tế và xã hội của hai nhóm nước phát triển và đang phát triển.</w:t>
      </w:r>
    </w:p>
    <w:p w14:paraId="6B1E2CDA" w14:textId="77777777" w:rsidR="00D65B28" w:rsidRPr="00D7694E" w:rsidRDefault="00D65B28" w:rsidP="00D65B28">
      <w:pPr>
        <w:spacing w:after="0" w:line="360" w:lineRule="auto"/>
        <w:jc w:val="both"/>
        <w:rPr>
          <w:rFonts w:ascii="Times New Roman" w:hAnsi="Times New Roman" w:cs="Times New Roman"/>
          <w:b/>
          <w:bCs/>
          <w:iCs/>
          <w:noProof/>
          <w:sz w:val="27"/>
          <w:szCs w:val="27"/>
          <w:u w:val="single"/>
          <w:lang w:val="vi-VN"/>
        </w:rPr>
      </w:pPr>
      <w:r w:rsidRPr="00D7694E">
        <w:rPr>
          <w:rFonts w:ascii="Times New Roman" w:hAnsi="Times New Roman" w:cs="Times New Roman"/>
          <w:b/>
          <w:bCs/>
          <w:iCs/>
          <w:noProof/>
          <w:sz w:val="27"/>
          <w:szCs w:val="27"/>
          <w:u w:val="single"/>
          <w:lang w:val="vi-VN"/>
        </w:rPr>
        <w:t>Trả lời:</w:t>
      </w:r>
    </w:p>
    <w:tbl>
      <w:tblPr>
        <w:tblW w:w="10250" w:type="dxa"/>
        <w:shd w:val="clear" w:color="auto" w:fill="FFFFFF"/>
        <w:tblCellMar>
          <w:left w:w="0" w:type="dxa"/>
          <w:right w:w="0" w:type="dxa"/>
        </w:tblCellMar>
        <w:tblLook w:val="04A0" w:firstRow="1" w:lastRow="0" w:firstColumn="1" w:lastColumn="0" w:noHBand="0" w:noVBand="1"/>
      </w:tblPr>
      <w:tblGrid>
        <w:gridCol w:w="1160"/>
        <w:gridCol w:w="1890"/>
        <w:gridCol w:w="3600"/>
        <w:gridCol w:w="3600"/>
      </w:tblGrid>
      <w:tr w:rsidR="0091723E" w:rsidRPr="00DF65A1" w14:paraId="2306BD6C" w14:textId="77777777" w:rsidTr="00D73E52">
        <w:trPr>
          <w:trHeight w:val="1240"/>
        </w:trPr>
        <w:tc>
          <w:tcPr>
            <w:tcW w:w="30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D7517F2" w14:textId="77777777" w:rsidR="0091723E" w:rsidRPr="003136FE" w:rsidRDefault="0091723E" w:rsidP="00D73E52">
            <w:pPr>
              <w:spacing w:after="150" w:line="360" w:lineRule="auto"/>
              <w:jc w:val="center"/>
              <w:rPr>
                <w:rFonts w:ascii="Times New Roman" w:eastAsia="Times New Roman" w:hAnsi="Times New Roman" w:cs="Times New Roman"/>
                <w:i/>
                <w:iCs/>
                <w:color w:val="000000"/>
                <w:sz w:val="27"/>
                <w:szCs w:val="27"/>
              </w:rPr>
            </w:pPr>
            <w:r w:rsidRPr="00DF65A1">
              <w:rPr>
                <w:rFonts w:ascii="Times New Roman" w:eastAsia="Times New Roman" w:hAnsi="Times New Roman" w:cs="Times New Roman"/>
                <w:b/>
                <w:bCs/>
                <w:i/>
                <w:iCs/>
                <w:color w:val="000000"/>
                <w:sz w:val="27"/>
                <w:szCs w:val="27"/>
              </w:rPr>
              <w:t>Tiêu chí</w:t>
            </w:r>
          </w:p>
        </w:tc>
        <w:tc>
          <w:tcPr>
            <w:tcW w:w="36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0248BF0" w14:textId="77777777" w:rsidR="0091723E" w:rsidRPr="003136FE" w:rsidRDefault="0091723E" w:rsidP="00D73E52">
            <w:pPr>
              <w:spacing w:after="150" w:line="360" w:lineRule="auto"/>
              <w:jc w:val="center"/>
              <w:rPr>
                <w:rFonts w:ascii="Times New Roman" w:eastAsia="Times New Roman" w:hAnsi="Times New Roman" w:cs="Times New Roman"/>
                <w:i/>
                <w:iCs/>
                <w:color w:val="000000"/>
                <w:sz w:val="27"/>
                <w:szCs w:val="27"/>
              </w:rPr>
            </w:pPr>
            <w:r w:rsidRPr="003136FE">
              <w:rPr>
                <w:rFonts w:ascii="Times New Roman" w:eastAsia="Times New Roman" w:hAnsi="Times New Roman" w:cs="Times New Roman"/>
                <w:b/>
                <w:bCs/>
                <w:i/>
                <w:iCs/>
                <w:color w:val="000000"/>
                <w:sz w:val="27"/>
                <w:szCs w:val="27"/>
              </w:rPr>
              <w:t>Nhóm nước phát triển</w:t>
            </w:r>
          </w:p>
        </w:tc>
        <w:tc>
          <w:tcPr>
            <w:tcW w:w="36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51934AE" w14:textId="77777777" w:rsidR="0091723E" w:rsidRPr="003136FE" w:rsidRDefault="0091723E" w:rsidP="00D73E52">
            <w:pPr>
              <w:spacing w:after="150" w:line="360" w:lineRule="auto"/>
              <w:jc w:val="center"/>
              <w:rPr>
                <w:rFonts w:ascii="Times New Roman" w:eastAsia="Times New Roman" w:hAnsi="Times New Roman" w:cs="Times New Roman"/>
                <w:i/>
                <w:iCs/>
                <w:color w:val="000000"/>
                <w:sz w:val="27"/>
                <w:szCs w:val="27"/>
              </w:rPr>
            </w:pPr>
            <w:r w:rsidRPr="003136FE">
              <w:rPr>
                <w:rFonts w:ascii="Times New Roman" w:eastAsia="Times New Roman" w:hAnsi="Times New Roman" w:cs="Times New Roman"/>
                <w:b/>
                <w:bCs/>
                <w:i/>
                <w:iCs/>
                <w:color w:val="000000"/>
                <w:sz w:val="27"/>
                <w:szCs w:val="27"/>
              </w:rPr>
              <w:t>Nhóm nước đang phát triển</w:t>
            </w:r>
          </w:p>
        </w:tc>
      </w:tr>
      <w:tr w:rsidR="0091723E" w:rsidRPr="00DF65A1" w14:paraId="1D775C9F" w14:textId="77777777" w:rsidTr="00D73E52">
        <w:trPr>
          <w:trHeight w:val="5272"/>
        </w:trPr>
        <w:tc>
          <w:tcPr>
            <w:tcW w:w="116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49D9347" w14:textId="77777777" w:rsidR="0091723E" w:rsidRPr="003136FE" w:rsidRDefault="0091723E" w:rsidP="00D73E52">
            <w:pPr>
              <w:spacing w:after="150" w:line="360" w:lineRule="auto"/>
              <w:jc w:val="center"/>
              <w:rPr>
                <w:rFonts w:ascii="Times New Roman" w:eastAsia="Times New Roman" w:hAnsi="Times New Roman" w:cs="Times New Roman"/>
                <w:i/>
                <w:iCs/>
                <w:color w:val="000000"/>
                <w:sz w:val="27"/>
                <w:szCs w:val="27"/>
              </w:rPr>
            </w:pPr>
            <w:r w:rsidRPr="003136FE">
              <w:rPr>
                <w:rFonts w:ascii="Times New Roman" w:eastAsia="Times New Roman" w:hAnsi="Times New Roman" w:cs="Times New Roman"/>
                <w:b/>
                <w:bCs/>
                <w:i/>
                <w:iCs/>
                <w:color w:val="000000"/>
                <w:sz w:val="27"/>
                <w:szCs w:val="27"/>
              </w:rPr>
              <w:t>Kinh tế</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C27E9BA"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sidRPr="003136FE">
              <w:rPr>
                <w:rFonts w:ascii="Times New Roman" w:eastAsia="Times New Roman" w:hAnsi="Times New Roman" w:cs="Times New Roman"/>
                <w:i/>
                <w:iCs/>
                <w:color w:val="000000"/>
                <w:sz w:val="27"/>
                <w:szCs w:val="27"/>
              </w:rPr>
              <w:t>Quy mô và tốc độ phát triển kinh tế</w:t>
            </w:r>
          </w:p>
        </w:tc>
        <w:tc>
          <w:tcPr>
            <w:tcW w:w="3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23E63BA"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Quy</w:t>
            </w:r>
            <w:r w:rsidRPr="005B1539">
              <w:rPr>
                <w:rFonts w:ascii="Times New Roman" w:hAnsi="Times New Roman" w:cs="Times New Roman"/>
                <w:i/>
                <w:sz w:val="27"/>
                <w:szCs w:val="27"/>
              </w:rPr>
              <w:t xml:space="preserve"> mô kinh tế lớn và đóng góp lớn vào quy mô kinh tế toàn cầu</w:t>
            </w:r>
            <w:r>
              <w:rPr>
                <w:rFonts w:ascii="Times New Roman" w:hAnsi="Times New Roman" w:cs="Times New Roman"/>
                <w:i/>
                <w:sz w:val="27"/>
                <w:szCs w:val="27"/>
              </w:rPr>
              <w:t>.</w:t>
            </w:r>
          </w:p>
          <w:p w14:paraId="0E84CAA3"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Pr>
                <w:rFonts w:ascii="Times New Roman" w:hAnsi="Times New Roman" w:cs="Times New Roman"/>
                <w:i/>
                <w:sz w:val="27"/>
                <w:szCs w:val="27"/>
              </w:rPr>
              <w:t>- T</w:t>
            </w:r>
            <w:r w:rsidRPr="005B1539">
              <w:rPr>
                <w:rFonts w:ascii="Times New Roman" w:hAnsi="Times New Roman" w:cs="Times New Roman"/>
                <w:i/>
                <w:sz w:val="27"/>
                <w:szCs w:val="27"/>
              </w:rPr>
              <w:t>ốc độ tăng trưởng kinh tế khá ổn định.</w:t>
            </w:r>
          </w:p>
        </w:tc>
        <w:tc>
          <w:tcPr>
            <w:tcW w:w="3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75E908E"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Q</w:t>
            </w:r>
            <w:r w:rsidRPr="005B1539">
              <w:rPr>
                <w:rFonts w:ascii="Times New Roman" w:hAnsi="Times New Roman" w:cs="Times New Roman"/>
                <w:i/>
                <w:sz w:val="27"/>
                <w:szCs w:val="27"/>
              </w:rPr>
              <w:t>uy mô kinh tế nhỏ và đóng góp không lớn vào quy mô kinh tế toàn cầu (trừ Trung Quốc, Ấn Độ,...)</w:t>
            </w:r>
            <w:r>
              <w:rPr>
                <w:rFonts w:ascii="Times New Roman" w:hAnsi="Times New Roman" w:cs="Times New Roman"/>
                <w:i/>
                <w:sz w:val="27"/>
                <w:szCs w:val="27"/>
              </w:rPr>
              <w:t>.</w:t>
            </w:r>
          </w:p>
          <w:p w14:paraId="21DC5A0D"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Pr>
                <w:rFonts w:ascii="Times New Roman" w:hAnsi="Times New Roman" w:cs="Times New Roman"/>
                <w:i/>
                <w:sz w:val="27"/>
                <w:szCs w:val="27"/>
              </w:rPr>
              <w:t>- N</w:t>
            </w:r>
            <w:r w:rsidRPr="005B1539">
              <w:rPr>
                <w:rFonts w:ascii="Times New Roman" w:hAnsi="Times New Roman" w:cs="Times New Roman"/>
                <w:i/>
                <w:sz w:val="27"/>
                <w:szCs w:val="27"/>
              </w:rPr>
              <w:t>hiều nước có tốc độ tăng trưởng khá nhanh.</w:t>
            </w:r>
          </w:p>
        </w:tc>
      </w:tr>
      <w:tr w:rsidR="0091723E" w:rsidRPr="00DF65A1" w14:paraId="0A1D7C5E" w14:textId="77777777" w:rsidTr="00D73E52">
        <w:trPr>
          <w:trHeight w:val="144"/>
        </w:trPr>
        <w:tc>
          <w:tcPr>
            <w:tcW w:w="1160" w:type="dxa"/>
            <w:vMerge/>
            <w:tcBorders>
              <w:top w:val="nil"/>
              <w:left w:val="single" w:sz="8" w:space="0" w:color="000000"/>
              <w:bottom w:val="single" w:sz="8" w:space="0" w:color="000000"/>
              <w:right w:val="single" w:sz="8" w:space="0" w:color="000000"/>
            </w:tcBorders>
            <w:shd w:val="clear" w:color="auto" w:fill="FFFFFF"/>
            <w:vAlign w:val="center"/>
            <w:hideMark/>
          </w:tcPr>
          <w:p w14:paraId="07290693" w14:textId="77777777" w:rsidR="0091723E" w:rsidRPr="003136FE" w:rsidRDefault="0091723E" w:rsidP="00D73E52">
            <w:pPr>
              <w:spacing w:after="0" w:line="360" w:lineRule="auto"/>
              <w:rPr>
                <w:rFonts w:ascii="Times New Roman" w:eastAsia="Times New Roman" w:hAnsi="Times New Roman" w:cs="Times New Roman"/>
                <w:i/>
                <w:iCs/>
                <w:color w:val="000000"/>
                <w:sz w:val="27"/>
                <w:szCs w:val="27"/>
              </w:rPr>
            </w:pP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EDDB77"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sidRPr="003136FE">
              <w:rPr>
                <w:rFonts w:ascii="Times New Roman" w:eastAsia="Times New Roman" w:hAnsi="Times New Roman" w:cs="Times New Roman"/>
                <w:i/>
                <w:iCs/>
                <w:color w:val="000000"/>
                <w:sz w:val="27"/>
                <w:szCs w:val="27"/>
              </w:rPr>
              <w:t>Cơ cấu kinh tế</w:t>
            </w:r>
          </w:p>
        </w:tc>
        <w:tc>
          <w:tcPr>
            <w:tcW w:w="3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F09488E"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T</w:t>
            </w:r>
            <w:r w:rsidRPr="00BF5958">
              <w:rPr>
                <w:rFonts w:ascii="Times New Roman" w:hAnsi="Times New Roman" w:cs="Times New Roman"/>
                <w:i/>
                <w:sz w:val="27"/>
                <w:szCs w:val="27"/>
              </w:rPr>
              <w:t xml:space="preserve">iến hành công nghiệp hoá từ sớm và đi đầu trong các cuộc cách mạng công nghiệp. </w:t>
            </w:r>
          </w:p>
          <w:p w14:paraId="2231781C"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BF5958">
              <w:rPr>
                <w:rFonts w:ascii="Times New Roman" w:hAnsi="Times New Roman" w:cs="Times New Roman"/>
                <w:i/>
                <w:sz w:val="27"/>
                <w:szCs w:val="27"/>
              </w:rPr>
              <w:t>Cơ cấu kinh tế chuyển dịch theo hướng từ kinh tế công nghiệp sang kinh tế tri thức</w:t>
            </w:r>
            <w:r>
              <w:rPr>
                <w:rFonts w:ascii="Times New Roman" w:hAnsi="Times New Roman" w:cs="Times New Roman"/>
                <w:i/>
                <w:sz w:val="27"/>
                <w:szCs w:val="27"/>
              </w:rPr>
              <w:t>.</w:t>
            </w:r>
          </w:p>
          <w:p w14:paraId="5ED97BD9"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Pr>
                <w:rFonts w:ascii="Times New Roman" w:hAnsi="Times New Roman" w:cs="Times New Roman"/>
                <w:i/>
                <w:sz w:val="27"/>
                <w:szCs w:val="27"/>
              </w:rPr>
              <w:t>- N</w:t>
            </w:r>
            <w:r w:rsidRPr="00BF5958">
              <w:rPr>
                <w:rFonts w:ascii="Times New Roman" w:hAnsi="Times New Roman" w:cs="Times New Roman"/>
                <w:i/>
                <w:sz w:val="27"/>
                <w:szCs w:val="27"/>
              </w:rPr>
              <w:t>gành dịch vụ có đóng góp nhiều nhất trong GDP.</w:t>
            </w:r>
          </w:p>
        </w:tc>
        <w:tc>
          <w:tcPr>
            <w:tcW w:w="3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8711E14"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85A4D">
              <w:rPr>
                <w:rFonts w:ascii="Times New Roman" w:hAnsi="Times New Roman" w:cs="Times New Roman"/>
                <w:i/>
                <w:sz w:val="27"/>
                <w:szCs w:val="27"/>
              </w:rPr>
              <w:t>Hầu hết các nước đang phát triển</w:t>
            </w:r>
            <w:r>
              <w:rPr>
                <w:rFonts w:ascii="Times New Roman" w:hAnsi="Times New Roman" w:cs="Times New Roman"/>
                <w:i/>
                <w:sz w:val="27"/>
                <w:szCs w:val="27"/>
              </w:rPr>
              <w:t xml:space="preserve"> </w:t>
            </w:r>
            <w:r w:rsidRPr="00A85A4D">
              <w:rPr>
                <w:rFonts w:ascii="Times New Roman" w:hAnsi="Times New Roman" w:cs="Times New Roman"/>
                <w:i/>
                <w:sz w:val="27"/>
                <w:szCs w:val="27"/>
              </w:rPr>
              <w:t>đang tiến hành công nghiệp hóa, hiện đại hóa</w:t>
            </w:r>
            <w:r>
              <w:rPr>
                <w:rFonts w:ascii="Times New Roman" w:hAnsi="Times New Roman" w:cs="Times New Roman"/>
                <w:i/>
                <w:sz w:val="27"/>
                <w:szCs w:val="27"/>
              </w:rPr>
              <w:t>.</w:t>
            </w:r>
          </w:p>
          <w:p w14:paraId="069BD4D6"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85A4D">
              <w:rPr>
                <w:rFonts w:ascii="Times New Roman" w:hAnsi="Times New Roman" w:cs="Times New Roman"/>
                <w:i/>
                <w:sz w:val="27"/>
                <w:szCs w:val="27"/>
              </w:rPr>
              <w:t>Cơ cấu kinh tế chuyển dịch theo hướng công nghiệp hoá, hiện đại hoá</w:t>
            </w:r>
            <w:r>
              <w:rPr>
                <w:rFonts w:ascii="Times New Roman" w:hAnsi="Times New Roman" w:cs="Times New Roman"/>
                <w:i/>
                <w:sz w:val="27"/>
                <w:szCs w:val="27"/>
              </w:rPr>
              <w:t>.</w:t>
            </w:r>
          </w:p>
          <w:p w14:paraId="2340DAFA"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Pr>
                <w:rFonts w:ascii="Times New Roman" w:hAnsi="Times New Roman" w:cs="Times New Roman"/>
                <w:i/>
                <w:sz w:val="27"/>
                <w:szCs w:val="27"/>
              </w:rPr>
              <w:t>- T</w:t>
            </w:r>
            <w:r w:rsidRPr="00A85A4D">
              <w:rPr>
                <w:rFonts w:ascii="Times New Roman" w:hAnsi="Times New Roman" w:cs="Times New Roman"/>
                <w:i/>
                <w:sz w:val="27"/>
                <w:szCs w:val="27"/>
              </w:rPr>
              <w:t>ỉ trọng ngành công nghiệp và xây dựng, dịch vụ ngày càng tăng.</w:t>
            </w:r>
          </w:p>
        </w:tc>
      </w:tr>
      <w:tr w:rsidR="0091723E" w:rsidRPr="00DF65A1" w14:paraId="161E21B2" w14:textId="77777777" w:rsidTr="00D73E52">
        <w:trPr>
          <w:trHeight w:val="144"/>
        </w:trPr>
        <w:tc>
          <w:tcPr>
            <w:tcW w:w="1160" w:type="dxa"/>
            <w:vMerge/>
            <w:tcBorders>
              <w:top w:val="nil"/>
              <w:left w:val="single" w:sz="8" w:space="0" w:color="000000"/>
              <w:bottom w:val="single" w:sz="8" w:space="0" w:color="000000"/>
              <w:right w:val="single" w:sz="8" w:space="0" w:color="000000"/>
            </w:tcBorders>
            <w:shd w:val="clear" w:color="auto" w:fill="FFFFFF"/>
            <w:vAlign w:val="center"/>
            <w:hideMark/>
          </w:tcPr>
          <w:p w14:paraId="2838E9EE" w14:textId="77777777" w:rsidR="0091723E" w:rsidRPr="003136FE" w:rsidRDefault="0091723E" w:rsidP="00D73E52">
            <w:pPr>
              <w:spacing w:after="0" w:line="360" w:lineRule="auto"/>
              <w:rPr>
                <w:rFonts w:ascii="Times New Roman" w:eastAsia="Times New Roman" w:hAnsi="Times New Roman" w:cs="Times New Roman"/>
                <w:i/>
                <w:iCs/>
                <w:color w:val="000000"/>
                <w:sz w:val="27"/>
                <w:szCs w:val="27"/>
              </w:rPr>
            </w:pP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A7329C0"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sidRPr="003136FE">
              <w:rPr>
                <w:rFonts w:ascii="Times New Roman" w:eastAsia="Times New Roman" w:hAnsi="Times New Roman" w:cs="Times New Roman"/>
                <w:i/>
                <w:iCs/>
                <w:color w:val="000000"/>
                <w:sz w:val="27"/>
                <w:szCs w:val="27"/>
              </w:rPr>
              <w:t xml:space="preserve">Trình độ phát </w:t>
            </w:r>
            <w:r w:rsidRPr="003136FE">
              <w:rPr>
                <w:rFonts w:ascii="Times New Roman" w:eastAsia="Times New Roman" w:hAnsi="Times New Roman" w:cs="Times New Roman"/>
                <w:i/>
                <w:iCs/>
                <w:color w:val="000000"/>
                <w:sz w:val="27"/>
                <w:szCs w:val="27"/>
              </w:rPr>
              <w:lastRenderedPageBreak/>
              <w:t>triển kinh tế</w:t>
            </w:r>
          </w:p>
        </w:tc>
        <w:tc>
          <w:tcPr>
            <w:tcW w:w="3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F157FDF"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C</w:t>
            </w:r>
            <w:r w:rsidRPr="00A85A4D">
              <w:rPr>
                <w:rFonts w:ascii="Times New Roman" w:hAnsi="Times New Roman" w:cs="Times New Roman"/>
                <w:i/>
                <w:sz w:val="27"/>
                <w:szCs w:val="27"/>
              </w:rPr>
              <w:t xml:space="preserve">ó trình độ phát triển kinh tế </w:t>
            </w:r>
            <w:r w:rsidRPr="00A85A4D">
              <w:rPr>
                <w:rFonts w:ascii="Times New Roman" w:hAnsi="Times New Roman" w:cs="Times New Roman"/>
                <w:i/>
                <w:sz w:val="27"/>
                <w:szCs w:val="27"/>
              </w:rPr>
              <w:lastRenderedPageBreak/>
              <w:t>cao</w:t>
            </w:r>
            <w:r>
              <w:rPr>
                <w:rFonts w:ascii="Times New Roman" w:hAnsi="Times New Roman" w:cs="Times New Roman"/>
                <w:i/>
                <w:sz w:val="27"/>
                <w:szCs w:val="27"/>
              </w:rPr>
              <w:t>.</w:t>
            </w:r>
          </w:p>
          <w:p w14:paraId="16D74EAD"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T</w:t>
            </w:r>
            <w:r w:rsidRPr="00A85A4D">
              <w:rPr>
                <w:rFonts w:ascii="Times New Roman" w:hAnsi="Times New Roman" w:cs="Times New Roman"/>
                <w:i/>
                <w:sz w:val="27"/>
                <w:szCs w:val="27"/>
              </w:rPr>
              <w:t>ập trung phát triển các ngành có hàm lượng khoa học công nghệ và tri thức cao.</w:t>
            </w:r>
          </w:p>
          <w:p w14:paraId="5CF21352"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Pr>
                <w:rFonts w:ascii="Times New Roman" w:hAnsi="Times New Roman" w:cs="Times New Roman"/>
                <w:i/>
                <w:sz w:val="27"/>
                <w:szCs w:val="27"/>
              </w:rPr>
              <w:t>- Các nước này chiếm khoảng 70% sản phẩm xuất khẩu của thế giới về dịch vụ viễn thông, máy tính và công nghệ thông tin.</w:t>
            </w:r>
          </w:p>
        </w:tc>
        <w:tc>
          <w:tcPr>
            <w:tcW w:w="3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DDC0DC6"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C</w:t>
            </w:r>
            <w:r w:rsidRPr="00FE150B">
              <w:rPr>
                <w:rFonts w:ascii="Times New Roman" w:hAnsi="Times New Roman" w:cs="Times New Roman"/>
                <w:i/>
                <w:sz w:val="27"/>
                <w:szCs w:val="27"/>
              </w:rPr>
              <w:t xml:space="preserve">ó trình độ phát triển kinh tế </w:t>
            </w:r>
            <w:r w:rsidRPr="00FE150B">
              <w:rPr>
                <w:rFonts w:ascii="Times New Roman" w:hAnsi="Times New Roman" w:cs="Times New Roman"/>
                <w:i/>
                <w:sz w:val="27"/>
                <w:szCs w:val="27"/>
              </w:rPr>
              <w:lastRenderedPageBreak/>
              <w:t>còn thấp</w:t>
            </w:r>
            <w:r>
              <w:rPr>
                <w:rFonts w:ascii="Times New Roman" w:hAnsi="Times New Roman" w:cs="Times New Roman"/>
                <w:i/>
                <w:sz w:val="27"/>
                <w:szCs w:val="27"/>
              </w:rPr>
              <w:t>.</w:t>
            </w:r>
          </w:p>
          <w:p w14:paraId="0E094EBB"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Pr>
                <w:rFonts w:ascii="Times New Roman" w:hAnsi="Times New Roman" w:cs="Times New Roman"/>
                <w:i/>
                <w:sz w:val="27"/>
                <w:szCs w:val="27"/>
              </w:rPr>
              <w:t>- M</w:t>
            </w:r>
            <w:r w:rsidRPr="00FE150B">
              <w:rPr>
                <w:rFonts w:ascii="Times New Roman" w:hAnsi="Times New Roman" w:cs="Times New Roman"/>
                <w:i/>
                <w:sz w:val="27"/>
                <w:szCs w:val="27"/>
              </w:rPr>
              <w:t>ột số nước đang chú trọng phát triển các ngành có hàm lượng khoa học - công nghệ và tri thức cao.</w:t>
            </w:r>
          </w:p>
        </w:tc>
      </w:tr>
      <w:tr w:rsidR="0091723E" w:rsidRPr="00DF65A1" w14:paraId="1378A12B" w14:textId="77777777" w:rsidTr="00D73E52">
        <w:trPr>
          <w:trHeight w:val="5285"/>
        </w:trPr>
        <w:tc>
          <w:tcPr>
            <w:tcW w:w="116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FF6143" w14:textId="77777777" w:rsidR="0091723E" w:rsidRPr="003136FE" w:rsidRDefault="0091723E" w:rsidP="00D73E52">
            <w:pPr>
              <w:spacing w:after="150" w:line="360" w:lineRule="auto"/>
              <w:jc w:val="center"/>
              <w:rPr>
                <w:rFonts w:ascii="Times New Roman" w:eastAsia="Times New Roman" w:hAnsi="Times New Roman" w:cs="Times New Roman"/>
                <w:i/>
                <w:iCs/>
                <w:color w:val="000000"/>
                <w:sz w:val="27"/>
                <w:szCs w:val="27"/>
              </w:rPr>
            </w:pPr>
            <w:r w:rsidRPr="003136FE">
              <w:rPr>
                <w:rFonts w:ascii="Times New Roman" w:eastAsia="Times New Roman" w:hAnsi="Times New Roman" w:cs="Times New Roman"/>
                <w:b/>
                <w:bCs/>
                <w:i/>
                <w:iCs/>
                <w:color w:val="000000"/>
                <w:sz w:val="27"/>
                <w:szCs w:val="27"/>
              </w:rPr>
              <w:lastRenderedPageBreak/>
              <w:t>Xã hội</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C4318A4"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sidRPr="003136FE">
              <w:rPr>
                <w:rFonts w:ascii="Times New Roman" w:eastAsia="Times New Roman" w:hAnsi="Times New Roman" w:cs="Times New Roman"/>
                <w:i/>
                <w:iCs/>
                <w:color w:val="000000"/>
                <w:sz w:val="27"/>
                <w:szCs w:val="27"/>
              </w:rPr>
              <w:t>Dân cư</w:t>
            </w:r>
            <w:r>
              <w:rPr>
                <w:rFonts w:ascii="Times New Roman" w:eastAsia="Times New Roman" w:hAnsi="Times New Roman" w:cs="Times New Roman"/>
                <w:i/>
                <w:iCs/>
                <w:color w:val="000000"/>
                <w:sz w:val="27"/>
                <w:szCs w:val="27"/>
              </w:rPr>
              <w:t xml:space="preserve"> và</w:t>
            </w:r>
            <w:r w:rsidRPr="003136FE">
              <w:rPr>
                <w:rFonts w:ascii="Times New Roman" w:eastAsia="Times New Roman" w:hAnsi="Times New Roman" w:cs="Times New Roman"/>
                <w:i/>
                <w:iCs/>
                <w:color w:val="000000"/>
                <w:sz w:val="27"/>
                <w:szCs w:val="27"/>
              </w:rPr>
              <w:t xml:space="preserve"> đô thị hóa</w:t>
            </w:r>
          </w:p>
        </w:tc>
        <w:tc>
          <w:tcPr>
            <w:tcW w:w="3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150221"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F2F8F">
              <w:rPr>
                <w:rFonts w:ascii="Times New Roman" w:hAnsi="Times New Roman" w:cs="Times New Roman"/>
                <w:i/>
                <w:sz w:val="27"/>
                <w:szCs w:val="27"/>
              </w:rPr>
              <w:t>Tỉ lệ gia tăng dân số tự nhiên thấp</w:t>
            </w:r>
          </w:p>
          <w:p w14:paraId="11FF6875" w14:textId="77777777" w:rsidR="0091723E" w:rsidRPr="00EF2F8F"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Nhiều quốc gia</w:t>
            </w:r>
            <w:r w:rsidRPr="00EF2F8F">
              <w:rPr>
                <w:rFonts w:ascii="Times New Roman" w:hAnsi="Times New Roman" w:cs="Times New Roman"/>
                <w:i/>
                <w:sz w:val="27"/>
                <w:szCs w:val="27"/>
              </w:rPr>
              <w:t xml:space="preserve"> có cơ cấu dân số già</w:t>
            </w:r>
            <w:r>
              <w:rPr>
                <w:rFonts w:ascii="Times New Roman" w:hAnsi="Times New Roman" w:cs="Times New Roman"/>
                <w:i/>
                <w:sz w:val="27"/>
                <w:szCs w:val="27"/>
              </w:rPr>
              <w:t>, gây ra những vấn đề cần giải quyết về thiếu người lao động và tăng cao chi phí phúc lợi xã hội.</w:t>
            </w:r>
          </w:p>
          <w:p w14:paraId="0E571A63"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F2F8F">
              <w:rPr>
                <w:rFonts w:ascii="Times New Roman" w:hAnsi="Times New Roman" w:cs="Times New Roman"/>
                <w:i/>
                <w:sz w:val="27"/>
                <w:szCs w:val="27"/>
              </w:rPr>
              <w:t xml:space="preserve">Quá trình đô thị hóa đã diễn ra từ lâu, tỉ lệ dân thành thị </w:t>
            </w:r>
            <w:r>
              <w:rPr>
                <w:rFonts w:ascii="Times New Roman" w:hAnsi="Times New Roman" w:cs="Times New Roman"/>
                <w:i/>
                <w:sz w:val="27"/>
                <w:szCs w:val="27"/>
              </w:rPr>
              <w:t>cao, nhiều nước lên đến 90%.</w:t>
            </w:r>
          </w:p>
          <w:p w14:paraId="3E9BFF30"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Pr>
                <w:rFonts w:ascii="Times New Roman" w:hAnsi="Times New Roman" w:cs="Times New Roman"/>
                <w:i/>
                <w:sz w:val="27"/>
                <w:szCs w:val="27"/>
              </w:rPr>
              <w:t>- Chất lượng cuộc sống ở mức cao và rất cao.</w:t>
            </w:r>
          </w:p>
        </w:tc>
        <w:tc>
          <w:tcPr>
            <w:tcW w:w="3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99A943"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Phần lớn các nước đang phát triển có t</w:t>
            </w:r>
            <w:r w:rsidRPr="00EF2F8F">
              <w:rPr>
                <w:rFonts w:ascii="Times New Roman" w:hAnsi="Times New Roman" w:cs="Times New Roman"/>
                <w:i/>
                <w:sz w:val="27"/>
                <w:szCs w:val="27"/>
              </w:rPr>
              <w:t xml:space="preserve">ỉ lệ gia tăng dân số tự nhiên </w:t>
            </w:r>
            <w:r>
              <w:rPr>
                <w:rFonts w:ascii="Times New Roman" w:hAnsi="Times New Roman" w:cs="Times New Roman"/>
                <w:i/>
                <w:sz w:val="27"/>
                <w:szCs w:val="27"/>
              </w:rPr>
              <w:t xml:space="preserve">vẫn còn </w:t>
            </w:r>
            <w:r w:rsidRPr="00EF2F8F">
              <w:rPr>
                <w:rFonts w:ascii="Times New Roman" w:hAnsi="Times New Roman" w:cs="Times New Roman"/>
                <w:i/>
                <w:sz w:val="27"/>
                <w:szCs w:val="27"/>
              </w:rPr>
              <w:t>cao và</w:t>
            </w:r>
            <w:r>
              <w:rPr>
                <w:rFonts w:ascii="Times New Roman" w:hAnsi="Times New Roman" w:cs="Times New Roman"/>
                <w:i/>
                <w:sz w:val="27"/>
                <w:szCs w:val="27"/>
              </w:rPr>
              <w:t xml:space="preserve"> đã</w:t>
            </w:r>
            <w:r w:rsidRPr="00EF2F8F">
              <w:rPr>
                <w:rFonts w:ascii="Times New Roman" w:hAnsi="Times New Roman" w:cs="Times New Roman"/>
                <w:i/>
                <w:sz w:val="27"/>
                <w:szCs w:val="27"/>
              </w:rPr>
              <w:t xml:space="preserve"> có xu hướng giảm.</w:t>
            </w:r>
          </w:p>
          <w:p w14:paraId="7EFF1420"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C</w:t>
            </w:r>
            <w:r w:rsidRPr="00EF2F8F">
              <w:rPr>
                <w:rFonts w:ascii="Times New Roman" w:hAnsi="Times New Roman" w:cs="Times New Roman"/>
                <w:i/>
                <w:sz w:val="27"/>
                <w:szCs w:val="27"/>
              </w:rPr>
              <w:t>ơ cấu dân số trẻ</w:t>
            </w:r>
            <w:r>
              <w:rPr>
                <w:rFonts w:ascii="Times New Roman" w:hAnsi="Times New Roman" w:cs="Times New Roman"/>
                <w:i/>
                <w:sz w:val="27"/>
                <w:szCs w:val="27"/>
              </w:rPr>
              <w:t>, gây áp lực về vấn đề việc làm.</w:t>
            </w:r>
          </w:p>
          <w:p w14:paraId="1AB416F3" w14:textId="77777777" w:rsidR="0091723E" w:rsidRPr="00EF2F8F"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F2F8F">
              <w:rPr>
                <w:rFonts w:ascii="Times New Roman" w:hAnsi="Times New Roman" w:cs="Times New Roman"/>
                <w:i/>
                <w:sz w:val="27"/>
                <w:szCs w:val="27"/>
              </w:rPr>
              <w:t>Một số nước đang chuyển dịch sang cơ cấu dân số già</w:t>
            </w:r>
            <w:r>
              <w:rPr>
                <w:rFonts w:ascii="Times New Roman" w:hAnsi="Times New Roman" w:cs="Times New Roman"/>
                <w:i/>
                <w:sz w:val="27"/>
                <w:szCs w:val="27"/>
              </w:rPr>
              <w:t xml:space="preserve"> trong khi kinh tế phát triển còn chậm, gây ra nhiều khó khăn về nguồn lao động.</w:t>
            </w:r>
            <w:r w:rsidRPr="00EF2F8F">
              <w:rPr>
                <w:rFonts w:ascii="Times New Roman" w:hAnsi="Times New Roman" w:cs="Times New Roman"/>
                <w:i/>
                <w:sz w:val="27"/>
                <w:szCs w:val="27"/>
              </w:rPr>
              <w:t>.</w:t>
            </w:r>
          </w:p>
          <w:p w14:paraId="09E128F2" w14:textId="77777777" w:rsidR="0091723E" w:rsidRDefault="0091723E" w:rsidP="00D73E5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F2F8F">
              <w:rPr>
                <w:rFonts w:ascii="Times New Roman" w:hAnsi="Times New Roman" w:cs="Times New Roman"/>
                <w:i/>
                <w:sz w:val="27"/>
                <w:szCs w:val="27"/>
              </w:rPr>
              <w:t>Tỉ lệ dân thành thị còn thấp và trình độ đô thị hóa chưa cao nhưng tốc độ đô thị hóa khá nhanh</w:t>
            </w:r>
            <w:r>
              <w:rPr>
                <w:rFonts w:ascii="Times New Roman" w:hAnsi="Times New Roman" w:cs="Times New Roman"/>
                <w:i/>
                <w:sz w:val="27"/>
                <w:szCs w:val="27"/>
              </w:rPr>
              <w:t>.</w:t>
            </w:r>
          </w:p>
          <w:p w14:paraId="1DEC7607"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Pr>
                <w:rFonts w:ascii="Times New Roman" w:hAnsi="Times New Roman" w:cs="Times New Roman"/>
                <w:i/>
                <w:sz w:val="27"/>
                <w:szCs w:val="27"/>
              </w:rPr>
              <w:t>- C</w:t>
            </w:r>
            <w:r w:rsidRPr="00EF2F8F">
              <w:rPr>
                <w:rFonts w:ascii="Times New Roman" w:hAnsi="Times New Roman" w:cs="Times New Roman"/>
                <w:i/>
                <w:sz w:val="27"/>
                <w:szCs w:val="27"/>
              </w:rPr>
              <w:t>hất lượng cuộc sống chưa cao.</w:t>
            </w:r>
          </w:p>
        </w:tc>
      </w:tr>
      <w:tr w:rsidR="0091723E" w:rsidRPr="00DF65A1" w14:paraId="39F1777A" w14:textId="77777777" w:rsidTr="00D73E52">
        <w:trPr>
          <w:trHeight w:val="144"/>
        </w:trPr>
        <w:tc>
          <w:tcPr>
            <w:tcW w:w="1160" w:type="dxa"/>
            <w:vMerge/>
            <w:tcBorders>
              <w:top w:val="nil"/>
              <w:left w:val="single" w:sz="8" w:space="0" w:color="000000"/>
              <w:bottom w:val="single" w:sz="8" w:space="0" w:color="000000"/>
              <w:right w:val="single" w:sz="8" w:space="0" w:color="000000"/>
            </w:tcBorders>
            <w:shd w:val="clear" w:color="auto" w:fill="FFFFFF"/>
            <w:vAlign w:val="center"/>
            <w:hideMark/>
          </w:tcPr>
          <w:p w14:paraId="15CBB20F" w14:textId="77777777" w:rsidR="0091723E" w:rsidRPr="003136FE" w:rsidRDefault="0091723E" w:rsidP="00D73E52">
            <w:pPr>
              <w:spacing w:after="0" w:line="360" w:lineRule="auto"/>
              <w:rPr>
                <w:rFonts w:ascii="Times New Roman" w:eastAsia="Times New Roman" w:hAnsi="Times New Roman" w:cs="Times New Roman"/>
                <w:i/>
                <w:iCs/>
                <w:color w:val="000000"/>
                <w:sz w:val="27"/>
                <w:szCs w:val="27"/>
              </w:rPr>
            </w:pP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7AAF35"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sidRPr="003136FE">
              <w:rPr>
                <w:rFonts w:ascii="Times New Roman" w:eastAsia="Times New Roman" w:hAnsi="Times New Roman" w:cs="Times New Roman"/>
                <w:i/>
                <w:iCs/>
                <w:color w:val="000000"/>
                <w:sz w:val="27"/>
                <w:szCs w:val="27"/>
              </w:rPr>
              <w:t xml:space="preserve">Giáo dục và y </w:t>
            </w:r>
            <w:r w:rsidRPr="003136FE">
              <w:rPr>
                <w:rFonts w:ascii="Times New Roman" w:eastAsia="Times New Roman" w:hAnsi="Times New Roman" w:cs="Times New Roman"/>
                <w:i/>
                <w:iCs/>
                <w:color w:val="000000"/>
                <w:sz w:val="27"/>
                <w:szCs w:val="27"/>
              </w:rPr>
              <w:lastRenderedPageBreak/>
              <w:t>tế</w:t>
            </w:r>
          </w:p>
        </w:tc>
        <w:tc>
          <w:tcPr>
            <w:tcW w:w="3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A06236" w14:textId="77777777" w:rsidR="0091723E" w:rsidRDefault="0091723E" w:rsidP="00D73E52">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lastRenderedPageBreak/>
              <w:t>- C</w:t>
            </w:r>
            <w:r w:rsidRPr="0075797A">
              <w:rPr>
                <w:rFonts w:ascii="Times New Roman" w:hAnsi="Times New Roman" w:cs="Times New Roman"/>
                <w:i/>
                <w:sz w:val="27"/>
                <w:szCs w:val="27"/>
              </w:rPr>
              <w:t xml:space="preserve">ó hệ thống giáo dục và y tế </w:t>
            </w:r>
            <w:r w:rsidRPr="0075797A">
              <w:rPr>
                <w:rFonts w:ascii="Times New Roman" w:hAnsi="Times New Roman" w:cs="Times New Roman"/>
                <w:i/>
                <w:sz w:val="27"/>
                <w:szCs w:val="27"/>
              </w:rPr>
              <w:lastRenderedPageBreak/>
              <w:t>phát triển</w:t>
            </w:r>
          </w:p>
          <w:p w14:paraId="5EE4A947"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Pr>
                <w:rFonts w:ascii="Times New Roman" w:hAnsi="Times New Roman" w:cs="Times New Roman"/>
                <w:i/>
                <w:sz w:val="27"/>
                <w:szCs w:val="27"/>
              </w:rPr>
              <w:t>- T</w:t>
            </w:r>
            <w:r w:rsidRPr="0075797A">
              <w:rPr>
                <w:rFonts w:ascii="Times New Roman" w:hAnsi="Times New Roman" w:cs="Times New Roman"/>
                <w:i/>
                <w:sz w:val="27"/>
                <w:szCs w:val="27"/>
              </w:rPr>
              <w:t>uổi thọ trung bình cao.</w:t>
            </w:r>
          </w:p>
        </w:tc>
        <w:tc>
          <w:tcPr>
            <w:tcW w:w="3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3EE5C8" w14:textId="77777777" w:rsidR="0091723E" w:rsidRDefault="0091723E" w:rsidP="00D73E52">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lastRenderedPageBreak/>
              <w:t>- C</w:t>
            </w:r>
            <w:r w:rsidRPr="0075797A">
              <w:rPr>
                <w:rFonts w:ascii="Times New Roman" w:hAnsi="Times New Roman" w:cs="Times New Roman"/>
                <w:i/>
                <w:sz w:val="27"/>
                <w:szCs w:val="27"/>
              </w:rPr>
              <w:t xml:space="preserve">ó hệ thống giáo dục và y tế </w:t>
            </w:r>
            <w:r w:rsidRPr="0075797A">
              <w:rPr>
                <w:rFonts w:ascii="Times New Roman" w:hAnsi="Times New Roman" w:cs="Times New Roman"/>
                <w:i/>
                <w:sz w:val="27"/>
                <w:szCs w:val="27"/>
              </w:rPr>
              <w:lastRenderedPageBreak/>
              <w:t>ngày càng nhiều tiến bộ</w:t>
            </w:r>
            <w:r>
              <w:rPr>
                <w:rFonts w:ascii="Times New Roman" w:hAnsi="Times New Roman" w:cs="Times New Roman"/>
                <w:i/>
                <w:sz w:val="27"/>
                <w:szCs w:val="27"/>
              </w:rPr>
              <w:t>.</w:t>
            </w:r>
          </w:p>
          <w:p w14:paraId="5901ED17" w14:textId="77777777" w:rsidR="0091723E" w:rsidRPr="003136FE" w:rsidRDefault="0091723E" w:rsidP="00D73E52">
            <w:pPr>
              <w:spacing w:after="150" w:line="360" w:lineRule="auto"/>
              <w:jc w:val="both"/>
              <w:rPr>
                <w:rFonts w:ascii="Times New Roman" w:eastAsia="Times New Roman" w:hAnsi="Times New Roman" w:cs="Times New Roman"/>
                <w:i/>
                <w:iCs/>
                <w:color w:val="000000"/>
                <w:sz w:val="27"/>
                <w:szCs w:val="27"/>
              </w:rPr>
            </w:pPr>
            <w:r>
              <w:rPr>
                <w:rFonts w:ascii="Times New Roman" w:hAnsi="Times New Roman" w:cs="Times New Roman"/>
                <w:i/>
                <w:sz w:val="27"/>
                <w:szCs w:val="27"/>
              </w:rPr>
              <w:t>- S</w:t>
            </w:r>
            <w:r w:rsidRPr="0075797A">
              <w:rPr>
                <w:rFonts w:ascii="Times New Roman" w:hAnsi="Times New Roman" w:cs="Times New Roman"/>
                <w:i/>
                <w:sz w:val="27"/>
                <w:szCs w:val="27"/>
              </w:rPr>
              <w:t>ố năm đi học trung bình của người từ 25 tuổi trở lên và tuổi thọ ngày càng tăng.</w:t>
            </w:r>
          </w:p>
        </w:tc>
      </w:tr>
    </w:tbl>
    <w:p w14:paraId="0B851A85" w14:textId="77777777" w:rsidR="00D7694E" w:rsidRPr="00D7694E" w:rsidRDefault="00D7694E" w:rsidP="00D7694E">
      <w:pPr>
        <w:spacing w:after="0" w:line="360" w:lineRule="auto"/>
        <w:jc w:val="both"/>
        <w:rPr>
          <w:rFonts w:ascii="Times New Roman" w:hAnsi="Times New Roman" w:cs="Times New Roman"/>
          <w:i/>
          <w:noProof/>
          <w:sz w:val="27"/>
          <w:szCs w:val="27"/>
          <w:lang w:val="vi-VN"/>
        </w:rPr>
      </w:pPr>
    </w:p>
    <w:p w14:paraId="0C572062" w14:textId="5ECFD4A9" w:rsidR="003F73E1" w:rsidRPr="00D7694E" w:rsidRDefault="003F73E1" w:rsidP="00D7694E">
      <w:pPr>
        <w:pStyle w:val="Heading2"/>
        <w:spacing w:before="0" w:line="360" w:lineRule="auto"/>
        <w:jc w:val="both"/>
        <w:rPr>
          <w:rFonts w:ascii="Times New Roman" w:hAnsi="Times New Roman" w:cs="Times New Roman"/>
          <w:b/>
          <w:noProof/>
          <w:sz w:val="27"/>
          <w:szCs w:val="27"/>
          <w:lang w:val="vi-VN"/>
        </w:rPr>
      </w:pPr>
      <w:r w:rsidRPr="00D7694E">
        <w:rPr>
          <w:rFonts w:ascii="Times New Roman" w:hAnsi="Times New Roman" w:cs="Times New Roman"/>
          <w:b/>
          <w:noProof/>
          <w:sz w:val="27"/>
          <w:szCs w:val="27"/>
          <w:lang w:val="vi-VN"/>
        </w:rPr>
        <w:t>3. VẬN DỤNG (</w:t>
      </w:r>
      <w:r w:rsidR="00285CC2">
        <w:rPr>
          <w:rFonts w:ascii="Times New Roman" w:hAnsi="Times New Roman" w:cs="Times New Roman"/>
          <w:b/>
          <w:noProof/>
          <w:sz w:val="27"/>
          <w:szCs w:val="27"/>
        </w:rPr>
        <w:t>4</w:t>
      </w:r>
      <w:r w:rsidRPr="00D7694E">
        <w:rPr>
          <w:rFonts w:ascii="Times New Roman" w:hAnsi="Times New Roman" w:cs="Times New Roman"/>
          <w:b/>
          <w:noProof/>
          <w:sz w:val="27"/>
          <w:szCs w:val="27"/>
          <w:lang w:val="vi-VN"/>
        </w:rPr>
        <w:t xml:space="preserve"> câu)</w:t>
      </w:r>
    </w:p>
    <w:p w14:paraId="33DEF55A" w14:textId="0B773A8A" w:rsidR="002C6366" w:rsidRDefault="00CA3394" w:rsidP="00487154">
      <w:pPr>
        <w:spacing w:after="0" w:line="360" w:lineRule="auto"/>
        <w:jc w:val="both"/>
        <w:rPr>
          <w:rFonts w:ascii="Times New Roman" w:hAnsi="Times New Roman" w:cs="Times New Roman"/>
          <w:noProof/>
          <w:sz w:val="27"/>
          <w:szCs w:val="27"/>
        </w:rPr>
      </w:pPr>
      <w:r w:rsidRPr="00D7694E">
        <w:rPr>
          <w:rFonts w:ascii="Times New Roman" w:hAnsi="Times New Roman" w:cs="Times New Roman"/>
          <w:b/>
          <w:bCs/>
          <w:noProof/>
          <w:sz w:val="27"/>
          <w:szCs w:val="27"/>
          <w:lang w:val="vi-VN"/>
        </w:rPr>
        <w:t xml:space="preserve">Câu </w:t>
      </w:r>
      <w:r>
        <w:rPr>
          <w:rFonts w:ascii="Times New Roman" w:hAnsi="Times New Roman" w:cs="Times New Roman"/>
          <w:b/>
          <w:bCs/>
          <w:noProof/>
          <w:sz w:val="27"/>
          <w:szCs w:val="27"/>
        </w:rPr>
        <w:t>1</w:t>
      </w:r>
      <w:r w:rsidRPr="00D7694E">
        <w:rPr>
          <w:rFonts w:ascii="Times New Roman" w:hAnsi="Times New Roman" w:cs="Times New Roman"/>
          <w:b/>
          <w:bCs/>
          <w:noProof/>
          <w:sz w:val="27"/>
          <w:szCs w:val="27"/>
          <w:lang w:val="vi-VN"/>
        </w:rPr>
        <w:t xml:space="preserve">: </w:t>
      </w:r>
      <w:r w:rsidR="00487154">
        <w:rPr>
          <w:rFonts w:ascii="Times New Roman" w:hAnsi="Times New Roman" w:cs="Times New Roman"/>
          <w:noProof/>
          <w:sz w:val="27"/>
          <w:szCs w:val="27"/>
        </w:rPr>
        <w:t>Dựa vào bảng số liệu và hình ảnh dưới đây</w:t>
      </w:r>
      <w:r w:rsidR="00487154" w:rsidRPr="00487154">
        <w:rPr>
          <w:rFonts w:ascii="Times New Roman" w:hAnsi="Times New Roman" w:cs="Times New Roman"/>
          <w:noProof/>
          <w:sz w:val="27"/>
          <w:szCs w:val="27"/>
        </w:rPr>
        <w:t xml:space="preserve">, </w:t>
      </w:r>
      <w:r w:rsidR="00487154">
        <w:rPr>
          <w:rFonts w:ascii="Times New Roman" w:hAnsi="Times New Roman" w:cs="Times New Roman"/>
          <w:noProof/>
          <w:sz w:val="27"/>
          <w:szCs w:val="27"/>
        </w:rPr>
        <w:t>p</w:t>
      </w:r>
      <w:r w:rsidR="00487154" w:rsidRPr="00487154">
        <w:rPr>
          <w:rFonts w:ascii="Times New Roman" w:hAnsi="Times New Roman" w:cs="Times New Roman"/>
          <w:noProof/>
          <w:sz w:val="27"/>
          <w:szCs w:val="27"/>
        </w:rPr>
        <w:t>hân biệt các nước phát triển (Ca-na-đa, Cộng hòa Liên bang Đức) và các nước đang phát triển (Bra-xin, In-đô-nê-xi-a) về các chỉ tiêu GNI/người, cơ cấu kinh tế và HDI.</w:t>
      </w:r>
    </w:p>
    <w:p w14:paraId="14E93FD8" w14:textId="064DA484" w:rsidR="00EF0D44" w:rsidRPr="00EF0D44" w:rsidRDefault="00EF0D44" w:rsidP="00EF0D44">
      <w:pPr>
        <w:pStyle w:val="NormalWeb"/>
        <w:spacing w:before="0" w:beforeAutospacing="0" w:after="0" w:afterAutospacing="0" w:line="360" w:lineRule="auto"/>
        <w:jc w:val="center"/>
        <w:rPr>
          <w:b/>
          <w:bCs/>
          <w:noProof/>
          <w:sz w:val="27"/>
          <w:szCs w:val="27"/>
        </w:rPr>
      </w:pPr>
      <w:r w:rsidRPr="00285CC2">
        <w:rPr>
          <w:b/>
          <w:bCs/>
          <w:noProof/>
          <w:sz w:val="27"/>
          <w:szCs w:val="27"/>
        </w:rPr>
        <w:t xml:space="preserve">Bảng </w:t>
      </w:r>
      <w:r>
        <w:rPr>
          <w:b/>
          <w:bCs/>
          <w:noProof/>
          <w:sz w:val="27"/>
          <w:szCs w:val="27"/>
        </w:rPr>
        <w:t>1</w:t>
      </w:r>
      <w:r w:rsidRPr="00285CC2">
        <w:rPr>
          <w:b/>
          <w:bCs/>
          <w:noProof/>
          <w:sz w:val="27"/>
          <w:szCs w:val="27"/>
        </w:rPr>
        <w:t xml:space="preserve">. </w:t>
      </w:r>
      <w:r>
        <w:rPr>
          <w:b/>
          <w:bCs/>
          <w:noProof/>
          <w:sz w:val="27"/>
          <w:szCs w:val="27"/>
        </w:rPr>
        <w:t>GNI/người, cơ cấu GDP và HDI của một số nước năm 2020</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710"/>
        <w:gridCol w:w="1620"/>
        <w:gridCol w:w="1890"/>
        <w:gridCol w:w="1710"/>
        <w:gridCol w:w="1710"/>
      </w:tblGrid>
      <w:tr w:rsidR="00416E2A" w:rsidRPr="005E423A" w14:paraId="57E81866" w14:textId="020AE6A9" w:rsidTr="002763E5">
        <w:trPr>
          <w:trHeight w:val="737"/>
        </w:trPr>
        <w:tc>
          <w:tcPr>
            <w:tcW w:w="3060" w:type="dxa"/>
            <w:gridSpan w:val="2"/>
            <w:vMerge w:val="restart"/>
            <w:tcBorders>
              <w:tl2br w:val="single" w:sz="4" w:space="0" w:color="auto"/>
            </w:tcBorders>
            <w:shd w:val="clear" w:color="auto" w:fill="auto"/>
          </w:tcPr>
          <w:p w14:paraId="1ACDFC71" w14:textId="77777777" w:rsidR="00416E2A" w:rsidRPr="0033623C" w:rsidRDefault="00416E2A" w:rsidP="00D73E52">
            <w:pPr>
              <w:tabs>
                <w:tab w:val="right" w:pos="2106"/>
              </w:tabs>
              <w:spacing w:before="20" w:after="20" w:line="360" w:lineRule="auto"/>
              <w:jc w:val="right"/>
              <w:rPr>
                <w:rFonts w:ascii="Times New Roman" w:hAnsi="Times New Roman" w:cs="Times New Roman"/>
                <w:b/>
                <w:iCs/>
                <w:sz w:val="27"/>
                <w:szCs w:val="27"/>
              </w:rPr>
            </w:pPr>
          </w:p>
          <w:p w14:paraId="6B5A398A" w14:textId="77777777" w:rsidR="00416E2A" w:rsidRPr="0033623C" w:rsidRDefault="00416E2A" w:rsidP="00D73E52">
            <w:pPr>
              <w:tabs>
                <w:tab w:val="right" w:pos="2106"/>
              </w:tabs>
              <w:spacing w:before="20" w:after="20" w:line="360" w:lineRule="auto"/>
              <w:jc w:val="right"/>
              <w:rPr>
                <w:rFonts w:ascii="Times New Roman" w:hAnsi="Times New Roman" w:cs="Times New Roman"/>
                <w:b/>
                <w:iCs/>
                <w:sz w:val="27"/>
                <w:szCs w:val="27"/>
              </w:rPr>
            </w:pPr>
            <w:r w:rsidRPr="0033623C">
              <w:rPr>
                <w:rFonts w:ascii="Times New Roman" w:hAnsi="Times New Roman" w:cs="Times New Roman"/>
                <w:b/>
                <w:iCs/>
                <w:sz w:val="27"/>
                <w:szCs w:val="27"/>
              </w:rPr>
              <w:t>Nhóm nước</w:t>
            </w:r>
          </w:p>
          <w:p w14:paraId="69FA1397" w14:textId="77777777" w:rsidR="00416E2A" w:rsidRPr="0033623C" w:rsidRDefault="00416E2A" w:rsidP="00D73E52">
            <w:pPr>
              <w:spacing w:before="20" w:after="20" w:line="360" w:lineRule="auto"/>
              <w:jc w:val="both"/>
              <w:rPr>
                <w:rFonts w:ascii="Times New Roman" w:hAnsi="Times New Roman" w:cs="Times New Roman"/>
                <w:b/>
                <w:iCs/>
                <w:sz w:val="27"/>
                <w:szCs w:val="27"/>
              </w:rPr>
            </w:pPr>
          </w:p>
          <w:p w14:paraId="7F5E4FB3" w14:textId="2C699807" w:rsidR="00416E2A" w:rsidRPr="0033623C" w:rsidRDefault="00416E2A" w:rsidP="00D73E52">
            <w:pPr>
              <w:spacing w:before="20" w:after="20" w:line="360" w:lineRule="auto"/>
              <w:jc w:val="both"/>
              <w:rPr>
                <w:rFonts w:ascii="Times New Roman" w:hAnsi="Times New Roman" w:cs="Times New Roman"/>
                <w:b/>
                <w:iCs/>
                <w:sz w:val="27"/>
                <w:szCs w:val="27"/>
              </w:rPr>
            </w:pPr>
            <w:r w:rsidRPr="0033623C">
              <w:rPr>
                <w:rFonts w:ascii="Times New Roman" w:hAnsi="Times New Roman" w:cs="Times New Roman"/>
                <w:b/>
                <w:iCs/>
                <w:sz w:val="27"/>
                <w:szCs w:val="27"/>
              </w:rPr>
              <w:t>Chỉ tiêu</w:t>
            </w:r>
          </w:p>
          <w:p w14:paraId="6246E50D" w14:textId="77777777" w:rsidR="00416E2A" w:rsidRPr="0033623C" w:rsidRDefault="00416E2A" w:rsidP="00047D3D">
            <w:pPr>
              <w:spacing w:before="20" w:after="20" w:line="360" w:lineRule="auto"/>
              <w:jc w:val="center"/>
              <w:rPr>
                <w:rFonts w:ascii="Times New Roman" w:hAnsi="Times New Roman" w:cs="Times New Roman"/>
                <w:b/>
                <w:iCs/>
                <w:sz w:val="27"/>
                <w:szCs w:val="27"/>
              </w:rPr>
            </w:pPr>
          </w:p>
        </w:tc>
        <w:tc>
          <w:tcPr>
            <w:tcW w:w="3510" w:type="dxa"/>
            <w:gridSpan w:val="2"/>
            <w:shd w:val="clear" w:color="auto" w:fill="auto"/>
            <w:vAlign w:val="center"/>
          </w:tcPr>
          <w:p w14:paraId="7331C88F" w14:textId="2F120B43" w:rsidR="00416E2A" w:rsidRPr="0033623C" w:rsidRDefault="00416E2A" w:rsidP="00047D3D">
            <w:pPr>
              <w:spacing w:before="20" w:after="20" w:line="360" w:lineRule="auto"/>
              <w:jc w:val="center"/>
              <w:rPr>
                <w:rFonts w:ascii="Times New Roman" w:hAnsi="Times New Roman" w:cs="Times New Roman"/>
                <w:b/>
                <w:iCs/>
                <w:sz w:val="27"/>
                <w:szCs w:val="27"/>
              </w:rPr>
            </w:pPr>
            <w:r w:rsidRPr="0033623C">
              <w:rPr>
                <w:rFonts w:ascii="Times New Roman" w:hAnsi="Times New Roman" w:cs="Times New Roman"/>
                <w:b/>
                <w:iCs/>
                <w:sz w:val="27"/>
                <w:szCs w:val="27"/>
              </w:rPr>
              <w:t>Nước phát triển</w:t>
            </w:r>
          </w:p>
        </w:tc>
        <w:tc>
          <w:tcPr>
            <w:tcW w:w="3420" w:type="dxa"/>
            <w:gridSpan w:val="2"/>
            <w:vAlign w:val="center"/>
          </w:tcPr>
          <w:p w14:paraId="773F9D42" w14:textId="7E698FC2" w:rsidR="00416E2A" w:rsidRPr="0033623C" w:rsidRDefault="00416E2A" w:rsidP="00047D3D">
            <w:pPr>
              <w:spacing w:before="20" w:after="20" w:line="360" w:lineRule="auto"/>
              <w:jc w:val="center"/>
              <w:rPr>
                <w:rFonts w:ascii="Times New Roman" w:hAnsi="Times New Roman" w:cs="Times New Roman"/>
                <w:b/>
                <w:iCs/>
                <w:sz w:val="27"/>
                <w:szCs w:val="27"/>
              </w:rPr>
            </w:pPr>
            <w:r w:rsidRPr="0033623C">
              <w:rPr>
                <w:rFonts w:ascii="Times New Roman" w:hAnsi="Times New Roman" w:cs="Times New Roman"/>
                <w:b/>
                <w:iCs/>
                <w:sz w:val="27"/>
                <w:szCs w:val="27"/>
              </w:rPr>
              <w:t>Nước đang phát triển</w:t>
            </w:r>
          </w:p>
        </w:tc>
      </w:tr>
      <w:tr w:rsidR="00416E2A" w:rsidRPr="0033623C" w14:paraId="103DA2D0" w14:textId="5E80F233" w:rsidTr="0033623C">
        <w:trPr>
          <w:trHeight w:val="1421"/>
        </w:trPr>
        <w:tc>
          <w:tcPr>
            <w:tcW w:w="3060" w:type="dxa"/>
            <w:gridSpan w:val="2"/>
            <w:vMerge/>
            <w:tcBorders>
              <w:tl2br w:val="single" w:sz="4" w:space="0" w:color="auto"/>
            </w:tcBorders>
            <w:shd w:val="clear" w:color="auto" w:fill="auto"/>
            <w:vAlign w:val="center"/>
          </w:tcPr>
          <w:p w14:paraId="01217573" w14:textId="77777777" w:rsidR="00416E2A" w:rsidRPr="0033623C" w:rsidRDefault="00416E2A" w:rsidP="00047D3D">
            <w:pPr>
              <w:spacing w:before="20" w:after="20" w:line="360" w:lineRule="auto"/>
              <w:jc w:val="center"/>
              <w:rPr>
                <w:rFonts w:ascii="Times New Roman" w:hAnsi="Times New Roman" w:cs="Times New Roman"/>
                <w:iCs/>
                <w:sz w:val="27"/>
                <w:szCs w:val="27"/>
              </w:rPr>
            </w:pPr>
          </w:p>
        </w:tc>
        <w:tc>
          <w:tcPr>
            <w:tcW w:w="1620" w:type="dxa"/>
            <w:shd w:val="clear" w:color="auto" w:fill="auto"/>
            <w:vAlign w:val="center"/>
          </w:tcPr>
          <w:p w14:paraId="69C50515" w14:textId="54CE15A6" w:rsidR="00416E2A" w:rsidRPr="0033623C" w:rsidRDefault="00416E2A" w:rsidP="00047D3D">
            <w:pPr>
              <w:spacing w:before="20" w:after="20" w:line="360" w:lineRule="auto"/>
              <w:jc w:val="center"/>
              <w:rPr>
                <w:rFonts w:ascii="Times New Roman" w:hAnsi="Times New Roman" w:cs="Times New Roman"/>
                <w:iCs/>
                <w:sz w:val="27"/>
                <w:szCs w:val="27"/>
              </w:rPr>
            </w:pPr>
            <w:r w:rsidRPr="0033623C">
              <w:rPr>
                <w:rFonts w:ascii="Times New Roman" w:hAnsi="Times New Roman" w:cs="Times New Roman"/>
                <w:iCs/>
                <w:sz w:val="27"/>
                <w:szCs w:val="27"/>
              </w:rPr>
              <w:t>Ca-na-đa</w:t>
            </w:r>
          </w:p>
        </w:tc>
        <w:tc>
          <w:tcPr>
            <w:tcW w:w="1890" w:type="dxa"/>
            <w:shd w:val="clear" w:color="auto" w:fill="auto"/>
            <w:vAlign w:val="center"/>
          </w:tcPr>
          <w:p w14:paraId="4660F256" w14:textId="3E783B83" w:rsidR="00416E2A" w:rsidRPr="0033623C" w:rsidRDefault="00416E2A" w:rsidP="00047D3D">
            <w:pPr>
              <w:spacing w:before="20" w:after="20" w:line="360" w:lineRule="auto"/>
              <w:jc w:val="center"/>
              <w:rPr>
                <w:rFonts w:ascii="Times New Roman" w:hAnsi="Times New Roman" w:cs="Times New Roman"/>
                <w:iCs/>
                <w:sz w:val="27"/>
                <w:szCs w:val="27"/>
              </w:rPr>
            </w:pPr>
            <w:r w:rsidRPr="0033623C">
              <w:rPr>
                <w:rFonts w:ascii="Times New Roman" w:hAnsi="Times New Roman" w:cs="Times New Roman"/>
                <w:iCs/>
                <w:sz w:val="27"/>
                <w:szCs w:val="27"/>
              </w:rPr>
              <w:t>Cộng hòa Liên bang Đức</w:t>
            </w:r>
          </w:p>
        </w:tc>
        <w:tc>
          <w:tcPr>
            <w:tcW w:w="1710" w:type="dxa"/>
            <w:vAlign w:val="center"/>
          </w:tcPr>
          <w:p w14:paraId="760394D3" w14:textId="60701EF1" w:rsidR="00416E2A" w:rsidRPr="0033623C" w:rsidRDefault="007276F5" w:rsidP="00047D3D">
            <w:pPr>
              <w:spacing w:before="20" w:after="20" w:line="360" w:lineRule="auto"/>
              <w:jc w:val="center"/>
              <w:rPr>
                <w:rFonts w:ascii="Times New Roman" w:hAnsi="Times New Roman" w:cs="Times New Roman"/>
                <w:iCs/>
                <w:sz w:val="27"/>
                <w:szCs w:val="27"/>
              </w:rPr>
            </w:pPr>
            <w:r w:rsidRPr="0033623C">
              <w:rPr>
                <w:rFonts w:ascii="Times New Roman" w:hAnsi="Times New Roman" w:cs="Times New Roman"/>
                <w:iCs/>
                <w:sz w:val="27"/>
                <w:szCs w:val="27"/>
              </w:rPr>
              <w:t>Bra-xin</w:t>
            </w:r>
          </w:p>
        </w:tc>
        <w:tc>
          <w:tcPr>
            <w:tcW w:w="1710" w:type="dxa"/>
            <w:vAlign w:val="center"/>
          </w:tcPr>
          <w:p w14:paraId="13D87DCD" w14:textId="79129610" w:rsidR="00416E2A" w:rsidRPr="0033623C" w:rsidRDefault="007276F5" w:rsidP="00047D3D">
            <w:pPr>
              <w:spacing w:before="20" w:after="20" w:line="360" w:lineRule="auto"/>
              <w:jc w:val="center"/>
              <w:rPr>
                <w:rFonts w:ascii="Times New Roman" w:hAnsi="Times New Roman" w:cs="Times New Roman"/>
                <w:iCs/>
                <w:sz w:val="27"/>
                <w:szCs w:val="27"/>
              </w:rPr>
            </w:pPr>
            <w:r w:rsidRPr="0033623C">
              <w:rPr>
                <w:rFonts w:ascii="Times New Roman" w:hAnsi="Times New Roman" w:cs="Times New Roman"/>
                <w:iCs/>
                <w:sz w:val="27"/>
                <w:szCs w:val="27"/>
              </w:rPr>
              <w:t>In-đô-nê-xi-a</w:t>
            </w:r>
          </w:p>
        </w:tc>
      </w:tr>
      <w:tr w:rsidR="00416E2A" w:rsidRPr="005E423A" w14:paraId="1C3335D0" w14:textId="735ECAD5" w:rsidTr="002763E5">
        <w:trPr>
          <w:trHeight w:val="871"/>
        </w:trPr>
        <w:tc>
          <w:tcPr>
            <w:tcW w:w="3060" w:type="dxa"/>
            <w:gridSpan w:val="2"/>
            <w:shd w:val="clear" w:color="auto" w:fill="auto"/>
            <w:vAlign w:val="center"/>
          </w:tcPr>
          <w:p w14:paraId="45759D8C" w14:textId="32438C35" w:rsidR="00416E2A" w:rsidRPr="0033623C" w:rsidRDefault="00607C5F" w:rsidP="007276F5">
            <w:pPr>
              <w:spacing w:before="20" w:after="20" w:line="360" w:lineRule="auto"/>
              <w:rPr>
                <w:rFonts w:ascii="Times New Roman" w:hAnsi="Times New Roman" w:cs="Times New Roman"/>
                <w:iCs/>
                <w:sz w:val="27"/>
                <w:szCs w:val="27"/>
              </w:rPr>
            </w:pPr>
            <w:r w:rsidRPr="0033623C">
              <w:rPr>
                <w:rFonts w:ascii="Times New Roman" w:hAnsi="Times New Roman" w:cs="Times New Roman"/>
                <w:iCs/>
                <w:sz w:val="27"/>
                <w:szCs w:val="27"/>
              </w:rPr>
              <w:t>GNI/người (USD/người)</w:t>
            </w:r>
          </w:p>
        </w:tc>
        <w:tc>
          <w:tcPr>
            <w:tcW w:w="1620" w:type="dxa"/>
            <w:shd w:val="clear" w:color="auto" w:fill="auto"/>
            <w:vAlign w:val="center"/>
          </w:tcPr>
          <w:p w14:paraId="1E94A999" w14:textId="265C39F4" w:rsidR="00416E2A" w:rsidRPr="0033623C" w:rsidRDefault="0033623C" w:rsidP="00047D3D">
            <w:pPr>
              <w:spacing w:before="20" w:after="20" w:line="360" w:lineRule="auto"/>
              <w:jc w:val="center"/>
              <w:rPr>
                <w:rFonts w:ascii="Times New Roman" w:hAnsi="Times New Roman" w:cs="Times New Roman"/>
                <w:iCs/>
                <w:sz w:val="27"/>
                <w:szCs w:val="27"/>
              </w:rPr>
            </w:pPr>
            <w:r w:rsidRPr="0033623C">
              <w:rPr>
                <w:rFonts w:ascii="Times New Roman" w:hAnsi="Times New Roman" w:cs="Times New Roman"/>
                <w:iCs/>
                <w:sz w:val="27"/>
                <w:szCs w:val="27"/>
              </w:rPr>
              <w:t>43 540</w:t>
            </w:r>
          </w:p>
        </w:tc>
        <w:tc>
          <w:tcPr>
            <w:tcW w:w="1890" w:type="dxa"/>
            <w:shd w:val="clear" w:color="auto" w:fill="auto"/>
            <w:vAlign w:val="center"/>
          </w:tcPr>
          <w:p w14:paraId="483B0B74" w14:textId="563ECC0C" w:rsidR="00416E2A" w:rsidRPr="0033623C" w:rsidRDefault="0033623C" w:rsidP="00047D3D">
            <w:pPr>
              <w:spacing w:before="20" w:after="20" w:line="360" w:lineRule="auto"/>
              <w:jc w:val="center"/>
              <w:rPr>
                <w:rFonts w:ascii="Times New Roman" w:hAnsi="Times New Roman" w:cs="Times New Roman"/>
                <w:iCs/>
                <w:sz w:val="27"/>
                <w:szCs w:val="27"/>
              </w:rPr>
            </w:pPr>
            <w:r w:rsidRPr="0033623C">
              <w:rPr>
                <w:rFonts w:ascii="Times New Roman" w:hAnsi="Times New Roman" w:cs="Times New Roman"/>
                <w:iCs/>
                <w:sz w:val="27"/>
                <w:szCs w:val="27"/>
              </w:rPr>
              <w:t>47 520</w:t>
            </w:r>
          </w:p>
        </w:tc>
        <w:tc>
          <w:tcPr>
            <w:tcW w:w="1710" w:type="dxa"/>
            <w:vAlign w:val="center"/>
          </w:tcPr>
          <w:p w14:paraId="4F4CA6F3" w14:textId="5A2C1AEE" w:rsidR="00416E2A" w:rsidRPr="0033623C" w:rsidRDefault="0033623C" w:rsidP="00047D3D">
            <w:pPr>
              <w:spacing w:before="20" w:after="20" w:line="360" w:lineRule="auto"/>
              <w:jc w:val="center"/>
              <w:rPr>
                <w:rFonts w:ascii="Times New Roman" w:hAnsi="Times New Roman" w:cs="Times New Roman"/>
                <w:iCs/>
                <w:sz w:val="27"/>
                <w:szCs w:val="27"/>
              </w:rPr>
            </w:pPr>
            <w:r w:rsidRPr="0033623C">
              <w:rPr>
                <w:rFonts w:ascii="Times New Roman" w:hAnsi="Times New Roman" w:cs="Times New Roman"/>
                <w:iCs/>
                <w:sz w:val="27"/>
                <w:szCs w:val="27"/>
              </w:rPr>
              <w:t>7 800</w:t>
            </w:r>
          </w:p>
        </w:tc>
        <w:tc>
          <w:tcPr>
            <w:tcW w:w="1710" w:type="dxa"/>
            <w:vAlign w:val="center"/>
          </w:tcPr>
          <w:p w14:paraId="16983169" w14:textId="2DA3FD19" w:rsidR="00416E2A" w:rsidRPr="0033623C" w:rsidRDefault="0033623C" w:rsidP="00047D3D">
            <w:pPr>
              <w:spacing w:before="20" w:after="20" w:line="360" w:lineRule="auto"/>
              <w:jc w:val="center"/>
              <w:rPr>
                <w:rFonts w:ascii="Times New Roman" w:hAnsi="Times New Roman" w:cs="Times New Roman"/>
                <w:iCs/>
                <w:sz w:val="27"/>
                <w:szCs w:val="27"/>
              </w:rPr>
            </w:pPr>
            <w:r w:rsidRPr="0033623C">
              <w:rPr>
                <w:rFonts w:ascii="Times New Roman" w:hAnsi="Times New Roman" w:cs="Times New Roman"/>
                <w:iCs/>
                <w:sz w:val="27"/>
                <w:szCs w:val="27"/>
              </w:rPr>
              <w:t>3 870</w:t>
            </w:r>
          </w:p>
        </w:tc>
      </w:tr>
      <w:tr w:rsidR="002763E5" w:rsidRPr="005E423A" w14:paraId="5E68663A" w14:textId="67AC4F80" w:rsidTr="0033623C">
        <w:trPr>
          <w:trHeight w:val="899"/>
        </w:trPr>
        <w:tc>
          <w:tcPr>
            <w:tcW w:w="1350" w:type="dxa"/>
            <w:vMerge w:val="restart"/>
            <w:shd w:val="clear" w:color="auto" w:fill="auto"/>
            <w:vAlign w:val="center"/>
          </w:tcPr>
          <w:p w14:paraId="73A429C7" w14:textId="4AFAF773" w:rsidR="002763E5" w:rsidRPr="0033623C" w:rsidRDefault="002763E5" w:rsidP="00D73E52">
            <w:pPr>
              <w:spacing w:before="20" w:after="20" w:line="360" w:lineRule="auto"/>
              <w:rPr>
                <w:rFonts w:ascii="Times New Roman" w:hAnsi="Times New Roman" w:cs="Times New Roman"/>
                <w:iCs/>
                <w:sz w:val="27"/>
                <w:szCs w:val="27"/>
              </w:rPr>
            </w:pPr>
            <w:r w:rsidRPr="0033623C">
              <w:rPr>
                <w:rFonts w:ascii="Times New Roman" w:hAnsi="Times New Roman" w:cs="Times New Roman"/>
                <w:iCs/>
                <w:sz w:val="27"/>
                <w:szCs w:val="27"/>
              </w:rPr>
              <w:t>Cơ cấu GDP (%)</w:t>
            </w:r>
          </w:p>
        </w:tc>
        <w:tc>
          <w:tcPr>
            <w:tcW w:w="1710" w:type="dxa"/>
            <w:vAlign w:val="center"/>
          </w:tcPr>
          <w:p w14:paraId="7F9D9181" w14:textId="7D595E41" w:rsidR="002763E5" w:rsidRPr="0033623C" w:rsidRDefault="002763E5" w:rsidP="007276F5">
            <w:pPr>
              <w:spacing w:before="20" w:after="20" w:line="360" w:lineRule="auto"/>
              <w:rPr>
                <w:rFonts w:ascii="Times New Roman" w:hAnsi="Times New Roman" w:cs="Times New Roman"/>
                <w:iCs/>
                <w:sz w:val="27"/>
                <w:szCs w:val="27"/>
              </w:rPr>
            </w:pPr>
            <w:r w:rsidRPr="0033623C">
              <w:rPr>
                <w:rFonts w:ascii="Times New Roman" w:hAnsi="Times New Roman" w:cs="Times New Roman"/>
                <w:iCs/>
                <w:sz w:val="27"/>
                <w:szCs w:val="27"/>
              </w:rPr>
              <w:t>Nông nghiệp, lâm nghiệp, thủy sản</w:t>
            </w:r>
          </w:p>
        </w:tc>
        <w:tc>
          <w:tcPr>
            <w:tcW w:w="1620" w:type="dxa"/>
            <w:shd w:val="clear" w:color="auto" w:fill="auto"/>
            <w:vAlign w:val="center"/>
          </w:tcPr>
          <w:p w14:paraId="7BE3A07D" w14:textId="64D64691" w:rsidR="002763E5" w:rsidRPr="0033623C" w:rsidRDefault="0033623C"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1,7</w:t>
            </w:r>
          </w:p>
        </w:tc>
        <w:tc>
          <w:tcPr>
            <w:tcW w:w="1890" w:type="dxa"/>
            <w:shd w:val="clear" w:color="auto" w:fill="auto"/>
            <w:vAlign w:val="center"/>
          </w:tcPr>
          <w:p w14:paraId="6690DC82" w14:textId="16869E83" w:rsidR="002763E5" w:rsidRPr="0033623C" w:rsidRDefault="0033623C"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0,7</w:t>
            </w:r>
          </w:p>
        </w:tc>
        <w:tc>
          <w:tcPr>
            <w:tcW w:w="1710" w:type="dxa"/>
            <w:vAlign w:val="center"/>
          </w:tcPr>
          <w:p w14:paraId="7E69E17A" w14:textId="1B30811D" w:rsidR="002763E5" w:rsidRPr="0033623C" w:rsidRDefault="0033623C"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5,9</w:t>
            </w:r>
          </w:p>
        </w:tc>
        <w:tc>
          <w:tcPr>
            <w:tcW w:w="1710" w:type="dxa"/>
            <w:vAlign w:val="center"/>
          </w:tcPr>
          <w:p w14:paraId="5872D0D8" w14:textId="7891D8FD" w:rsidR="002763E5" w:rsidRPr="0033623C" w:rsidRDefault="0033623C"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13,7</w:t>
            </w:r>
          </w:p>
        </w:tc>
      </w:tr>
      <w:tr w:rsidR="002763E5" w:rsidRPr="005E423A" w14:paraId="1CD0F8FD" w14:textId="77777777" w:rsidTr="0033623C">
        <w:trPr>
          <w:trHeight w:val="899"/>
        </w:trPr>
        <w:tc>
          <w:tcPr>
            <w:tcW w:w="1350" w:type="dxa"/>
            <w:vMerge/>
            <w:shd w:val="clear" w:color="auto" w:fill="auto"/>
            <w:vAlign w:val="center"/>
          </w:tcPr>
          <w:p w14:paraId="5883E101" w14:textId="77777777" w:rsidR="002763E5" w:rsidRPr="0033623C" w:rsidRDefault="002763E5" w:rsidP="00D73E52">
            <w:pPr>
              <w:spacing w:before="20" w:after="20" w:line="360" w:lineRule="auto"/>
              <w:rPr>
                <w:rFonts w:ascii="Times New Roman" w:hAnsi="Times New Roman" w:cs="Times New Roman"/>
                <w:iCs/>
                <w:sz w:val="27"/>
                <w:szCs w:val="27"/>
              </w:rPr>
            </w:pPr>
          </w:p>
        </w:tc>
        <w:tc>
          <w:tcPr>
            <w:tcW w:w="1710" w:type="dxa"/>
            <w:vAlign w:val="center"/>
          </w:tcPr>
          <w:p w14:paraId="565BD3C1" w14:textId="275B6D1E" w:rsidR="002763E5" w:rsidRPr="0033623C" w:rsidRDefault="002763E5" w:rsidP="007276F5">
            <w:pPr>
              <w:spacing w:before="20" w:after="20" w:line="360" w:lineRule="auto"/>
              <w:rPr>
                <w:rFonts w:ascii="Times New Roman" w:hAnsi="Times New Roman" w:cs="Times New Roman"/>
                <w:iCs/>
                <w:sz w:val="27"/>
                <w:szCs w:val="27"/>
              </w:rPr>
            </w:pPr>
            <w:r w:rsidRPr="0033623C">
              <w:rPr>
                <w:rFonts w:ascii="Times New Roman" w:hAnsi="Times New Roman" w:cs="Times New Roman"/>
                <w:iCs/>
                <w:sz w:val="27"/>
                <w:szCs w:val="27"/>
              </w:rPr>
              <w:t>Công nghiệp, xây dựng</w:t>
            </w:r>
          </w:p>
        </w:tc>
        <w:tc>
          <w:tcPr>
            <w:tcW w:w="1620" w:type="dxa"/>
            <w:shd w:val="clear" w:color="auto" w:fill="auto"/>
            <w:vAlign w:val="center"/>
          </w:tcPr>
          <w:p w14:paraId="1BD77EA3" w14:textId="2DBDED53" w:rsidR="002763E5" w:rsidRPr="0033623C" w:rsidRDefault="0033623C"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24,6</w:t>
            </w:r>
          </w:p>
        </w:tc>
        <w:tc>
          <w:tcPr>
            <w:tcW w:w="1890" w:type="dxa"/>
            <w:shd w:val="clear" w:color="auto" w:fill="auto"/>
            <w:vAlign w:val="center"/>
          </w:tcPr>
          <w:p w14:paraId="3521FFCB" w14:textId="078F2DEB" w:rsidR="002763E5" w:rsidRPr="0033623C" w:rsidRDefault="0033623C"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26,5</w:t>
            </w:r>
          </w:p>
        </w:tc>
        <w:tc>
          <w:tcPr>
            <w:tcW w:w="1710" w:type="dxa"/>
            <w:vAlign w:val="center"/>
          </w:tcPr>
          <w:p w14:paraId="745EDAA5" w14:textId="221D5950" w:rsidR="002763E5" w:rsidRPr="0033623C" w:rsidRDefault="0033623C"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17,7</w:t>
            </w:r>
          </w:p>
        </w:tc>
        <w:tc>
          <w:tcPr>
            <w:tcW w:w="1710" w:type="dxa"/>
            <w:vAlign w:val="center"/>
          </w:tcPr>
          <w:p w14:paraId="75F6EC37" w14:textId="18438A36" w:rsidR="002763E5" w:rsidRPr="0033623C" w:rsidRDefault="0033623C"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38,3</w:t>
            </w:r>
          </w:p>
        </w:tc>
      </w:tr>
      <w:tr w:rsidR="002763E5" w:rsidRPr="005E423A" w14:paraId="03AF62C4" w14:textId="77777777" w:rsidTr="0033623C">
        <w:trPr>
          <w:trHeight w:val="899"/>
        </w:trPr>
        <w:tc>
          <w:tcPr>
            <w:tcW w:w="1350" w:type="dxa"/>
            <w:vMerge/>
            <w:shd w:val="clear" w:color="auto" w:fill="auto"/>
            <w:vAlign w:val="center"/>
          </w:tcPr>
          <w:p w14:paraId="202F75ED" w14:textId="77777777" w:rsidR="002763E5" w:rsidRPr="0033623C" w:rsidRDefault="002763E5" w:rsidP="00D73E52">
            <w:pPr>
              <w:spacing w:before="20" w:after="20" w:line="360" w:lineRule="auto"/>
              <w:rPr>
                <w:rFonts w:ascii="Times New Roman" w:hAnsi="Times New Roman" w:cs="Times New Roman"/>
                <w:iCs/>
                <w:sz w:val="27"/>
                <w:szCs w:val="27"/>
              </w:rPr>
            </w:pPr>
          </w:p>
        </w:tc>
        <w:tc>
          <w:tcPr>
            <w:tcW w:w="1710" w:type="dxa"/>
            <w:vAlign w:val="center"/>
          </w:tcPr>
          <w:p w14:paraId="57CBCB61" w14:textId="34012C21" w:rsidR="002763E5" w:rsidRPr="0033623C" w:rsidRDefault="002763E5" w:rsidP="007276F5">
            <w:pPr>
              <w:spacing w:before="20" w:after="20" w:line="360" w:lineRule="auto"/>
              <w:rPr>
                <w:rFonts w:ascii="Times New Roman" w:hAnsi="Times New Roman" w:cs="Times New Roman"/>
                <w:iCs/>
                <w:sz w:val="27"/>
                <w:szCs w:val="27"/>
              </w:rPr>
            </w:pPr>
            <w:r w:rsidRPr="0033623C">
              <w:rPr>
                <w:rFonts w:ascii="Times New Roman" w:hAnsi="Times New Roman" w:cs="Times New Roman"/>
                <w:iCs/>
                <w:sz w:val="27"/>
                <w:szCs w:val="27"/>
              </w:rPr>
              <w:t>Dịch vụ</w:t>
            </w:r>
          </w:p>
        </w:tc>
        <w:tc>
          <w:tcPr>
            <w:tcW w:w="1620" w:type="dxa"/>
            <w:shd w:val="clear" w:color="auto" w:fill="auto"/>
            <w:vAlign w:val="center"/>
          </w:tcPr>
          <w:p w14:paraId="4046309D" w14:textId="5A7D63E3" w:rsidR="002763E5" w:rsidRPr="0033623C" w:rsidRDefault="0033623C"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66,9</w:t>
            </w:r>
          </w:p>
        </w:tc>
        <w:tc>
          <w:tcPr>
            <w:tcW w:w="1890" w:type="dxa"/>
            <w:shd w:val="clear" w:color="auto" w:fill="auto"/>
            <w:vAlign w:val="center"/>
          </w:tcPr>
          <w:p w14:paraId="5FC3D1D9" w14:textId="3ED66A3B" w:rsidR="002763E5" w:rsidRPr="0033623C" w:rsidRDefault="006712DD"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63,3</w:t>
            </w:r>
          </w:p>
        </w:tc>
        <w:tc>
          <w:tcPr>
            <w:tcW w:w="1710" w:type="dxa"/>
            <w:vAlign w:val="center"/>
          </w:tcPr>
          <w:p w14:paraId="7656515D" w14:textId="6B4EF9C6" w:rsidR="002763E5" w:rsidRPr="0033623C" w:rsidRDefault="006712DD"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62,8</w:t>
            </w:r>
          </w:p>
        </w:tc>
        <w:tc>
          <w:tcPr>
            <w:tcW w:w="1710" w:type="dxa"/>
            <w:vAlign w:val="center"/>
          </w:tcPr>
          <w:p w14:paraId="687C4D53" w14:textId="5C421BA0" w:rsidR="002763E5" w:rsidRPr="0033623C" w:rsidRDefault="006712DD"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44,4</w:t>
            </w:r>
          </w:p>
        </w:tc>
      </w:tr>
      <w:tr w:rsidR="002763E5" w:rsidRPr="005E423A" w14:paraId="723A56C6" w14:textId="77777777" w:rsidTr="0033623C">
        <w:trPr>
          <w:trHeight w:val="899"/>
        </w:trPr>
        <w:tc>
          <w:tcPr>
            <w:tcW w:w="1350" w:type="dxa"/>
            <w:vMerge/>
            <w:shd w:val="clear" w:color="auto" w:fill="auto"/>
            <w:vAlign w:val="center"/>
          </w:tcPr>
          <w:p w14:paraId="42944D02" w14:textId="77777777" w:rsidR="002763E5" w:rsidRPr="0033623C" w:rsidRDefault="002763E5" w:rsidP="00D73E52">
            <w:pPr>
              <w:spacing w:before="20" w:after="20" w:line="360" w:lineRule="auto"/>
              <w:rPr>
                <w:rFonts w:ascii="Times New Roman" w:hAnsi="Times New Roman" w:cs="Times New Roman"/>
                <w:iCs/>
                <w:sz w:val="27"/>
                <w:szCs w:val="27"/>
              </w:rPr>
            </w:pPr>
          </w:p>
        </w:tc>
        <w:tc>
          <w:tcPr>
            <w:tcW w:w="1710" w:type="dxa"/>
            <w:vAlign w:val="center"/>
          </w:tcPr>
          <w:p w14:paraId="4E5B135B" w14:textId="12015B3E" w:rsidR="002763E5" w:rsidRPr="0033623C" w:rsidRDefault="002763E5" w:rsidP="007276F5">
            <w:pPr>
              <w:spacing w:before="20" w:after="20" w:line="360" w:lineRule="auto"/>
              <w:rPr>
                <w:rFonts w:ascii="Times New Roman" w:hAnsi="Times New Roman" w:cs="Times New Roman"/>
                <w:iCs/>
                <w:sz w:val="27"/>
                <w:szCs w:val="27"/>
              </w:rPr>
            </w:pPr>
            <w:r w:rsidRPr="0033623C">
              <w:rPr>
                <w:rFonts w:ascii="Times New Roman" w:hAnsi="Times New Roman" w:cs="Times New Roman"/>
                <w:iCs/>
                <w:sz w:val="27"/>
                <w:szCs w:val="27"/>
              </w:rPr>
              <w:t>Thuế sản phẩm trừ trợ cấp sản phẩm</w:t>
            </w:r>
          </w:p>
        </w:tc>
        <w:tc>
          <w:tcPr>
            <w:tcW w:w="1620" w:type="dxa"/>
            <w:shd w:val="clear" w:color="auto" w:fill="auto"/>
            <w:vAlign w:val="center"/>
          </w:tcPr>
          <w:p w14:paraId="17025B6F" w14:textId="3AE26657" w:rsidR="002763E5" w:rsidRPr="0033623C" w:rsidRDefault="006712DD"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6,8</w:t>
            </w:r>
          </w:p>
        </w:tc>
        <w:tc>
          <w:tcPr>
            <w:tcW w:w="1890" w:type="dxa"/>
            <w:shd w:val="clear" w:color="auto" w:fill="auto"/>
            <w:vAlign w:val="center"/>
          </w:tcPr>
          <w:p w14:paraId="507A6ED7" w14:textId="1940906C" w:rsidR="002763E5" w:rsidRPr="0033623C" w:rsidRDefault="006712DD"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9,5</w:t>
            </w:r>
          </w:p>
        </w:tc>
        <w:tc>
          <w:tcPr>
            <w:tcW w:w="1710" w:type="dxa"/>
            <w:vAlign w:val="center"/>
          </w:tcPr>
          <w:p w14:paraId="03FB0CD2" w14:textId="74DD5901" w:rsidR="002763E5" w:rsidRPr="0033623C" w:rsidRDefault="006712DD"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13,6</w:t>
            </w:r>
          </w:p>
        </w:tc>
        <w:tc>
          <w:tcPr>
            <w:tcW w:w="1710" w:type="dxa"/>
            <w:vAlign w:val="center"/>
          </w:tcPr>
          <w:p w14:paraId="5127782E" w14:textId="08C1211F" w:rsidR="002763E5" w:rsidRPr="0033623C" w:rsidRDefault="006712DD"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3,6</w:t>
            </w:r>
          </w:p>
        </w:tc>
      </w:tr>
      <w:tr w:rsidR="0033623C" w:rsidRPr="005E423A" w14:paraId="65FD1972" w14:textId="77777777" w:rsidTr="00E4552D">
        <w:trPr>
          <w:trHeight w:val="719"/>
        </w:trPr>
        <w:tc>
          <w:tcPr>
            <w:tcW w:w="3060" w:type="dxa"/>
            <w:gridSpan w:val="2"/>
            <w:shd w:val="clear" w:color="auto" w:fill="auto"/>
            <w:vAlign w:val="center"/>
          </w:tcPr>
          <w:p w14:paraId="5B0261AB" w14:textId="1177F32A" w:rsidR="0033623C" w:rsidRPr="0033623C" w:rsidRDefault="0033623C" w:rsidP="007276F5">
            <w:pPr>
              <w:spacing w:before="20" w:after="20" w:line="360" w:lineRule="auto"/>
              <w:rPr>
                <w:rFonts w:ascii="Times New Roman" w:hAnsi="Times New Roman" w:cs="Times New Roman"/>
                <w:iCs/>
                <w:sz w:val="27"/>
                <w:szCs w:val="27"/>
              </w:rPr>
            </w:pPr>
            <w:r w:rsidRPr="0033623C">
              <w:rPr>
                <w:rFonts w:ascii="Times New Roman" w:hAnsi="Times New Roman" w:cs="Times New Roman"/>
                <w:iCs/>
                <w:sz w:val="27"/>
                <w:szCs w:val="27"/>
              </w:rPr>
              <w:lastRenderedPageBreak/>
              <w:t>HDI</w:t>
            </w:r>
          </w:p>
        </w:tc>
        <w:tc>
          <w:tcPr>
            <w:tcW w:w="1620" w:type="dxa"/>
            <w:shd w:val="clear" w:color="auto" w:fill="auto"/>
            <w:vAlign w:val="center"/>
          </w:tcPr>
          <w:p w14:paraId="0569B996" w14:textId="437960FA" w:rsidR="0033623C" w:rsidRPr="0033623C" w:rsidRDefault="006712DD"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0,931</w:t>
            </w:r>
          </w:p>
        </w:tc>
        <w:tc>
          <w:tcPr>
            <w:tcW w:w="1890" w:type="dxa"/>
            <w:shd w:val="clear" w:color="auto" w:fill="auto"/>
            <w:vAlign w:val="center"/>
          </w:tcPr>
          <w:p w14:paraId="44016883" w14:textId="02D567A9" w:rsidR="0033623C" w:rsidRPr="0033623C" w:rsidRDefault="006712DD"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0,944</w:t>
            </w:r>
          </w:p>
        </w:tc>
        <w:tc>
          <w:tcPr>
            <w:tcW w:w="1710" w:type="dxa"/>
            <w:vAlign w:val="center"/>
          </w:tcPr>
          <w:p w14:paraId="05134C33" w14:textId="27AFD60E" w:rsidR="0033623C" w:rsidRPr="0033623C" w:rsidRDefault="006712DD"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0,758</w:t>
            </w:r>
          </w:p>
        </w:tc>
        <w:tc>
          <w:tcPr>
            <w:tcW w:w="1710" w:type="dxa"/>
            <w:vAlign w:val="center"/>
          </w:tcPr>
          <w:p w14:paraId="505EF580" w14:textId="3C715DD9" w:rsidR="0033623C" w:rsidRPr="0033623C" w:rsidRDefault="006712DD" w:rsidP="00047D3D">
            <w:pPr>
              <w:spacing w:before="20" w:after="20" w:line="360" w:lineRule="auto"/>
              <w:jc w:val="center"/>
              <w:rPr>
                <w:rFonts w:ascii="Times New Roman" w:hAnsi="Times New Roman" w:cs="Times New Roman"/>
                <w:iCs/>
                <w:sz w:val="27"/>
                <w:szCs w:val="27"/>
              </w:rPr>
            </w:pPr>
            <w:r>
              <w:rPr>
                <w:rFonts w:ascii="Times New Roman" w:hAnsi="Times New Roman" w:cs="Times New Roman"/>
                <w:iCs/>
                <w:sz w:val="27"/>
                <w:szCs w:val="27"/>
              </w:rPr>
              <w:t>0,709</w:t>
            </w:r>
          </w:p>
        </w:tc>
      </w:tr>
    </w:tbl>
    <w:p w14:paraId="53FD7023" w14:textId="28B5A378" w:rsidR="006712DD" w:rsidRDefault="006712DD" w:rsidP="00E4552D">
      <w:pPr>
        <w:spacing w:after="0" w:line="360" w:lineRule="auto"/>
        <w:jc w:val="right"/>
        <w:rPr>
          <w:rFonts w:ascii="Times New Roman" w:hAnsi="Times New Roman" w:cs="Times New Roman"/>
          <w:i/>
          <w:iCs/>
          <w:noProof/>
          <w:sz w:val="27"/>
          <w:szCs w:val="27"/>
        </w:rPr>
      </w:pPr>
      <w:r>
        <w:rPr>
          <w:rFonts w:ascii="Times New Roman" w:hAnsi="Times New Roman" w:cs="Times New Roman"/>
          <w:i/>
          <w:iCs/>
          <w:noProof/>
          <w:sz w:val="27"/>
          <w:szCs w:val="27"/>
        </w:rPr>
        <w:t>(Nguồn: WB, UN, 2020)</w:t>
      </w:r>
    </w:p>
    <w:p w14:paraId="620DC9B3" w14:textId="293CBCDB" w:rsidR="00E4552D" w:rsidRPr="006712DD" w:rsidRDefault="00E4552D" w:rsidP="00E4552D">
      <w:pPr>
        <w:spacing w:after="0" w:line="360" w:lineRule="auto"/>
        <w:jc w:val="center"/>
        <w:rPr>
          <w:rFonts w:ascii="Times New Roman" w:hAnsi="Times New Roman" w:cs="Times New Roman"/>
          <w:i/>
          <w:iCs/>
          <w:noProof/>
          <w:sz w:val="27"/>
          <w:szCs w:val="27"/>
        </w:rPr>
      </w:pPr>
      <w:r>
        <w:rPr>
          <w:noProof/>
        </w:rPr>
        <w:drawing>
          <wp:anchor distT="0" distB="0" distL="114300" distR="114300" simplePos="0" relativeHeight="251661312" behindDoc="0" locked="0" layoutInCell="1" allowOverlap="1" wp14:anchorId="1A25D59C" wp14:editId="743B9979">
            <wp:simplePos x="0" y="0"/>
            <wp:positionH relativeFrom="margin">
              <wp:posOffset>616688</wp:posOffset>
            </wp:positionH>
            <wp:positionV relativeFrom="paragraph">
              <wp:posOffset>10633</wp:posOffset>
            </wp:positionV>
            <wp:extent cx="4997007" cy="3518966"/>
            <wp:effectExtent l="0" t="0" r="0" b="5715"/>
            <wp:wrapNone/>
            <wp:docPr id="1176928859" name="Picture 117692885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196524" name="Picture 1" descr="Map&#10;&#10;Description automatically generated"/>
                    <pic:cNvPicPr/>
                  </pic:nvPicPr>
                  <pic:blipFill rotWithShape="1">
                    <a:blip r:embed="rId8">
                      <a:extLst>
                        <a:ext uri="{28A0092B-C50C-407E-A947-70E740481C1C}">
                          <a14:useLocalDpi xmlns:a14="http://schemas.microsoft.com/office/drawing/2010/main" val="0"/>
                        </a:ext>
                      </a:extLst>
                    </a:blip>
                    <a:srcRect l="1830" r="2627" b="2920"/>
                    <a:stretch/>
                  </pic:blipFill>
                  <pic:spPr bwMode="auto">
                    <a:xfrm>
                      <a:off x="0" y="0"/>
                      <a:ext cx="4997007" cy="35189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BBCDD5" w14:textId="77777777" w:rsidR="00E4552D" w:rsidRDefault="00E4552D" w:rsidP="00487154">
      <w:pPr>
        <w:spacing w:after="0" w:line="360" w:lineRule="auto"/>
        <w:jc w:val="both"/>
        <w:rPr>
          <w:rFonts w:ascii="Times New Roman" w:hAnsi="Times New Roman" w:cs="Times New Roman"/>
          <w:b/>
          <w:bCs/>
          <w:noProof/>
          <w:sz w:val="27"/>
          <w:szCs w:val="27"/>
          <w:u w:val="single"/>
          <w:lang w:val="vi-VN"/>
        </w:rPr>
      </w:pPr>
    </w:p>
    <w:p w14:paraId="62C4F516" w14:textId="77777777" w:rsidR="00E4552D" w:rsidRDefault="00E4552D" w:rsidP="00487154">
      <w:pPr>
        <w:spacing w:after="0" w:line="360" w:lineRule="auto"/>
        <w:jc w:val="both"/>
        <w:rPr>
          <w:rFonts w:ascii="Times New Roman" w:hAnsi="Times New Roman" w:cs="Times New Roman"/>
          <w:b/>
          <w:bCs/>
          <w:noProof/>
          <w:sz w:val="27"/>
          <w:szCs w:val="27"/>
          <w:u w:val="single"/>
          <w:lang w:val="vi-VN"/>
        </w:rPr>
      </w:pPr>
    </w:p>
    <w:p w14:paraId="19D35F9A" w14:textId="77777777" w:rsidR="00E4552D" w:rsidRDefault="00E4552D" w:rsidP="00487154">
      <w:pPr>
        <w:spacing w:after="0" w:line="360" w:lineRule="auto"/>
        <w:jc w:val="both"/>
        <w:rPr>
          <w:rFonts w:ascii="Times New Roman" w:hAnsi="Times New Roman" w:cs="Times New Roman"/>
          <w:b/>
          <w:bCs/>
          <w:noProof/>
          <w:sz w:val="27"/>
          <w:szCs w:val="27"/>
          <w:u w:val="single"/>
          <w:lang w:val="vi-VN"/>
        </w:rPr>
      </w:pPr>
    </w:p>
    <w:p w14:paraId="7B23A9E3" w14:textId="77777777" w:rsidR="00E4552D" w:rsidRDefault="00E4552D" w:rsidP="00487154">
      <w:pPr>
        <w:spacing w:after="0" w:line="360" w:lineRule="auto"/>
        <w:jc w:val="both"/>
        <w:rPr>
          <w:rFonts w:ascii="Times New Roman" w:hAnsi="Times New Roman" w:cs="Times New Roman"/>
          <w:b/>
          <w:bCs/>
          <w:noProof/>
          <w:sz w:val="27"/>
          <w:szCs w:val="27"/>
          <w:u w:val="single"/>
          <w:lang w:val="vi-VN"/>
        </w:rPr>
      </w:pPr>
    </w:p>
    <w:p w14:paraId="0E6124D7" w14:textId="77777777" w:rsidR="00E4552D" w:rsidRDefault="00E4552D" w:rsidP="00487154">
      <w:pPr>
        <w:spacing w:after="0" w:line="360" w:lineRule="auto"/>
        <w:jc w:val="both"/>
        <w:rPr>
          <w:rFonts w:ascii="Times New Roman" w:hAnsi="Times New Roman" w:cs="Times New Roman"/>
          <w:b/>
          <w:bCs/>
          <w:noProof/>
          <w:sz w:val="27"/>
          <w:szCs w:val="27"/>
          <w:u w:val="single"/>
          <w:lang w:val="vi-VN"/>
        </w:rPr>
      </w:pPr>
    </w:p>
    <w:p w14:paraId="01DF77F0" w14:textId="77777777" w:rsidR="00E4552D" w:rsidRDefault="00E4552D" w:rsidP="00487154">
      <w:pPr>
        <w:spacing w:after="0" w:line="360" w:lineRule="auto"/>
        <w:jc w:val="both"/>
        <w:rPr>
          <w:rFonts w:ascii="Times New Roman" w:hAnsi="Times New Roman" w:cs="Times New Roman"/>
          <w:b/>
          <w:bCs/>
          <w:noProof/>
          <w:sz w:val="27"/>
          <w:szCs w:val="27"/>
          <w:u w:val="single"/>
          <w:lang w:val="vi-VN"/>
        </w:rPr>
      </w:pPr>
    </w:p>
    <w:p w14:paraId="6ED2F9C9" w14:textId="77777777" w:rsidR="00E4552D" w:rsidRDefault="00E4552D" w:rsidP="00487154">
      <w:pPr>
        <w:spacing w:after="0" w:line="360" w:lineRule="auto"/>
        <w:jc w:val="both"/>
        <w:rPr>
          <w:rFonts w:ascii="Times New Roman" w:hAnsi="Times New Roman" w:cs="Times New Roman"/>
          <w:b/>
          <w:bCs/>
          <w:noProof/>
          <w:sz w:val="27"/>
          <w:szCs w:val="27"/>
          <w:u w:val="single"/>
          <w:lang w:val="vi-VN"/>
        </w:rPr>
      </w:pPr>
    </w:p>
    <w:p w14:paraId="6CABE243" w14:textId="77777777" w:rsidR="00E4552D" w:rsidRDefault="00E4552D" w:rsidP="00487154">
      <w:pPr>
        <w:spacing w:after="0" w:line="360" w:lineRule="auto"/>
        <w:jc w:val="both"/>
        <w:rPr>
          <w:rFonts w:ascii="Times New Roman" w:hAnsi="Times New Roman" w:cs="Times New Roman"/>
          <w:b/>
          <w:bCs/>
          <w:noProof/>
          <w:sz w:val="27"/>
          <w:szCs w:val="27"/>
          <w:u w:val="single"/>
          <w:lang w:val="vi-VN"/>
        </w:rPr>
      </w:pPr>
    </w:p>
    <w:p w14:paraId="32EAAFC4" w14:textId="77777777" w:rsidR="00E4552D" w:rsidRDefault="00E4552D" w:rsidP="00487154">
      <w:pPr>
        <w:spacing w:after="0" w:line="360" w:lineRule="auto"/>
        <w:jc w:val="both"/>
        <w:rPr>
          <w:rFonts w:ascii="Times New Roman" w:hAnsi="Times New Roman" w:cs="Times New Roman"/>
          <w:b/>
          <w:bCs/>
          <w:noProof/>
          <w:sz w:val="27"/>
          <w:szCs w:val="27"/>
          <w:u w:val="single"/>
          <w:lang w:val="vi-VN"/>
        </w:rPr>
      </w:pPr>
    </w:p>
    <w:p w14:paraId="0BE73875" w14:textId="77777777" w:rsidR="00E4552D" w:rsidRDefault="00E4552D" w:rsidP="00487154">
      <w:pPr>
        <w:spacing w:after="0" w:line="360" w:lineRule="auto"/>
        <w:jc w:val="both"/>
        <w:rPr>
          <w:rFonts w:ascii="Times New Roman" w:hAnsi="Times New Roman" w:cs="Times New Roman"/>
          <w:b/>
          <w:bCs/>
          <w:noProof/>
          <w:sz w:val="27"/>
          <w:szCs w:val="27"/>
          <w:u w:val="single"/>
          <w:lang w:val="vi-VN"/>
        </w:rPr>
      </w:pPr>
    </w:p>
    <w:p w14:paraId="347093DB" w14:textId="77777777" w:rsidR="00E4552D" w:rsidRDefault="00E4552D" w:rsidP="00487154">
      <w:pPr>
        <w:spacing w:after="0" w:line="360" w:lineRule="auto"/>
        <w:jc w:val="both"/>
        <w:rPr>
          <w:rFonts w:ascii="Times New Roman" w:hAnsi="Times New Roman" w:cs="Times New Roman"/>
          <w:b/>
          <w:bCs/>
          <w:noProof/>
          <w:sz w:val="27"/>
          <w:szCs w:val="27"/>
          <w:u w:val="single"/>
          <w:lang w:val="vi-VN"/>
        </w:rPr>
      </w:pPr>
    </w:p>
    <w:p w14:paraId="0501C651" w14:textId="7C0BC3FA" w:rsidR="00CA3394" w:rsidRDefault="00CA3394" w:rsidP="00487154">
      <w:pPr>
        <w:spacing w:after="0" w:line="360" w:lineRule="auto"/>
        <w:jc w:val="both"/>
        <w:rPr>
          <w:rFonts w:ascii="Times New Roman" w:hAnsi="Times New Roman" w:cs="Times New Roman"/>
          <w:i/>
          <w:iCs/>
          <w:noProof/>
          <w:sz w:val="27"/>
          <w:szCs w:val="27"/>
        </w:rPr>
      </w:pPr>
      <w:r w:rsidRPr="00D7694E">
        <w:rPr>
          <w:rFonts w:ascii="Times New Roman" w:hAnsi="Times New Roman" w:cs="Times New Roman"/>
          <w:b/>
          <w:bCs/>
          <w:noProof/>
          <w:sz w:val="27"/>
          <w:szCs w:val="27"/>
          <w:u w:val="single"/>
          <w:lang w:val="vi-VN"/>
        </w:rPr>
        <w:t>Trả lời:</w:t>
      </w:r>
      <w:r>
        <w:rPr>
          <w:rFonts w:ascii="Times New Roman" w:hAnsi="Times New Roman" w:cs="Times New Roman"/>
          <w:b/>
          <w:bCs/>
          <w:noProof/>
          <w:sz w:val="27"/>
          <w:szCs w:val="27"/>
          <w:u w:val="single"/>
        </w:rPr>
        <w:t xml:space="preserve"> </w:t>
      </w:r>
      <w:r>
        <w:rPr>
          <w:rFonts w:ascii="Times New Roman" w:hAnsi="Times New Roman" w:cs="Times New Roman"/>
          <w:i/>
          <w:iCs/>
          <w:noProof/>
          <w:sz w:val="27"/>
          <w:szCs w:val="27"/>
        </w:rPr>
        <w:t xml:space="preserve"> </w:t>
      </w:r>
    </w:p>
    <w:p w14:paraId="7A4488C8" w14:textId="1C77FC65" w:rsidR="00787B71" w:rsidRPr="00787B71" w:rsidRDefault="00787B71"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Pr="00787B71">
        <w:rPr>
          <w:rFonts w:ascii="Times New Roman" w:hAnsi="Times New Roman" w:cs="Times New Roman"/>
          <w:i/>
          <w:iCs/>
          <w:noProof/>
          <w:sz w:val="27"/>
          <w:szCs w:val="27"/>
        </w:rPr>
        <w:t>Về GNI/người:</w:t>
      </w:r>
    </w:p>
    <w:p w14:paraId="55B3EB1F" w14:textId="77777777" w:rsidR="00BF4981" w:rsidRDefault="00787B71"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Pr="00787B71">
        <w:rPr>
          <w:rFonts w:ascii="Times New Roman" w:hAnsi="Times New Roman" w:cs="Times New Roman"/>
          <w:i/>
          <w:iCs/>
          <w:noProof/>
          <w:sz w:val="27"/>
          <w:szCs w:val="27"/>
        </w:rPr>
        <w:t>Các nước phát triển có GNI cao gấp hàng chục lần so với các nước đang phát triển.</w:t>
      </w:r>
      <w:r w:rsidR="00BF4981">
        <w:rPr>
          <w:rFonts w:ascii="Times New Roman" w:hAnsi="Times New Roman" w:cs="Times New Roman"/>
          <w:i/>
          <w:iCs/>
          <w:noProof/>
          <w:sz w:val="27"/>
          <w:szCs w:val="27"/>
        </w:rPr>
        <w:t xml:space="preserve"> </w:t>
      </w:r>
      <w:r w:rsidRPr="00787B71">
        <w:rPr>
          <w:rFonts w:ascii="Times New Roman" w:hAnsi="Times New Roman" w:cs="Times New Roman"/>
          <w:i/>
          <w:iCs/>
          <w:noProof/>
          <w:sz w:val="27"/>
          <w:szCs w:val="27"/>
        </w:rPr>
        <w:t>Cụ thể</w:t>
      </w:r>
      <w:r w:rsidR="00BF4981">
        <w:rPr>
          <w:rFonts w:ascii="Times New Roman" w:hAnsi="Times New Roman" w:cs="Times New Roman"/>
          <w:i/>
          <w:iCs/>
          <w:noProof/>
          <w:sz w:val="27"/>
          <w:szCs w:val="27"/>
        </w:rPr>
        <w:t xml:space="preserve"> là:</w:t>
      </w:r>
    </w:p>
    <w:p w14:paraId="52E7FF40" w14:textId="77777777" w:rsidR="00BF4981" w:rsidRDefault="00BF4981"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Ca-na-đa có GNI năm 2020 là 43540 tỉ USD</w:t>
      </w:r>
    </w:p>
    <w:p w14:paraId="672793D4" w14:textId="679585F5" w:rsidR="00787B71" w:rsidRPr="00787B71" w:rsidRDefault="00BF4981"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Cộng hòa Liên bang Đức là 47520 tỉ USD.</w:t>
      </w:r>
    </w:p>
    <w:p w14:paraId="753D7ACD" w14:textId="77777777" w:rsidR="00BF4981" w:rsidRDefault="00787B71"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Pr="00787B71">
        <w:rPr>
          <w:rFonts w:ascii="Times New Roman" w:hAnsi="Times New Roman" w:cs="Times New Roman"/>
          <w:i/>
          <w:iCs/>
          <w:noProof/>
          <w:sz w:val="27"/>
          <w:szCs w:val="27"/>
        </w:rPr>
        <w:t>Các nước đang phát triển</w:t>
      </w:r>
    </w:p>
    <w:p w14:paraId="67F44EE0" w14:textId="77777777" w:rsidR="00BF4981" w:rsidRDefault="00BF4981"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 xml:space="preserve">Bra-xin có GNI năm 2020 chỉ đạt 7800 tỉ USD </w:t>
      </w:r>
    </w:p>
    <w:p w14:paraId="7D8747AF" w14:textId="11967A7A" w:rsidR="00787B71" w:rsidRPr="00787B71" w:rsidRDefault="00BF4981"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In-đô-nê-xi-a là 3870 tỉ USD.</w:t>
      </w:r>
    </w:p>
    <w:p w14:paraId="3009B47E" w14:textId="5BACA0B2" w:rsidR="00787B71" w:rsidRPr="00787B71" w:rsidRDefault="00BF4981"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Về cơ cấu kinh tế:</w:t>
      </w:r>
    </w:p>
    <w:p w14:paraId="57CD48C5" w14:textId="0F38DFB2" w:rsidR="00787B71" w:rsidRPr="00787B71" w:rsidRDefault="00BF4981"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Các nước phát triển có tỉ trọng ngành nông nghiệp, lâm nghiệp, thủy sản rất thấp; ngành dịch vụ chiếm tỉ trọng cao nhất. Cụ thể:</w:t>
      </w:r>
    </w:p>
    <w:p w14:paraId="7904BD0E" w14:textId="244A3A41" w:rsidR="00787B71" w:rsidRPr="00787B71" w:rsidRDefault="00BF4981"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lastRenderedPageBreak/>
        <w:t xml:space="preserve">+ </w:t>
      </w:r>
      <w:r w:rsidR="00787B71" w:rsidRPr="00787B71">
        <w:rPr>
          <w:rFonts w:ascii="Times New Roman" w:hAnsi="Times New Roman" w:cs="Times New Roman"/>
          <w:i/>
          <w:iCs/>
          <w:noProof/>
          <w:sz w:val="27"/>
          <w:szCs w:val="27"/>
        </w:rPr>
        <w:t>Ở Ca-na-đa, năm 2020: tỉ trọng ngành nông - lâm - ngư nghiệp chiếm 1,7% GDP; ngành công nghiệp - xây dựng chiếm 24,6%; trong khi đó, ngành dịch vụ chiếm 66,9%.</w:t>
      </w:r>
    </w:p>
    <w:p w14:paraId="33607015" w14:textId="5F13A118" w:rsidR="00787B71" w:rsidRPr="00787B71" w:rsidRDefault="00BF4981"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Ở Cộng hòa Liên bang Đức, năm 2020: ngành nông - lâm - ngư nghiệp chỉ chiếm 0,7%; công nghiệp - xây dựng chiếm 26,5%; dịch vụ chiếm 63,3%.</w:t>
      </w:r>
    </w:p>
    <w:p w14:paraId="6567ABD9" w14:textId="77449E73" w:rsidR="00787B71" w:rsidRPr="00787B71" w:rsidRDefault="00F46819"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Phần lớn các nước đang phát triển có tỉ trọng ngành nông nghiệp, lâm nghiệp, thủy sản khá cao; ngành công nghiệp - xây dựng tỉ trọng đang giảm dần tuy nhiên vẫn còn cao; ngành dịch vụ có xu hướng tăng. Cụ thể:</w:t>
      </w:r>
    </w:p>
    <w:p w14:paraId="7450D49C" w14:textId="4AE014EC" w:rsidR="00787B71" w:rsidRPr="00787B71" w:rsidRDefault="00F46819"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Ở Bra-xin, năm 2020: ngành nông - lâm - ngư nghiệp chiếm 5,9%; công nghiệp - xây dựng chiếm 17,7%; dịch vụ chiếm 62,8%. Có thể thấy, Bra-xin là nước đang phát triển nhưng có cơ cấu kinh tế tương đương với các nước phát triển.</w:t>
      </w:r>
    </w:p>
    <w:p w14:paraId="072473C8" w14:textId="77A87552" w:rsidR="00787B71" w:rsidRPr="00787B71" w:rsidRDefault="00F46819"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Ở In-đô-nê-xi-a, năm 2020: ngành nông - lâm - ngư nghiệp chiếm 13,7%; công nghiệp - xây dựng chiếm 38,3%; dịch vụ chiếm 44,4%.</w:t>
      </w:r>
    </w:p>
    <w:p w14:paraId="2126CAF3" w14:textId="1C92CAE4" w:rsidR="00787B71" w:rsidRPr="00787B71" w:rsidRDefault="00F46819"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 xml:space="preserve"> Về HDI:</w:t>
      </w:r>
    </w:p>
    <w:p w14:paraId="268CC4CC" w14:textId="569565F3" w:rsidR="00787B71" w:rsidRPr="00787B71" w:rsidRDefault="00F46819"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Các nước phát triển có tỉ lệ HDI ở mức cao: Ca-na-đa là 0,931, Cộng hòa Liên bang Đức là 0,944.</w:t>
      </w:r>
    </w:p>
    <w:p w14:paraId="0A7C96B9" w14:textId="467E3473" w:rsidR="00787B71" w:rsidRPr="00CA3394" w:rsidRDefault="00F46819" w:rsidP="00787B71">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787B71" w:rsidRPr="00787B71">
        <w:rPr>
          <w:rFonts w:ascii="Times New Roman" w:hAnsi="Times New Roman" w:cs="Times New Roman"/>
          <w:i/>
          <w:iCs/>
          <w:noProof/>
          <w:sz w:val="27"/>
          <w:szCs w:val="27"/>
        </w:rPr>
        <w:t>Phần lớn các nước đang phát triển tỉ lệ HDI này còn chưa cao. Cụ thể: chỉ số HDI của Bra-xin là 0,758, của In-đô-nê-xi-a là 0,703.</w:t>
      </w:r>
    </w:p>
    <w:p w14:paraId="05820EB2" w14:textId="68B50EB3" w:rsidR="0036548D" w:rsidRPr="00D7694E" w:rsidRDefault="0036548D" w:rsidP="00D7694E">
      <w:pPr>
        <w:spacing w:after="0" w:line="360" w:lineRule="auto"/>
        <w:jc w:val="both"/>
        <w:rPr>
          <w:rFonts w:ascii="Times New Roman" w:hAnsi="Times New Roman" w:cs="Times New Roman"/>
          <w:noProof/>
          <w:sz w:val="27"/>
          <w:szCs w:val="27"/>
        </w:rPr>
      </w:pPr>
      <w:r w:rsidRPr="00D7694E">
        <w:rPr>
          <w:rFonts w:ascii="Times New Roman" w:hAnsi="Times New Roman" w:cs="Times New Roman"/>
          <w:b/>
          <w:bCs/>
          <w:noProof/>
          <w:sz w:val="27"/>
          <w:szCs w:val="27"/>
          <w:lang w:val="vi-VN"/>
        </w:rPr>
        <w:t xml:space="preserve">Câu </w:t>
      </w:r>
      <w:r w:rsidR="00CA3394">
        <w:rPr>
          <w:rFonts w:ascii="Times New Roman" w:hAnsi="Times New Roman" w:cs="Times New Roman"/>
          <w:b/>
          <w:bCs/>
          <w:noProof/>
          <w:sz w:val="27"/>
          <w:szCs w:val="27"/>
        </w:rPr>
        <w:t>2</w:t>
      </w:r>
      <w:r w:rsidRPr="00D7694E">
        <w:rPr>
          <w:rFonts w:ascii="Times New Roman" w:hAnsi="Times New Roman" w:cs="Times New Roman"/>
          <w:b/>
          <w:bCs/>
          <w:noProof/>
          <w:sz w:val="27"/>
          <w:szCs w:val="27"/>
          <w:lang w:val="vi-VN"/>
        </w:rPr>
        <w:t xml:space="preserve">: </w:t>
      </w:r>
      <w:r w:rsidR="00D65B28">
        <w:rPr>
          <w:rFonts w:ascii="Times New Roman" w:hAnsi="Times New Roman" w:cs="Times New Roman"/>
          <w:noProof/>
          <w:sz w:val="27"/>
          <w:szCs w:val="27"/>
        </w:rPr>
        <w:t>Giải thích lí do vì sao người dân ở các nước phát triển có tuổi thọ trung bình cao?</w:t>
      </w:r>
    </w:p>
    <w:p w14:paraId="5C3916D0" w14:textId="05275E52" w:rsidR="00D7694E" w:rsidRPr="00D7694E" w:rsidRDefault="002B54E9" w:rsidP="00D65B28">
      <w:pPr>
        <w:spacing w:after="0" w:line="360" w:lineRule="auto"/>
        <w:jc w:val="both"/>
        <w:rPr>
          <w:rFonts w:ascii="Times New Roman" w:hAnsi="Times New Roman" w:cs="Times New Roman"/>
          <w:i/>
          <w:iCs/>
          <w:noProof/>
          <w:sz w:val="27"/>
          <w:szCs w:val="27"/>
        </w:rPr>
      </w:pPr>
      <w:r w:rsidRPr="00D7694E">
        <w:rPr>
          <w:rFonts w:ascii="Times New Roman" w:hAnsi="Times New Roman" w:cs="Times New Roman"/>
          <w:b/>
          <w:bCs/>
          <w:noProof/>
          <w:sz w:val="27"/>
          <w:szCs w:val="27"/>
          <w:u w:val="single"/>
          <w:lang w:val="vi-VN"/>
        </w:rPr>
        <w:t>Trả lời:</w:t>
      </w:r>
      <w:r w:rsidR="00896376">
        <w:rPr>
          <w:rFonts w:ascii="Times New Roman" w:hAnsi="Times New Roman" w:cs="Times New Roman"/>
          <w:b/>
          <w:bCs/>
          <w:noProof/>
          <w:sz w:val="27"/>
          <w:szCs w:val="27"/>
          <w:u w:val="single"/>
        </w:rPr>
        <w:t xml:space="preserve"> </w:t>
      </w:r>
      <w:r w:rsidR="00D65B28">
        <w:rPr>
          <w:rFonts w:ascii="Times New Roman" w:hAnsi="Times New Roman" w:cs="Times New Roman"/>
          <w:i/>
          <w:iCs/>
          <w:noProof/>
          <w:sz w:val="27"/>
          <w:szCs w:val="27"/>
        </w:rPr>
        <w:t xml:space="preserve"> Người dân ở các nước phát triển có tuổi thọ trung bình cao vì ở nhóm nước này, chất lượng cuộc sống cao và các dịch vụ y tế, chăm sóc sức khỏe phát triển.</w:t>
      </w:r>
    </w:p>
    <w:p w14:paraId="152D05CD" w14:textId="7833724E" w:rsidR="00D7694E" w:rsidRDefault="00333915" w:rsidP="00D7694E">
      <w:pPr>
        <w:spacing w:after="0" w:line="360" w:lineRule="auto"/>
        <w:jc w:val="both"/>
        <w:rPr>
          <w:rFonts w:ascii="Times New Roman" w:hAnsi="Times New Roman" w:cs="Times New Roman"/>
          <w:iCs/>
          <w:noProof/>
          <w:sz w:val="27"/>
          <w:szCs w:val="27"/>
        </w:rPr>
      </w:pPr>
      <w:r w:rsidRPr="00D7694E">
        <w:rPr>
          <w:rFonts w:ascii="Times New Roman" w:hAnsi="Times New Roman" w:cs="Times New Roman"/>
          <w:b/>
          <w:bCs/>
          <w:noProof/>
          <w:sz w:val="27"/>
          <w:szCs w:val="27"/>
          <w:lang w:val="vi-VN"/>
        </w:rPr>
        <w:t xml:space="preserve">Câu </w:t>
      </w:r>
      <w:r w:rsidR="00CA3394">
        <w:rPr>
          <w:rFonts w:ascii="Times New Roman" w:hAnsi="Times New Roman" w:cs="Times New Roman"/>
          <w:b/>
          <w:bCs/>
          <w:noProof/>
          <w:sz w:val="27"/>
          <w:szCs w:val="27"/>
        </w:rPr>
        <w:t>3</w:t>
      </w:r>
      <w:r w:rsidRPr="00D7694E">
        <w:rPr>
          <w:rFonts w:ascii="Times New Roman" w:hAnsi="Times New Roman" w:cs="Times New Roman"/>
          <w:b/>
          <w:bCs/>
          <w:noProof/>
          <w:sz w:val="27"/>
          <w:szCs w:val="27"/>
          <w:lang w:val="vi-VN"/>
        </w:rPr>
        <w:t>:</w:t>
      </w:r>
      <w:r w:rsidR="00464F08" w:rsidRPr="00D7694E">
        <w:rPr>
          <w:rFonts w:ascii="Times New Roman" w:hAnsi="Times New Roman" w:cs="Times New Roman"/>
          <w:b/>
          <w:bCs/>
          <w:noProof/>
          <w:sz w:val="27"/>
          <w:szCs w:val="27"/>
          <w:lang w:val="vi-VN"/>
        </w:rPr>
        <w:t xml:space="preserve"> </w:t>
      </w:r>
      <w:r w:rsidR="00D65B28">
        <w:rPr>
          <w:rFonts w:ascii="Times New Roman" w:hAnsi="Times New Roman" w:cs="Times New Roman"/>
          <w:iCs/>
          <w:noProof/>
          <w:sz w:val="27"/>
          <w:szCs w:val="27"/>
        </w:rPr>
        <w:t>Vì sao trình độ phát triển kinh tế - xã hội giữa nhóm nước phát triển và nhóm nước đang phát triển lại có sự khác biệt?</w:t>
      </w:r>
    </w:p>
    <w:p w14:paraId="7B4453F3" w14:textId="7E1BB726" w:rsidR="00333915" w:rsidRPr="00D65B28" w:rsidRDefault="00CC4192" w:rsidP="00D7694E">
      <w:pPr>
        <w:spacing w:after="0" w:line="360" w:lineRule="auto"/>
        <w:jc w:val="both"/>
        <w:rPr>
          <w:rFonts w:ascii="Times New Roman" w:hAnsi="Times New Roman" w:cs="Times New Roman"/>
          <w:i/>
          <w:iCs/>
          <w:noProof/>
          <w:sz w:val="27"/>
          <w:szCs w:val="27"/>
        </w:rPr>
      </w:pPr>
      <w:r w:rsidRPr="00D7694E">
        <w:rPr>
          <w:rFonts w:ascii="Times New Roman" w:hAnsi="Times New Roman" w:cs="Times New Roman"/>
          <w:b/>
          <w:bCs/>
          <w:noProof/>
          <w:sz w:val="27"/>
          <w:szCs w:val="27"/>
          <w:u w:val="single"/>
          <w:lang w:val="vi-VN"/>
        </w:rPr>
        <w:t>Trả lời:</w:t>
      </w:r>
      <w:r w:rsidR="00D65B28">
        <w:rPr>
          <w:rFonts w:ascii="Times New Roman" w:hAnsi="Times New Roman" w:cs="Times New Roman"/>
          <w:b/>
          <w:bCs/>
          <w:noProof/>
          <w:sz w:val="27"/>
          <w:szCs w:val="27"/>
          <w:u w:val="single"/>
        </w:rPr>
        <w:t xml:space="preserve"> </w:t>
      </w:r>
      <w:r w:rsidR="00D65B28">
        <w:rPr>
          <w:rFonts w:ascii="Times New Roman" w:hAnsi="Times New Roman" w:cs="Times New Roman"/>
          <w:i/>
          <w:iCs/>
          <w:noProof/>
          <w:sz w:val="27"/>
          <w:szCs w:val="27"/>
        </w:rPr>
        <w:t>Trình độ phát triển kinh tế - xã hội giữa nhóm nước phát triển và nhóm nước đang phát triển có sự khác biệt là do:</w:t>
      </w:r>
    </w:p>
    <w:p w14:paraId="3A816FBA" w14:textId="77777777" w:rsidR="00D65B28" w:rsidRDefault="00D65B28" w:rsidP="00896376">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xml:space="preserve">- </w:t>
      </w:r>
      <w:r w:rsidRPr="00D65B28">
        <w:rPr>
          <w:rFonts w:ascii="Times New Roman" w:hAnsi="Times New Roman" w:cs="Times New Roman"/>
          <w:i/>
          <w:noProof/>
          <w:sz w:val="27"/>
          <w:szCs w:val="27"/>
        </w:rPr>
        <w:t>Các nước trên thế giới có sự khác nhau về tự nhiên, dân cư, kinh tế - xã hội</w:t>
      </w:r>
      <w:r>
        <w:rPr>
          <w:rFonts w:ascii="Times New Roman" w:hAnsi="Times New Roman" w:cs="Times New Roman"/>
          <w:i/>
          <w:noProof/>
          <w:sz w:val="27"/>
          <w:szCs w:val="27"/>
        </w:rPr>
        <w:t>.</w:t>
      </w:r>
    </w:p>
    <w:p w14:paraId="186F083C" w14:textId="762EC1D9" w:rsidR="00D65B28" w:rsidRDefault="00D65B28" w:rsidP="00896376">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lastRenderedPageBreak/>
        <w:t xml:space="preserve">- </w:t>
      </w:r>
      <w:r w:rsidRPr="00D65B28">
        <w:rPr>
          <w:rFonts w:ascii="Times New Roman" w:hAnsi="Times New Roman" w:cs="Times New Roman"/>
          <w:i/>
          <w:noProof/>
          <w:sz w:val="27"/>
          <w:szCs w:val="27"/>
        </w:rPr>
        <w:t>Các nhóm nước có sự khác nhau về trình độ khoa học – kĩ thuật, chất lượng nguồn lao động,</w:t>
      </w:r>
      <w:r>
        <w:rPr>
          <w:rFonts w:ascii="Times New Roman" w:hAnsi="Times New Roman" w:cs="Times New Roman"/>
          <w:i/>
          <w:noProof/>
          <w:sz w:val="27"/>
          <w:szCs w:val="27"/>
        </w:rPr>
        <w:t xml:space="preserve"> chất lượng cuộc sống,…</w:t>
      </w:r>
    </w:p>
    <w:p w14:paraId="54B91E2B" w14:textId="6BAF6A41" w:rsidR="00E40E83" w:rsidRDefault="00896376" w:rsidP="00E40E83">
      <w:pPr>
        <w:pStyle w:val="NormalWeb"/>
        <w:spacing w:before="0" w:beforeAutospacing="0" w:after="0" w:afterAutospacing="0" w:line="360" w:lineRule="auto"/>
        <w:jc w:val="both"/>
        <w:rPr>
          <w:noProof/>
          <w:sz w:val="27"/>
          <w:szCs w:val="27"/>
        </w:rPr>
      </w:pPr>
      <w:r>
        <w:rPr>
          <w:b/>
          <w:bCs/>
          <w:noProof/>
          <w:sz w:val="27"/>
          <w:szCs w:val="27"/>
        </w:rPr>
        <w:t xml:space="preserve">Câu 4: </w:t>
      </w:r>
      <w:r w:rsidR="00285CC2">
        <w:rPr>
          <w:noProof/>
          <w:sz w:val="27"/>
          <w:szCs w:val="27"/>
        </w:rPr>
        <w:t>Cho bảng số liệu sau:</w:t>
      </w:r>
    </w:p>
    <w:p w14:paraId="75F83D6E" w14:textId="0F96F3C7" w:rsidR="00285CC2" w:rsidRPr="00285CC2" w:rsidRDefault="00285CC2" w:rsidP="00285CC2">
      <w:pPr>
        <w:pStyle w:val="NormalWeb"/>
        <w:spacing w:before="0" w:beforeAutospacing="0" w:after="0" w:afterAutospacing="0" w:line="360" w:lineRule="auto"/>
        <w:jc w:val="center"/>
        <w:rPr>
          <w:b/>
          <w:bCs/>
          <w:noProof/>
          <w:sz w:val="27"/>
          <w:szCs w:val="27"/>
        </w:rPr>
      </w:pPr>
      <w:r w:rsidRPr="00285CC2">
        <w:rPr>
          <w:b/>
          <w:bCs/>
          <w:noProof/>
          <w:sz w:val="27"/>
          <w:szCs w:val="27"/>
        </w:rPr>
        <w:t xml:space="preserve">Bảng </w:t>
      </w:r>
      <w:r w:rsidR="00EF0D44">
        <w:rPr>
          <w:b/>
          <w:bCs/>
          <w:noProof/>
          <w:sz w:val="27"/>
          <w:szCs w:val="27"/>
        </w:rPr>
        <w:t>2</w:t>
      </w:r>
      <w:r w:rsidRPr="00285CC2">
        <w:rPr>
          <w:b/>
          <w:bCs/>
          <w:noProof/>
          <w:sz w:val="27"/>
          <w:szCs w:val="27"/>
        </w:rPr>
        <w:t>. Cơ cấu GDP của Hoa Kỳ và Bra-xin năm 2020.</w:t>
      </w:r>
    </w:p>
    <w:tbl>
      <w:tblPr>
        <w:tblStyle w:val="TableGrid"/>
        <w:tblW w:w="0" w:type="auto"/>
        <w:tblLook w:val="04A0" w:firstRow="1" w:lastRow="0" w:firstColumn="1" w:lastColumn="0" w:noHBand="0" w:noVBand="1"/>
      </w:tblPr>
      <w:tblGrid>
        <w:gridCol w:w="1879"/>
        <w:gridCol w:w="1879"/>
        <w:gridCol w:w="1879"/>
        <w:gridCol w:w="1879"/>
        <w:gridCol w:w="1879"/>
      </w:tblGrid>
      <w:tr w:rsidR="00285CC2" w14:paraId="56138535" w14:textId="77777777" w:rsidTr="00285CC2">
        <w:tc>
          <w:tcPr>
            <w:tcW w:w="1879" w:type="dxa"/>
            <w:vAlign w:val="center"/>
          </w:tcPr>
          <w:p w14:paraId="4EDCBC50" w14:textId="77777777" w:rsidR="00285CC2" w:rsidRDefault="00285CC2" w:rsidP="00285CC2">
            <w:pPr>
              <w:pStyle w:val="NormalWeb"/>
              <w:spacing w:before="0" w:beforeAutospacing="0" w:after="0" w:afterAutospacing="0" w:line="360" w:lineRule="auto"/>
              <w:rPr>
                <w:noProof/>
                <w:sz w:val="27"/>
                <w:szCs w:val="27"/>
              </w:rPr>
            </w:pPr>
          </w:p>
        </w:tc>
        <w:tc>
          <w:tcPr>
            <w:tcW w:w="7516" w:type="dxa"/>
            <w:gridSpan w:val="4"/>
            <w:vAlign w:val="center"/>
          </w:tcPr>
          <w:p w14:paraId="4A31082D" w14:textId="3F061778" w:rsidR="00285CC2" w:rsidRPr="00285CC2" w:rsidRDefault="00285CC2" w:rsidP="00285CC2">
            <w:pPr>
              <w:pStyle w:val="NormalWeb"/>
              <w:spacing w:before="0" w:beforeAutospacing="0" w:after="0" w:afterAutospacing="0" w:line="360" w:lineRule="auto"/>
              <w:jc w:val="center"/>
              <w:rPr>
                <w:b/>
                <w:bCs/>
                <w:noProof/>
                <w:sz w:val="27"/>
                <w:szCs w:val="27"/>
              </w:rPr>
            </w:pPr>
            <w:r w:rsidRPr="00285CC2">
              <w:rPr>
                <w:b/>
                <w:bCs/>
                <w:noProof/>
                <w:sz w:val="27"/>
                <w:szCs w:val="27"/>
              </w:rPr>
              <w:t>Cơ cấu GDP (%)</w:t>
            </w:r>
          </w:p>
        </w:tc>
      </w:tr>
      <w:tr w:rsidR="00285CC2" w14:paraId="70ED8EAA" w14:textId="77777777" w:rsidTr="00285CC2">
        <w:tc>
          <w:tcPr>
            <w:tcW w:w="1879" w:type="dxa"/>
            <w:vAlign w:val="center"/>
          </w:tcPr>
          <w:p w14:paraId="03F9F3AF" w14:textId="77777777" w:rsidR="00285CC2" w:rsidRDefault="00285CC2" w:rsidP="00285CC2">
            <w:pPr>
              <w:pStyle w:val="NormalWeb"/>
              <w:spacing w:before="0" w:beforeAutospacing="0" w:after="0" w:afterAutospacing="0" w:line="360" w:lineRule="auto"/>
              <w:rPr>
                <w:noProof/>
                <w:sz w:val="27"/>
                <w:szCs w:val="27"/>
              </w:rPr>
            </w:pPr>
          </w:p>
        </w:tc>
        <w:tc>
          <w:tcPr>
            <w:tcW w:w="1879" w:type="dxa"/>
            <w:vAlign w:val="center"/>
          </w:tcPr>
          <w:p w14:paraId="270638FF" w14:textId="73A9EDC1" w:rsidR="00285CC2" w:rsidRPr="00285CC2" w:rsidRDefault="00285CC2" w:rsidP="00285CC2">
            <w:pPr>
              <w:pStyle w:val="NormalWeb"/>
              <w:spacing w:before="0" w:beforeAutospacing="0" w:after="0" w:afterAutospacing="0" w:line="360" w:lineRule="auto"/>
              <w:jc w:val="center"/>
              <w:rPr>
                <w:b/>
                <w:bCs/>
                <w:noProof/>
                <w:sz w:val="27"/>
                <w:szCs w:val="27"/>
              </w:rPr>
            </w:pPr>
            <w:r w:rsidRPr="00285CC2">
              <w:rPr>
                <w:b/>
                <w:bCs/>
                <w:noProof/>
                <w:sz w:val="27"/>
                <w:szCs w:val="27"/>
              </w:rPr>
              <w:t>Nông nghiệp, lâm nghiệp và thủy sản</w:t>
            </w:r>
          </w:p>
        </w:tc>
        <w:tc>
          <w:tcPr>
            <w:tcW w:w="1879" w:type="dxa"/>
            <w:vAlign w:val="center"/>
          </w:tcPr>
          <w:p w14:paraId="34C55FDC" w14:textId="773B5596" w:rsidR="00285CC2" w:rsidRPr="00285CC2" w:rsidRDefault="00285CC2" w:rsidP="00285CC2">
            <w:pPr>
              <w:pStyle w:val="NormalWeb"/>
              <w:spacing w:before="0" w:beforeAutospacing="0" w:after="0" w:afterAutospacing="0" w:line="360" w:lineRule="auto"/>
              <w:jc w:val="center"/>
              <w:rPr>
                <w:b/>
                <w:bCs/>
                <w:noProof/>
                <w:sz w:val="27"/>
                <w:szCs w:val="27"/>
              </w:rPr>
            </w:pPr>
            <w:r w:rsidRPr="00285CC2">
              <w:rPr>
                <w:b/>
                <w:bCs/>
                <w:noProof/>
                <w:sz w:val="27"/>
                <w:szCs w:val="27"/>
              </w:rPr>
              <w:t>Công nghiệp và xây dựng</w:t>
            </w:r>
          </w:p>
        </w:tc>
        <w:tc>
          <w:tcPr>
            <w:tcW w:w="1879" w:type="dxa"/>
            <w:vAlign w:val="center"/>
          </w:tcPr>
          <w:p w14:paraId="12FB50DE" w14:textId="2F22EE7E" w:rsidR="00285CC2" w:rsidRPr="00285CC2" w:rsidRDefault="00285CC2" w:rsidP="00285CC2">
            <w:pPr>
              <w:pStyle w:val="NormalWeb"/>
              <w:spacing w:before="0" w:beforeAutospacing="0" w:after="0" w:afterAutospacing="0" w:line="360" w:lineRule="auto"/>
              <w:jc w:val="center"/>
              <w:rPr>
                <w:b/>
                <w:bCs/>
                <w:noProof/>
                <w:sz w:val="27"/>
                <w:szCs w:val="27"/>
              </w:rPr>
            </w:pPr>
            <w:r w:rsidRPr="00285CC2">
              <w:rPr>
                <w:b/>
                <w:bCs/>
                <w:noProof/>
                <w:sz w:val="27"/>
                <w:szCs w:val="27"/>
              </w:rPr>
              <w:t>Dịch vụ</w:t>
            </w:r>
          </w:p>
        </w:tc>
        <w:tc>
          <w:tcPr>
            <w:tcW w:w="1879" w:type="dxa"/>
            <w:vAlign w:val="center"/>
          </w:tcPr>
          <w:p w14:paraId="4E5A153C" w14:textId="42292F4C" w:rsidR="00285CC2" w:rsidRPr="00285CC2" w:rsidRDefault="00285CC2" w:rsidP="00285CC2">
            <w:pPr>
              <w:pStyle w:val="NormalWeb"/>
              <w:spacing w:before="0" w:beforeAutospacing="0" w:after="0" w:afterAutospacing="0" w:line="360" w:lineRule="auto"/>
              <w:jc w:val="center"/>
              <w:rPr>
                <w:b/>
                <w:bCs/>
                <w:noProof/>
                <w:sz w:val="27"/>
                <w:szCs w:val="27"/>
              </w:rPr>
            </w:pPr>
            <w:r w:rsidRPr="00285CC2">
              <w:rPr>
                <w:b/>
                <w:bCs/>
                <w:noProof/>
                <w:sz w:val="27"/>
                <w:szCs w:val="27"/>
              </w:rPr>
              <w:t>Thuế sản phẩm trừ trợ cấp sản phẩm</w:t>
            </w:r>
          </w:p>
        </w:tc>
      </w:tr>
      <w:tr w:rsidR="00285CC2" w14:paraId="7B3FD747" w14:textId="77777777" w:rsidTr="00285CC2">
        <w:tc>
          <w:tcPr>
            <w:tcW w:w="1879" w:type="dxa"/>
            <w:vAlign w:val="center"/>
          </w:tcPr>
          <w:p w14:paraId="45EA1A72" w14:textId="186859F3" w:rsidR="00285CC2" w:rsidRDefault="00285CC2" w:rsidP="00285CC2">
            <w:pPr>
              <w:pStyle w:val="NormalWeb"/>
              <w:spacing w:before="0" w:beforeAutospacing="0" w:after="0" w:afterAutospacing="0" w:line="360" w:lineRule="auto"/>
              <w:rPr>
                <w:noProof/>
                <w:sz w:val="27"/>
                <w:szCs w:val="27"/>
              </w:rPr>
            </w:pPr>
            <w:r>
              <w:rPr>
                <w:noProof/>
                <w:sz w:val="27"/>
                <w:szCs w:val="27"/>
              </w:rPr>
              <w:t>Hoa Kỳ</w:t>
            </w:r>
          </w:p>
        </w:tc>
        <w:tc>
          <w:tcPr>
            <w:tcW w:w="1879" w:type="dxa"/>
            <w:vAlign w:val="center"/>
          </w:tcPr>
          <w:p w14:paraId="4105593C" w14:textId="302C7576" w:rsidR="00285CC2" w:rsidRDefault="00285CC2" w:rsidP="00285CC2">
            <w:pPr>
              <w:pStyle w:val="NormalWeb"/>
              <w:spacing w:before="0" w:beforeAutospacing="0" w:after="0" w:afterAutospacing="0" w:line="360" w:lineRule="auto"/>
              <w:jc w:val="center"/>
              <w:rPr>
                <w:noProof/>
                <w:sz w:val="27"/>
                <w:szCs w:val="27"/>
              </w:rPr>
            </w:pPr>
            <w:r>
              <w:rPr>
                <w:noProof/>
                <w:sz w:val="27"/>
                <w:szCs w:val="27"/>
              </w:rPr>
              <w:t>0.9</w:t>
            </w:r>
          </w:p>
        </w:tc>
        <w:tc>
          <w:tcPr>
            <w:tcW w:w="1879" w:type="dxa"/>
            <w:vAlign w:val="center"/>
          </w:tcPr>
          <w:p w14:paraId="053D3A20" w14:textId="69489CB8" w:rsidR="00285CC2" w:rsidRDefault="00285CC2" w:rsidP="00285CC2">
            <w:pPr>
              <w:pStyle w:val="NormalWeb"/>
              <w:spacing w:before="0" w:beforeAutospacing="0" w:after="0" w:afterAutospacing="0" w:line="360" w:lineRule="auto"/>
              <w:jc w:val="center"/>
              <w:rPr>
                <w:noProof/>
                <w:sz w:val="27"/>
                <w:szCs w:val="27"/>
              </w:rPr>
            </w:pPr>
            <w:r>
              <w:rPr>
                <w:noProof/>
                <w:sz w:val="27"/>
                <w:szCs w:val="27"/>
              </w:rPr>
              <w:t>18.4</w:t>
            </w:r>
          </w:p>
        </w:tc>
        <w:tc>
          <w:tcPr>
            <w:tcW w:w="1879" w:type="dxa"/>
            <w:vAlign w:val="center"/>
          </w:tcPr>
          <w:p w14:paraId="18EBA39C" w14:textId="17EAE8A5" w:rsidR="00285CC2" w:rsidRDefault="00285CC2" w:rsidP="00285CC2">
            <w:pPr>
              <w:pStyle w:val="NormalWeb"/>
              <w:spacing w:before="0" w:beforeAutospacing="0" w:after="0" w:afterAutospacing="0" w:line="360" w:lineRule="auto"/>
              <w:jc w:val="center"/>
              <w:rPr>
                <w:noProof/>
                <w:sz w:val="27"/>
                <w:szCs w:val="27"/>
              </w:rPr>
            </w:pPr>
            <w:r>
              <w:rPr>
                <w:noProof/>
                <w:sz w:val="27"/>
                <w:szCs w:val="27"/>
              </w:rPr>
              <w:t>80.1</w:t>
            </w:r>
          </w:p>
        </w:tc>
        <w:tc>
          <w:tcPr>
            <w:tcW w:w="1879" w:type="dxa"/>
            <w:vAlign w:val="center"/>
          </w:tcPr>
          <w:p w14:paraId="22F0642D" w14:textId="22EB659C" w:rsidR="00285CC2" w:rsidRDefault="00285CC2" w:rsidP="00285CC2">
            <w:pPr>
              <w:pStyle w:val="NormalWeb"/>
              <w:spacing w:before="0" w:beforeAutospacing="0" w:after="0" w:afterAutospacing="0" w:line="360" w:lineRule="auto"/>
              <w:jc w:val="center"/>
              <w:rPr>
                <w:noProof/>
                <w:sz w:val="27"/>
                <w:szCs w:val="27"/>
              </w:rPr>
            </w:pPr>
            <w:r>
              <w:rPr>
                <w:noProof/>
                <w:sz w:val="27"/>
                <w:szCs w:val="27"/>
              </w:rPr>
              <w:t>0.6</w:t>
            </w:r>
          </w:p>
        </w:tc>
      </w:tr>
      <w:tr w:rsidR="00285CC2" w14:paraId="7CEB9C35" w14:textId="77777777" w:rsidTr="00285CC2">
        <w:tc>
          <w:tcPr>
            <w:tcW w:w="1879" w:type="dxa"/>
            <w:vAlign w:val="center"/>
          </w:tcPr>
          <w:p w14:paraId="5B32C331" w14:textId="16AF1E02" w:rsidR="00285CC2" w:rsidRDefault="00285CC2" w:rsidP="00285CC2">
            <w:pPr>
              <w:pStyle w:val="NormalWeb"/>
              <w:spacing w:before="0" w:beforeAutospacing="0" w:after="0" w:afterAutospacing="0" w:line="360" w:lineRule="auto"/>
              <w:rPr>
                <w:noProof/>
                <w:sz w:val="27"/>
                <w:szCs w:val="27"/>
              </w:rPr>
            </w:pPr>
            <w:r>
              <w:rPr>
                <w:noProof/>
                <w:sz w:val="27"/>
                <w:szCs w:val="27"/>
              </w:rPr>
              <w:t>Bra-xin</w:t>
            </w:r>
          </w:p>
        </w:tc>
        <w:tc>
          <w:tcPr>
            <w:tcW w:w="1879" w:type="dxa"/>
            <w:vAlign w:val="center"/>
          </w:tcPr>
          <w:p w14:paraId="45770724" w14:textId="3B835442" w:rsidR="00285CC2" w:rsidRDefault="00285CC2" w:rsidP="00285CC2">
            <w:pPr>
              <w:pStyle w:val="NormalWeb"/>
              <w:spacing w:before="0" w:beforeAutospacing="0" w:after="0" w:afterAutospacing="0" w:line="360" w:lineRule="auto"/>
              <w:jc w:val="center"/>
              <w:rPr>
                <w:noProof/>
                <w:sz w:val="27"/>
                <w:szCs w:val="27"/>
              </w:rPr>
            </w:pPr>
            <w:r>
              <w:rPr>
                <w:noProof/>
                <w:sz w:val="27"/>
                <w:szCs w:val="27"/>
              </w:rPr>
              <w:t>5.9</w:t>
            </w:r>
          </w:p>
        </w:tc>
        <w:tc>
          <w:tcPr>
            <w:tcW w:w="1879" w:type="dxa"/>
            <w:vAlign w:val="center"/>
          </w:tcPr>
          <w:p w14:paraId="0259CFD7" w14:textId="7C88682E" w:rsidR="00285CC2" w:rsidRDefault="00285CC2" w:rsidP="00285CC2">
            <w:pPr>
              <w:pStyle w:val="NormalWeb"/>
              <w:spacing w:before="0" w:beforeAutospacing="0" w:after="0" w:afterAutospacing="0" w:line="360" w:lineRule="auto"/>
              <w:jc w:val="center"/>
              <w:rPr>
                <w:noProof/>
                <w:sz w:val="27"/>
                <w:szCs w:val="27"/>
              </w:rPr>
            </w:pPr>
            <w:r>
              <w:rPr>
                <w:noProof/>
                <w:sz w:val="27"/>
                <w:szCs w:val="27"/>
              </w:rPr>
              <w:t>17.7</w:t>
            </w:r>
          </w:p>
        </w:tc>
        <w:tc>
          <w:tcPr>
            <w:tcW w:w="1879" w:type="dxa"/>
            <w:vAlign w:val="center"/>
          </w:tcPr>
          <w:p w14:paraId="4A8723D3" w14:textId="1099E66F" w:rsidR="00285CC2" w:rsidRDefault="00285CC2" w:rsidP="00285CC2">
            <w:pPr>
              <w:pStyle w:val="NormalWeb"/>
              <w:spacing w:before="0" w:beforeAutospacing="0" w:after="0" w:afterAutospacing="0" w:line="360" w:lineRule="auto"/>
              <w:jc w:val="center"/>
              <w:rPr>
                <w:noProof/>
                <w:sz w:val="27"/>
                <w:szCs w:val="27"/>
              </w:rPr>
            </w:pPr>
            <w:r>
              <w:rPr>
                <w:noProof/>
                <w:sz w:val="27"/>
                <w:szCs w:val="27"/>
              </w:rPr>
              <w:t>62.8</w:t>
            </w:r>
          </w:p>
        </w:tc>
        <w:tc>
          <w:tcPr>
            <w:tcW w:w="1879" w:type="dxa"/>
            <w:vAlign w:val="center"/>
          </w:tcPr>
          <w:p w14:paraId="3D7642C0" w14:textId="7517FAD6" w:rsidR="00285CC2" w:rsidRDefault="00285CC2" w:rsidP="00285CC2">
            <w:pPr>
              <w:pStyle w:val="NormalWeb"/>
              <w:spacing w:before="0" w:beforeAutospacing="0" w:after="0" w:afterAutospacing="0" w:line="360" w:lineRule="auto"/>
              <w:jc w:val="center"/>
              <w:rPr>
                <w:noProof/>
                <w:sz w:val="27"/>
                <w:szCs w:val="27"/>
              </w:rPr>
            </w:pPr>
            <w:r>
              <w:rPr>
                <w:noProof/>
                <w:sz w:val="27"/>
                <w:szCs w:val="27"/>
              </w:rPr>
              <w:t>9.5</w:t>
            </w:r>
          </w:p>
        </w:tc>
      </w:tr>
    </w:tbl>
    <w:p w14:paraId="39ED58C1" w14:textId="77777777" w:rsidR="002C6366" w:rsidRDefault="002C6366" w:rsidP="00E40E83">
      <w:pPr>
        <w:pStyle w:val="NormalWeb"/>
        <w:spacing w:before="0" w:beforeAutospacing="0" w:after="0" w:afterAutospacing="0" w:line="360" w:lineRule="auto"/>
        <w:jc w:val="both"/>
        <w:rPr>
          <w:noProof/>
          <w:sz w:val="27"/>
          <w:szCs w:val="27"/>
        </w:rPr>
      </w:pPr>
    </w:p>
    <w:p w14:paraId="283434D6" w14:textId="780D867D" w:rsidR="00285CC2" w:rsidRDefault="00285CC2" w:rsidP="00E40E83">
      <w:pPr>
        <w:pStyle w:val="NormalWeb"/>
        <w:spacing w:before="0" w:beforeAutospacing="0" w:after="0" w:afterAutospacing="0" w:line="360" w:lineRule="auto"/>
        <w:jc w:val="both"/>
        <w:rPr>
          <w:noProof/>
          <w:sz w:val="27"/>
          <w:szCs w:val="27"/>
        </w:rPr>
      </w:pPr>
      <w:r>
        <w:rPr>
          <w:noProof/>
          <w:sz w:val="27"/>
          <w:szCs w:val="27"/>
        </w:rPr>
        <w:t>a. Vẽ biểu đồ thể hiện cơ cấu GDP của Hoa Kỳ và Bra-xin năm 2020.</w:t>
      </w:r>
    </w:p>
    <w:p w14:paraId="3E2BDDBB" w14:textId="09F5175B" w:rsidR="00285CC2" w:rsidRPr="00285CC2" w:rsidRDefault="00285CC2" w:rsidP="00E40E83">
      <w:pPr>
        <w:pStyle w:val="NormalWeb"/>
        <w:spacing w:before="0" w:beforeAutospacing="0" w:after="0" w:afterAutospacing="0" w:line="360" w:lineRule="auto"/>
        <w:jc w:val="both"/>
        <w:rPr>
          <w:noProof/>
          <w:sz w:val="27"/>
          <w:szCs w:val="27"/>
        </w:rPr>
      </w:pPr>
      <w:r>
        <w:rPr>
          <w:noProof/>
          <w:sz w:val="27"/>
          <w:szCs w:val="27"/>
        </w:rPr>
        <w:t>b. Nhận xét và giải thích.</w:t>
      </w:r>
    </w:p>
    <w:p w14:paraId="5CC73AC0" w14:textId="77777777" w:rsidR="00E40E83" w:rsidRPr="00D7694E" w:rsidRDefault="00E40E83" w:rsidP="00E40E83">
      <w:pPr>
        <w:pStyle w:val="NormalWeb"/>
        <w:spacing w:before="0" w:beforeAutospacing="0" w:after="0" w:afterAutospacing="0" w:line="360" w:lineRule="auto"/>
        <w:jc w:val="both"/>
        <w:rPr>
          <w:b/>
          <w:noProof/>
          <w:sz w:val="27"/>
          <w:szCs w:val="27"/>
          <w:u w:val="single"/>
          <w:lang w:val="vi-VN"/>
        </w:rPr>
      </w:pPr>
      <w:r w:rsidRPr="00D7694E">
        <w:rPr>
          <w:b/>
          <w:noProof/>
          <w:sz w:val="27"/>
          <w:szCs w:val="27"/>
          <w:u w:val="single"/>
          <w:lang w:val="vi-VN"/>
        </w:rPr>
        <w:t>Trả lời:</w:t>
      </w:r>
    </w:p>
    <w:p w14:paraId="333B92DE" w14:textId="4AE5F5C6" w:rsidR="007643D0" w:rsidRDefault="00285CC2"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a. Vẽ biểu đồ:</w:t>
      </w:r>
    </w:p>
    <w:p w14:paraId="731277DB" w14:textId="4E7CC9E0" w:rsidR="00285CC2" w:rsidRDefault="00285CC2" w:rsidP="00285CC2">
      <w:pPr>
        <w:spacing w:after="0" w:line="360" w:lineRule="auto"/>
        <w:jc w:val="center"/>
        <w:rPr>
          <w:rFonts w:ascii="Times New Roman" w:hAnsi="Times New Roman" w:cs="Times New Roman"/>
          <w:i/>
          <w:iCs/>
          <w:noProof/>
          <w:sz w:val="27"/>
          <w:szCs w:val="27"/>
        </w:rPr>
      </w:pPr>
      <w:r>
        <w:rPr>
          <w:rFonts w:ascii="Times New Roman" w:hAnsi="Times New Roman" w:cs="Times New Roman"/>
          <w:i/>
          <w:iCs/>
          <w:noProof/>
          <w:sz w:val="27"/>
          <w:szCs w:val="27"/>
        </w:rPr>
        <w:drawing>
          <wp:inline distT="0" distB="0" distL="0" distR="0" wp14:anchorId="04EF382A" wp14:editId="40DF273C">
            <wp:extent cx="5130096" cy="23132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140" cy="2336227"/>
                    </a:xfrm>
                    <a:prstGeom prst="rect">
                      <a:avLst/>
                    </a:prstGeom>
                    <a:noFill/>
                  </pic:spPr>
                </pic:pic>
              </a:graphicData>
            </a:graphic>
          </wp:inline>
        </w:drawing>
      </w:r>
    </w:p>
    <w:p w14:paraId="4455E8BD" w14:textId="271CAC27" w:rsidR="00285CC2" w:rsidRDefault="00285CC2"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b. Nhận xét và giải thích:</w:t>
      </w:r>
    </w:p>
    <w:p w14:paraId="12052C83" w14:textId="4F382000" w:rsidR="00285CC2" w:rsidRDefault="00285CC2"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Hoa Kỳ: có sự chênh lệch lớn giữa các ngành.</w:t>
      </w:r>
    </w:p>
    <w:p w14:paraId="1479F3E2" w14:textId="0840E45D" w:rsidR="00285CC2" w:rsidRDefault="00285CC2"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GDP tập trung nhiều ở ngành dịch vụ với 80,1%, tiếp theo là ngành công nghiệp xây dựng với 18,4%.</w:t>
      </w:r>
    </w:p>
    <w:p w14:paraId="78805310" w14:textId="30ECBF6E" w:rsidR="00285CC2" w:rsidRDefault="00285CC2"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Ngành nông nghiệp, lâm nghiệp, thủy sản và thuế chỉ chiếm lần lượt 0,9% và 0,6%</w:t>
      </w:r>
    </w:p>
    <w:p w14:paraId="512270EB" w14:textId="3914FC24" w:rsidR="00285CC2" w:rsidRDefault="00285CC2"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lastRenderedPageBreak/>
        <w:t>* Bra-xin: tỉ trọng GDP không có quá nhiều sự chênh lệch giữa các ngành.</w:t>
      </w:r>
    </w:p>
    <w:p w14:paraId="7B76A82F" w14:textId="685F1159" w:rsidR="00285CC2" w:rsidRDefault="00285CC2" w:rsidP="00285CC2">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GDP tập trung nhiều ở ngành dịch vụ với 62,8%, tiếp theo là ngành công nghiệp xây dựng với 17,7%.</w:t>
      </w:r>
    </w:p>
    <w:p w14:paraId="121F0737" w14:textId="3777B223" w:rsidR="00285CC2" w:rsidRDefault="00285CC2" w:rsidP="00285CC2">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Ngành nông nghiệp, lâm nghiệp, thủy sản và thuế vẫn chiếm mức cao với 5,9% và 13,6%</w:t>
      </w:r>
    </w:p>
    <w:p w14:paraId="2AFC18CF" w14:textId="77777777" w:rsidR="00285CC2" w:rsidRDefault="00285CC2"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Nguyên nhân: </w:t>
      </w:r>
    </w:p>
    <w:p w14:paraId="76F519A6" w14:textId="066337D4" w:rsidR="00285CC2" w:rsidRDefault="00285CC2"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Các nước phát triển diễn ra các cuộc cách mạng công nghiệp từ rất sớm.</w:t>
      </w:r>
    </w:p>
    <w:p w14:paraId="27617AB0" w14:textId="4C4AA9FC" w:rsidR="00285CC2" w:rsidRDefault="00285CC2"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Các nước phát triển có cơ sở vật chất hiện đại, tiên tiến đáp ứng yêu cầu của ngành dịch vụ.</w:t>
      </w:r>
    </w:p>
    <w:p w14:paraId="4B8CBC17" w14:textId="77777777" w:rsidR="00285CC2" w:rsidRPr="00285CC2" w:rsidRDefault="00285CC2" w:rsidP="00D7694E">
      <w:pPr>
        <w:spacing w:after="0" w:line="360" w:lineRule="auto"/>
        <w:jc w:val="both"/>
        <w:rPr>
          <w:rFonts w:ascii="Times New Roman" w:hAnsi="Times New Roman" w:cs="Times New Roman"/>
          <w:i/>
          <w:iCs/>
          <w:noProof/>
          <w:sz w:val="27"/>
          <w:szCs w:val="27"/>
        </w:rPr>
      </w:pPr>
    </w:p>
    <w:p w14:paraId="0F7E28A4" w14:textId="0C8F986E" w:rsidR="002A0C9F" w:rsidRPr="00D7694E" w:rsidRDefault="00CD7970" w:rsidP="00D7694E">
      <w:pPr>
        <w:pStyle w:val="Heading2"/>
        <w:spacing w:before="0" w:line="360" w:lineRule="auto"/>
        <w:jc w:val="both"/>
        <w:rPr>
          <w:rFonts w:ascii="Times New Roman" w:hAnsi="Times New Roman" w:cs="Times New Roman"/>
          <w:b/>
          <w:noProof/>
          <w:sz w:val="27"/>
          <w:szCs w:val="27"/>
          <w:lang w:val="vi-VN"/>
        </w:rPr>
      </w:pPr>
      <w:r w:rsidRPr="00D7694E">
        <w:rPr>
          <w:rFonts w:ascii="Times New Roman" w:hAnsi="Times New Roman" w:cs="Times New Roman"/>
          <w:b/>
          <w:noProof/>
          <w:sz w:val="27"/>
          <w:szCs w:val="27"/>
          <w:lang w:val="vi-VN"/>
        </w:rPr>
        <w:t>4. VẬN DỤNG CAO</w:t>
      </w:r>
      <w:r w:rsidR="00C524D0" w:rsidRPr="00D7694E">
        <w:rPr>
          <w:rFonts w:ascii="Times New Roman" w:hAnsi="Times New Roman" w:cs="Times New Roman"/>
          <w:b/>
          <w:noProof/>
          <w:sz w:val="27"/>
          <w:szCs w:val="27"/>
          <w:lang w:val="vi-VN"/>
        </w:rPr>
        <w:t xml:space="preserve"> </w:t>
      </w:r>
      <w:r w:rsidRPr="00D7694E">
        <w:rPr>
          <w:rFonts w:ascii="Times New Roman" w:hAnsi="Times New Roman" w:cs="Times New Roman"/>
          <w:b/>
          <w:noProof/>
          <w:sz w:val="27"/>
          <w:szCs w:val="27"/>
          <w:lang w:val="vi-VN"/>
        </w:rPr>
        <w:t>(</w:t>
      </w:r>
      <w:r w:rsidR="00312702">
        <w:rPr>
          <w:rFonts w:ascii="Times New Roman" w:hAnsi="Times New Roman" w:cs="Times New Roman"/>
          <w:b/>
          <w:noProof/>
          <w:sz w:val="27"/>
          <w:szCs w:val="27"/>
        </w:rPr>
        <w:t>3</w:t>
      </w:r>
      <w:r w:rsidRPr="00D7694E">
        <w:rPr>
          <w:rFonts w:ascii="Times New Roman" w:hAnsi="Times New Roman" w:cs="Times New Roman"/>
          <w:b/>
          <w:noProof/>
          <w:sz w:val="27"/>
          <w:szCs w:val="27"/>
          <w:lang w:val="vi-VN"/>
        </w:rPr>
        <w:t xml:space="preserve"> câu)</w:t>
      </w:r>
    </w:p>
    <w:p w14:paraId="75E9D4D2" w14:textId="087BFE32" w:rsidR="00E40E83" w:rsidRDefault="00E40E83" w:rsidP="00896376">
      <w:pPr>
        <w:pStyle w:val="NormalWeb"/>
        <w:spacing w:before="0" w:beforeAutospacing="0" w:after="0" w:afterAutospacing="0" w:line="360" w:lineRule="auto"/>
        <w:jc w:val="both"/>
        <w:rPr>
          <w:iCs/>
          <w:noProof/>
          <w:color w:val="131313"/>
          <w:sz w:val="27"/>
          <w:szCs w:val="27"/>
          <w:shd w:val="clear" w:color="auto" w:fill="FFFFFF"/>
        </w:rPr>
      </w:pPr>
      <w:r>
        <w:rPr>
          <w:b/>
          <w:bCs/>
          <w:iCs/>
          <w:noProof/>
          <w:color w:val="131313"/>
          <w:sz w:val="27"/>
          <w:szCs w:val="27"/>
          <w:shd w:val="clear" w:color="auto" w:fill="FFFFFF"/>
        </w:rPr>
        <w:t xml:space="preserve">Câu 1: </w:t>
      </w:r>
      <w:r w:rsidR="004313D7" w:rsidRPr="004313D7">
        <w:rPr>
          <w:iCs/>
          <w:noProof/>
          <w:color w:val="131313"/>
          <w:sz w:val="27"/>
          <w:szCs w:val="27"/>
          <w:shd w:val="clear" w:color="auto" w:fill="FFFFFF"/>
        </w:rPr>
        <w:t>Thu thập tư liệu từ các nguồn khác nhau về GNI/người và HDI của ít nhất một nước đang phát triển và một nước phát triển trong giai đoạn hiện nay.</w:t>
      </w:r>
    </w:p>
    <w:p w14:paraId="269673CD" w14:textId="77777777" w:rsidR="00E40E83" w:rsidRDefault="00E40E83" w:rsidP="00E40E83">
      <w:pPr>
        <w:pStyle w:val="NormalWeb"/>
        <w:spacing w:before="0" w:beforeAutospacing="0" w:after="0" w:afterAutospacing="0" w:line="360" w:lineRule="auto"/>
        <w:jc w:val="both"/>
        <w:rPr>
          <w:b/>
          <w:bCs/>
          <w:iCs/>
          <w:noProof/>
          <w:color w:val="131313"/>
          <w:sz w:val="27"/>
          <w:szCs w:val="27"/>
          <w:u w:val="single"/>
          <w:shd w:val="clear" w:color="auto" w:fill="FFFFFF"/>
        </w:rPr>
      </w:pPr>
      <w:r>
        <w:rPr>
          <w:b/>
          <w:bCs/>
          <w:iCs/>
          <w:noProof/>
          <w:color w:val="131313"/>
          <w:sz w:val="27"/>
          <w:szCs w:val="27"/>
          <w:u w:val="single"/>
          <w:shd w:val="clear" w:color="auto" w:fill="FFFFFF"/>
        </w:rPr>
        <w:t>Trả lời:</w:t>
      </w:r>
    </w:p>
    <w:p w14:paraId="6CC0F84B" w14:textId="27492378" w:rsidR="004313D7" w:rsidRPr="004313D7" w:rsidRDefault="004313D7" w:rsidP="004313D7">
      <w:pPr>
        <w:shd w:val="clear" w:color="auto" w:fill="FFFFFF"/>
        <w:spacing w:after="0" w:line="360" w:lineRule="auto"/>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 xml:space="preserve">* </w:t>
      </w:r>
      <w:r w:rsidRPr="004313D7">
        <w:rPr>
          <w:rFonts w:ascii="Times New Roman" w:eastAsia="Times New Roman" w:hAnsi="Times New Roman" w:cs="Times New Roman"/>
          <w:i/>
          <w:iCs/>
          <w:color w:val="000000"/>
          <w:sz w:val="27"/>
          <w:szCs w:val="27"/>
        </w:rPr>
        <w:t>Chỉ số GNI/ người và HDI của Nhật Bản (nước phát triển):</w:t>
      </w:r>
    </w:p>
    <w:p w14:paraId="420256F2" w14:textId="13202426" w:rsidR="004313D7" w:rsidRPr="004313D7" w:rsidRDefault="004313D7" w:rsidP="004313D7">
      <w:pPr>
        <w:shd w:val="clear" w:color="auto" w:fill="FFFFFF"/>
        <w:spacing w:after="0" w:line="360" w:lineRule="auto"/>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 xml:space="preserve">- </w:t>
      </w:r>
      <w:r w:rsidRPr="004313D7">
        <w:rPr>
          <w:rFonts w:ascii="Times New Roman" w:eastAsia="Times New Roman" w:hAnsi="Times New Roman" w:cs="Times New Roman"/>
          <w:i/>
          <w:iCs/>
          <w:color w:val="000000"/>
          <w:sz w:val="27"/>
          <w:szCs w:val="27"/>
        </w:rPr>
        <w:t>GNI/người của Nhật Bản năm 2020 là: 42.460 USD</w:t>
      </w:r>
    </w:p>
    <w:p w14:paraId="6ECE6BEF" w14:textId="45809D3E" w:rsidR="004313D7" w:rsidRPr="004313D7" w:rsidRDefault="004313D7" w:rsidP="004313D7">
      <w:pPr>
        <w:shd w:val="clear" w:color="auto" w:fill="FFFFFF"/>
        <w:spacing w:after="0" w:line="360" w:lineRule="auto"/>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w:t>
      </w:r>
      <w:r w:rsidRPr="004313D7">
        <w:rPr>
          <w:rFonts w:ascii="Times New Roman" w:eastAsia="Times New Roman" w:hAnsi="Times New Roman" w:cs="Times New Roman"/>
          <w:i/>
          <w:iCs/>
          <w:color w:val="000000"/>
          <w:sz w:val="27"/>
          <w:szCs w:val="27"/>
        </w:rPr>
        <w:t xml:space="preserve"> HDI của Nhật Bản năm 2021 là: 0,925</w:t>
      </w:r>
    </w:p>
    <w:p w14:paraId="000FB0DB" w14:textId="78F9870D" w:rsidR="004313D7" w:rsidRPr="004313D7" w:rsidRDefault="004313D7" w:rsidP="004313D7">
      <w:pPr>
        <w:shd w:val="clear" w:color="auto" w:fill="FFFFFF"/>
        <w:spacing w:after="0" w:line="360" w:lineRule="auto"/>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 xml:space="preserve">* </w:t>
      </w:r>
      <w:r w:rsidRPr="004313D7">
        <w:rPr>
          <w:rFonts w:ascii="Times New Roman" w:eastAsia="Times New Roman" w:hAnsi="Times New Roman" w:cs="Times New Roman"/>
          <w:i/>
          <w:iCs/>
          <w:color w:val="000000"/>
          <w:sz w:val="27"/>
          <w:szCs w:val="27"/>
        </w:rPr>
        <w:t>Chỉ số GNI/ người và HDI của Việt Nam (nước đang phát triển):</w:t>
      </w:r>
    </w:p>
    <w:p w14:paraId="75006CF0" w14:textId="19E171E6" w:rsidR="004313D7" w:rsidRPr="004313D7" w:rsidRDefault="004313D7" w:rsidP="004313D7">
      <w:pPr>
        <w:shd w:val="clear" w:color="auto" w:fill="FFFFFF"/>
        <w:spacing w:after="0" w:line="360" w:lineRule="auto"/>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w:t>
      </w:r>
      <w:r w:rsidRPr="004313D7">
        <w:rPr>
          <w:rFonts w:ascii="Times New Roman" w:eastAsia="Times New Roman" w:hAnsi="Times New Roman" w:cs="Times New Roman"/>
          <w:i/>
          <w:iCs/>
          <w:color w:val="000000"/>
          <w:sz w:val="27"/>
          <w:szCs w:val="27"/>
        </w:rPr>
        <w:t xml:space="preserve"> GNI/người của Việt Nam năm 2020 là: 8.200 USD</w:t>
      </w:r>
    </w:p>
    <w:p w14:paraId="2C6039E9" w14:textId="0E268F64" w:rsidR="004313D7" w:rsidRPr="004313D7" w:rsidRDefault="004313D7" w:rsidP="004313D7">
      <w:pPr>
        <w:shd w:val="clear" w:color="auto" w:fill="FFFFFF"/>
        <w:spacing w:after="0" w:line="360" w:lineRule="auto"/>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w:t>
      </w:r>
      <w:r w:rsidRPr="004313D7">
        <w:rPr>
          <w:rFonts w:ascii="Times New Roman" w:eastAsia="Times New Roman" w:hAnsi="Times New Roman" w:cs="Times New Roman"/>
          <w:i/>
          <w:iCs/>
          <w:color w:val="000000"/>
          <w:sz w:val="27"/>
          <w:szCs w:val="27"/>
        </w:rPr>
        <w:t xml:space="preserve"> HDI của Việt Nam năm 2021 là: 0,703</w:t>
      </w:r>
    </w:p>
    <w:p w14:paraId="1C02365C" w14:textId="660C7A96" w:rsidR="00896376" w:rsidRPr="00285CC2" w:rsidRDefault="00896376" w:rsidP="00285CC2">
      <w:pPr>
        <w:pStyle w:val="NormalWeb"/>
        <w:spacing w:before="0" w:beforeAutospacing="0" w:after="0" w:afterAutospacing="0" w:line="360" w:lineRule="auto"/>
        <w:jc w:val="both"/>
        <w:rPr>
          <w:iCs/>
          <w:noProof/>
          <w:color w:val="131313"/>
          <w:sz w:val="27"/>
          <w:szCs w:val="27"/>
          <w:shd w:val="clear" w:color="auto" w:fill="FFFFFF"/>
        </w:rPr>
      </w:pPr>
      <w:r>
        <w:rPr>
          <w:b/>
          <w:bCs/>
          <w:iCs/>
          <w:noProof/>
          <w:color w:val="131313"/>
          <w:sz w:val="27"/>
          <w:szCs w:val="27"/>
          <w:shd w:val="clear" w:color="auto" w:fill="FFFFFF"/>
        </w:rPr>
        <w:t xml:space="preserve">Câu 2: </w:t>
      </w:r>
      <w:r w:rsidR="00285CC2">
        <w:rPr>
          <w:iCs/>
          <w:noProof/>
          <w:color w:val="131313"/>
          <w:sz w:val="27"/>
          <w:szCs w:val="27"/>
          <w:shd w:val="clear" w:color="auto" w:fill="FFFFFF"/>
        </w:rPr>
        <w:t>Các nước phát triển có cơ cấu dân số già</w:t>
      </w:r>
      <w:r w:rsidR="00F03DC5">
        <w:rPr>
          <w:iCs/>
          <w:noProof/>
          <w:color w:val="131313"/>
          <w:sz w:val="27"/>
          <w:szCs w:val="27"/>
          <w:shd w:val="clear" w:color="auto" w:fill="FFFFFF"/>
        </w:rPr>
        <w:t xml:space="preserve"> hơn các nước đang phát triển. Giải thích điều đó.</w:t>
      </w:r>
    </w:p>
    <w:p w14:paraId="1BEC2C95" w14:textId="77777777" w:rsidR="00896376" w:rsidRDefault="00896376" w:rsidP="00896376">
      <w:pPr>
        <w:pStyle w:val="NormalWeb"/>
        <w:spacing w:before="0" w:beforeAutospacing="0" w:after="0" w:afterAutospacing="0" w:line="360" w:lineRule="auto"/>
        <w:jc w:val="both"/>
        <w:rPr>
          <w:b/>
          <w:bCs/>
          <w:iCs/>
          <w:noProof/>
          <w:color w:val="131313"/>
          <w:sz w:val="27"/>
          <w:szCs w:val="27"/>
          <w:u w:val="single"/>
          <w:shd w:val="clear" w:color="auto" w:fill="FFFFFF"/>
        </w:rPr>
      </w:pPr>
      <w:r>
        <w:rPr>
          <w:b/>
          <w:bCs/>
          <w:iCs/>
          <w:noProof/>
          <w:color w:val="131313"/>
          <w:sz w:val="27"/>
          <w:szCs w:val="27"/>
          <w:u w:val="single"/>
          <w:shd w:val="clear" w:color="auto" w:fill="FFFFFF"/>
        </w:rPr>
        <w:t>Trả lời:</w:t>
      </w:r>
    </w:p>
    <w:p w14:paraId="5DD3975C" w14:textId="518AD546" w:rsidR="00896376" w:rsidRDefault="00F03DC5"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Các nước phát triển có cơ cấu dân số già vì:</w:t>
      </w:r>
    </w:p>
    <w:p w14:paraId="5624B39F" w14:textId="52BA034E" w:rsidR="00F03DC5" w:rsidRDefault="00F03DC5"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Đời sống vật chất, tinh thần, an sinh xã hội ở các quốc gia phát triển được nâng cao nên tuổi thọ của con người cũng ngày càng được nâng cao.</w:t>
      </w:r>
    </w:p>
    <w:p w14:paraId="451DB841" w14:textId="38C1AE36" w:rsidR="00F03DC5" w:rsidRDefault="00F03DC5"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Xu hướng các cặp vợ chồng không muốn có con hoặc sinh ít con dẫn đến tỉ lệ sinh và tỉ lệ tăng dân số thấp.</w:t>
      </w:r>
    </w:p>
    <w:p w14:paraId="794523DB" w14:textId="3EB5BC75" w:rsidR="00F03DC5" w:rsidRDefault="00F03DC5"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lastRenderedPageBreak/>
        <w:t>- Cùng với đó là các trào lưu theo chủ nghĩa độc thân ở giới trẻ ngày nay cũng ngày càng phát triển do nhu cầu học tập, coi trọng sự nghiệp hơn là việc lập gia đình.</w:t>
      </w:r>
    </w:p>
    <w:p w14:paraId="25A4C6B3" w14:textId="67CFA9B3" w:rsidR="00285267" w:rsidRPr="00285CC2" w:rsidRDefault="00285267" w:rsidP="00285267">
      <w:pPr>
        <w:pStyle w:val="NormalWeb"/>
        <w:spacing w:before="0" w:beforeAutospacing="0" w:after="0" w:afterAutospacing="0" w:line="360" w:lineRule="auto"/>
        <w:jc w:val="both"/>
        <w:rPr>
          <w:iCs/>
          <w:noProof/>
          <w:color w:val="131313"/>
          <w:sz w:val="27"/>
          <w:szCs w:val="27"/>
          <w:shd w:val="clear" w:color="auto" w:fill="FFFFFF"/>
        </w:rPr>
      </w:pPr>
      <w:r>
        <w:rPr>
          <w:b/>
          <w:bCs/>
          <w:iCs/>
          <w:noProof/>
          <w:color w:val="131313"/>
          <w:sz w:val="27"/>
          <w:szCs w:val="27"/>
          <w:shd w:val="clear" w:color="auto" w:fill="FFFFFF"/>
        </w:rPr>
        <w:t xml:space="preserve">Câu 3: </w:t>
      </w:r>
      <w:r w:rsidRPr="00285267">
        <w:rPr>
          <w:iCs/>
          <w:noProof/>
          <w:color w:val="131313"/>
          <w:sz w:val="27"/>
          <w:szCs w:val="27"/>
          <w:shd w:val="clear" w:color="auto" w:fill="FFFFFF"/>
        </w:rPr>
        <w:t>Chứng minh rằng trên thế giới, sự bùng nổ dân số diễn ra chủ yếu ở nhóm nước đang phát triển, sự già hoá dân số diễn ra chủ yếu ở nhóm nước phát triển?</w:t>
      </w:r>
    </w:p>
    <w:p w14:paraId="3D6797A5" w14:textId="77777777" w:rsidR="00285267" w:rsidRDefault="00285267" w:rsidP="00285267">
      <w:pPr>
        <w:pStyle w:val="NormalWeb"/>
        <w:spacing w:before="0" w:beforeAutospacing="0" w:after="0" w:afterAutospacing="0" w:line="360" w:lineRule="auto"/>
        <w:jc w:val="both"/>
        <w:rPr>
          <w:b/>
          <w:bCs/>
          <w:iCs/>
          <w:noProof/>
          <w:color w:val="131313"/>
          <w:sz w:val="27"/>
          <w:szCs w:val="27"/>
          <w:u w:val="single"/>
          <w:shd w:val="clear" w:color="auto" w:fill="FFFFFF"/>
        </w:rPr>
      </w:pPr>
      <w:r>
        <w:rPr>
          <w:b/>
          <w:bCs/>
          <w:iCs/>
          <w:noProof/>
          <w:color w:val="131313"/>
          <w:sz w:val="27"/>
          <w:szCs w:val="27"/>
          <w:u w:val="single"/>
          <w:shd w:val="clear" w:color="auto" w:fill="FFFFFF"/>
        </w:rPr>
        <w:t>Trả lời:</w:t>
      </w:r>
    </w:p>
    <w:p w14:paraId="159D5D95" w14:textId="62A0D8F3" w:rsidR="00285267" w:rsidRPr="00285267" w:rsidRDefault="00285267" w:rsidP="00285267">
      <w:pPr>
        <w:spacing w:after="0" w:line="360" w:lineRule="auto"/>
        <w:jc w:val="both"/>
        <w:rPr>
          <w:rFonts w:ascii="Times New Roman" w:hAnsi="Times New Roman" w:cs="Times New Roman"/>
          <w:i/>
          <w:noProof/>
          <w:sz w:val="27"/>
          <w:szCs w:val="27"/>
        </w:rPr>
      </w:pPr>
      <w:r w:rsidRPr="00285267">
        <w:rPr>
          <w:rFonts w:ascii="Times New Roman" w:hAnsi="Times New Roman" w:cs="Times New Roman"/>
          <w:i/>
          <w:noProof/>
          <w:sz w:val="27"/>
          <w:szCs w:val="27"/>
        </w:rPr>
        <w:t xml:space="preserve">  - Sự bùng nổ dân số hiện nay trên thế giới chủ yếu diễn ra ở các nước đang phát triển. Các nước này chiếm khoảng 80% dân số và 95% số dân gia tăng hàng năm của thế giới. </w:t>
      </w:r>
      <w:r w:rsidR="00181523">
        <w:rPr>
          <w:rFonts w:ascii="Times New Roman" w:hAnsi="Times New Roman" w:cs="Times New Roman"/>
          <w:i/>
          <w:noProof/>
          <w:sz w:val="27"/>
          <w:szCs w:val="27"/>
        </w:rPr>
        <w:t>Năm 2020</w:t>
      </w:r>
      <w:r w:rsidRPr="00285267">
        <w:rPr>
          <w:rFonts w:ascii="Times New Roman" w:hAnsi="Times New Roman" w:cs="Times New Roman"/>
          <w:i/>
          <w:noProof/>
          <w:sz w:val="27"/>
          <w:szCs w:val="27"/>
        </w:rPr>
        <w:t>, tỉ suất gia tăng dân số tự nhiên trung bình năm của thế giới là 1,</w:t>
      </w:r>
      <w:r w:rsidR="00181523">
        <w:rPr>
          <w:rFonts w:ascii="Times New Roman" w:hAnsi="Times New Roman" w:cs="Times New Roman"/>
          <w:i/>
          <w:noProof/>
          <w:sz w:val="27"/>
          <w:szCs w:val="27"/>
        </w:rPr>
        <w:t>2</w:t>
      </w:r>
      <w:r w:rsidRPr="00285267">
        <w:rPr>
          <w:rFonts w:ascii="Times New Roman" w:hAnsi="Times New Roman" w:cs="Times New Roman"/>
          <w:i/>
          <w:noProof/>
          <w:sz w:val="27"/>
          <w:szCs w:val="27"/>
        </w:rPr>
        <w:t xml:space="preserve">%, các nước phát triển là </w:t>
      </w:r>
      <w:r w:rsidR="00181523">
        <w:rPr>
          <w:rFonts w:ascii="Times New Roman" w:hAnsi="Times New Roman" w:cs="Times New Roman"/>
          <w:i/>
          <w:noProof/>
          <w:sz w:val="27"/>
          <w:szCs w:val="27"/>
        </w:rPr>
        <w:t>-0,2</w:t>
      </w:r>
      <w:r w:rsidRPr="00285267">
        <w:rPr>
          <w:rFonts w:ascii="Times New Roman" w:hAnsi="Times New Roman" w:cs="Times New Roman"/>
          <w:i/>
          <w:noProof/>
          <w:sz w:val="27"/>
          <w:szCs w:val="27"/>
        </w:rPr>
        <w:t>%</w:t>
      </w:r>
      <w:r w:rsidR="00181523">
        <w:rPr>
          <w:rFonts w:ascii="Times New Roman" w:hAnsi="Times New Roman" w:cs="Times New Roman"/>
          <w:i/>
          <w:noProof/>
          <w:sz w:val="27"/>
          <w:szCs w:val="27"/>
        </w:rPr>
        <w:t xml:space="preserve"> đến 0,3%</w:t>
      </w:r>
      <w:r w:rsidRPr="00285267">
        <w:rPr>
          <w:rFonts w:ascii="Times New Roman" w:hAnsi="Times New Roman" w:cs="Times New Roman"/>
          <w:i/>
          <w:noProof/>
          <w:sz w:val="27"/>
          <w:szCs w:val="27"/>
        </w:rPr>
        <w:t>, các nước đang phát triển là</w:t>
      </w:r>
      <w:r w:rsidR="00181523">
        <w:rPr>
          <w:rFonts w:ascii="Times New Roman" w:hAnsi="Times New Roman" w:cs="Times New Roman"/>
          <w:i/>
          <w:noProof/>
          <w:sz w:val="27"/>
          <w:szCs w:val="27"/>
        </w:rPr>
        <w:t xml:space="preserve"> 0,8</w:t>
      </w:r>
      <w:r w:rsidRPr="00285267">
        <w:rPr>
          <w:rFonts w:ascii="Times New Roman" w:hAnsi="Times New Roman" w:cs="Times New Roman"/>
          <w:i/>
          <w:noProof/>
          <w:sz w:val="27"/>
          <w:szCs w:val="27"/>
        </w:rPr>
        <w:t>%</w:t>
      </w:r>
      <w:r w:rsidR="00181523">
        <w:rPr>
          <w:rFonts w:ascii="Times New Roman" w:hAnsi="Times New Roman" w:cs="Times New Roman"/>
          <w:i/>
          <w:noProof/>
          <w:sz w:val="27"/>
          <w:szCs w:val="27"/>
        </w:rPr>
        <w:t xml:space="preserve"> đến 1,1%</w:t>
      </w:r>
      <w:r w:rsidRPr="00285267">
        <w:rPr>
          <w:rFonts w:ascii="Times New Roman" w:hAnsi="Times New Roman" w:cs="Times New Roman"/>
          <w:i/>
          <w:noProof/>
          <w:sz w:val="27"/>
          <w:szCs w:val="27"/>
        </w:rPr>
        <w:t>.</w:t>
      </w:r>
    </w:p>
    <w:p w14:paraId="5D0BB828" w14:textId="7701F01F" w:rsidR="00285267" w:rsidRPr="00C6208B" w:rsidRDefault="00285267" w:rsidP="00285267">
      <w:pPr>
        <w:spacing w:after="0" w:line="360" w:lineRule="auto"/>
        <w:jc w:val="both"/>
        <w:rPr>
          <w:rFonts w:ascii="Times New Roman" w:hAnsi="Times New Roman" w:cs="Times New Roman"/>
          <w:i/>
          <w:noProof/>
          <w:sz w:val="27"/>
          <w:szCs w:val="27"/>
        </w:rPr>
      </w:pPr>
      <w:r w:rsidRPr="00285267">
        <w:rPr>
          <w:rFonts w:ascii="Times New Roman" w:hAnsi="Times New Roman" w:cs="Times New Roman"/>
          <w:i/>
          <w:noProof/>
          <w:sz w:val="27"/>
          <w:szCs w:val="27"/>
        </w:rPr>
        <w:t xml:space="preserve">   - Dân số thế giới đang có xu hướng già đi. Trong cơ cấu theo độ tuổi, tỉ lệ người dưới 15 tuổi ngày càng thấp, tỉ lệ người trên 65 tuổi ngày càng cao và tuổi thọ dân số thế giới ngày càng tăng. Dân số của nhóm nước phát triển trong độ tuổi </w:t>
      </w:r>
      <w:r w:rsidR="00181523">
        <w:rPr>
          <w:rFonts w:ascii="Times New Roman" w:hAnsi="Times New Roman" w:cs="Times New Roman"/>
          <w:i/>
          <w:noProof/>
          <w:sz w:val="27"/>
          <w:szCs w:val="27"/>
        </w:rPr>
        <w:t>dưới 15 tuổi</w:t>
      </w:r>
      <w:r w:rsidRPr="00285267">
        <w:rPr>
          <w:rFonts w:ascii="Times New Roman" w:hAnsi="Times New Roman" w:cs="Times New Roman"/>
          <w:i/>
          <w:noProof/>
          <w:sz w:val="27"/>
          <w:szCs w:val="27"/>
        </w:rPr>
        <w:t xml:space="preserve"> ít hơn nhóm nước đang phát triển, nhưng độ tuổi 65 trở lên nhiều hơn ở nhóm nước đang phát triển</w:t>
      </w:r>
      <w:r w:rsidR="00181523">
        <w:rPr>
          <w:rFonts w:ascii="Times New Roman" w:hAnsi="Times New Roman" w:cs="Times New Roman"/>
          <w:i/>
          <w:noProof/>
          <w:sz w:val="27"/>
          <w:szCs w:val="27"/>
        </w:rPr>
        <w:t xml:space="preserve"> rất nhiều</w:t>
      </w:r>
      <w:r w:rsidRPr="00285267">
        <w:rPr>
          <w:rFonts w:ascii="Times New Roman" w:hAnsi="Times New Roman" w:cs="Times New Roman"/>
          <w:i/>
          <w:noProof/>
          <w:sz w:val="27"/>
          <w:szCs w:val="27"/>
        </w:rPr>
        <w:t>. Theo chỉ tiêu phân loại về dân số, nhóm nước phát triển có dân số già.</w:t>
      </w:r>
    </w:p>
    <w:sectPr w:rsidR="00285267" w:rsidRPr="00C6208B" w:rsidSect="002B3E17">
      <w:headerReference w:type="default" r:id="rId10"/>
      <w:foot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B72E" w14:textId="77777777" w:rsidR="00DB3653" w:rsidRDefault="00DB3653" w:rsidP="007368D9">
      <w:pPr>
        <w:spacing w:after="0" w:line="240" w:lineRule="auto"/>
      </w:pPr>
      <w:r>
        <w:separator/>
      </w:r>
    </w:p>
  </w:endnote>
  <w:endnote w:type="continuationSeparator" w:id="0">
    <w:p w14:paraId="71D2FEDB" w14:textId="77777777" w:rsidR="00DB3653" w:rsidRDefault="00DB3653"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66748"/>
      <w:docPartObj>
        <w:docPartGallery w:val="Page Numbers (Bottom of Page)"/>
        <w:docPartUnique/>
      </w:docPartObj>
    </w:sdtPr>
    <w:sdtEndPr>
      <w:rPr>
        <w:rFonts w:ascii="Times New Roman" w:hAnsi="Times New Roman" w:cs="Times New Roman"/>
        <w:b/>
        <w:bCs/>
        <w:noProof/>
      </w:rPr>
    </w:sdtEndPr>
    <w:sdtContent>
      <w:p w14:paraId="699BB57F" w14:textId="77777777" w:rsidR="00FA4B7E" w:rsidRPr="00D7694E" w:rsidRDefault="00FA4B7E">
        <w:pPr>
          <w:pStyle w:val="Footer"/>
          <w:jc w:val="right"/>
          <w:rPr>
            <w:rFonts w:ascii="Times New Roman" w:hAnsi="Times New Roman" w:cs="Times New Roman"/>
            <w:b/>
            <w:bCs/>
          </w:rPr>
        </w:pPr>
        <w:r w:rsidRPr="00D7694E">
          <w:rPr>
            <w:rFonts w:ascii="Times New Roman" w:hAnsi="Times New Roman" w:cs="Times New Roman"/>
            <w:b/>
            <w:bCs/>
          </w:rPr>
          <w:fldChar w:fldCharType="begin"/>
        </w:r>
        <w:r w:rsidRPr="00D7694E">
          <w:rPr>
            <w:rFonts w:ascii="Times New Roman" w:hAnsi="Times New Roman" w:cs="Times New Roman"/>
            <w:b/>
            <w:bCs/>
          </w:rPr>
          <w:instrText xml:space="preserve"> PAGE   \* MERGEFORMAT </w:instrText>
        </w:r>
        <w:r w:rsidRPr="00D7694E">
          <w:rPr>
            <w:rFonts w:ascii="Times New Roman" w:hAnsi="Times New Roman" w:cs="Times New Roman"/>
            <w:b/>
            <w:bCs/>
          </w:rPr>
          <w:fldChar w:fldCharType="separate"/>
        </w:r>
        <w:r w:rsidRPr="00D7694E">
          <w:rPr>
            <w:rFonts w:ascii="Times New Roman" w:hAnsi="Times New Roman" w:cs="Times New Roman"/>
            <w:b/>
            <w:bCs/>
            <w:noProof/>
          </w:rPr>
          <w:t>2</w:t>
        </w:r>
        <w:r w:rsidRPr="00D7694E">
          <w:rPr>
            <w:rFonts w:ascii="Times New Roman" w:hAnsi="Times New Roman" w:cs="Times New Roman"/>
            <w:b/>
            <w:bCs/>
            <w:noProof/>
          </w:rPr>
          <w:fldChar w:fldCharType="end"/>
        </w:r>
      </w:p>
    </w:sdtContent>
  </w:sdt>
  <w:p w14:paraId="158ECAEA" w14:textId="77777777" w:rsidR="007368D9" w:rsidRDefault="0073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1D7" w14:textId="77777777" w:rsidR="00DB3653" w:rsidRDefault="00DB3653" w:rsidP="007368D9">
      <w:pPr>
        <w:spacing w:after="0" w:line="240" w:lineRule="auto"/>
      </w:pPr>
      <w:r>
        <w:separator/>
      </w:r>
    </w:p>
  </w:footnote>
  <w:footnote w:type="continuationSeparator" w:id="0">
    <w:p w14:paraId="02160F60" w14:textId="77777777" w:rsidR="00DB3653" w:rsidRDefault="00DB3653"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8E04" w14:textId="77777777" w:rsidR="007368D9" w:rsidRDefault="007368D9">
    <w:pPr>
      <w:pStyle w:val="Header"/>
      <w:jc w:val="center"/>
    </w:pPr>
  </w:p>
  <w:p w14:paraId="3746F4EA" w14:textId="77777777" w:rsidR="007368D9" w:rsidRDefault="0073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C8C"/>
    <w:multiLevelType w:val="hybridMultilevel"/>
    <w:tmpl w:val="5A7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1914"/>
    <w:multiLevelType w:val="hybridMultilevel"/>
    <w:tmpl w:val="810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E3B61"/>
    <w:multiLevelType w:val="hybridMultilevel"/>
    <w:tmpl w:val="94701062"/>
    <w:lvl w:ilvl="0" w:tplc="92C655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438998">
    <w:abstractNumId w:val="1"/>
  </w:num>
  <w:num w:numId="2" w16cid:durableId="1477457352">
    <w:abstractNumId w:val="0"/>
  </w:num>
  <w:num w:numId="3" w16cid:durableId="1787890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A5B"/>
    <w:rsid w:val="000018C9"/>
    <w:rsid w:val="00001F71"/>
    <w:rsid w:val="00005FC4"/>
    <w:rsid w:val="0001515D"/>
    <w:rsid w:val="00032558"/>
    <w:rsid w:val="00037C1E"/>
    <w:rsid w:val="00041A92"/>
    <w:rsid w:val="00042323"/>
    <w:rsid w:val="00045BD5"/>
    <w:rsid w:val="00045D4D"/>
    <w:rsid w:val="00047D3D"/>
    <w:rsid w:val="00052936"/>
    <w:rsid w:val="00061F23"/>
    <w:rsid w:val="000724D4"/>
    <w:rsid w:val="000769AF"/>
    <w:rsid w:val="000820DE"/>
    <w:rsid w:val="000840D0"/>
    <w:rsid w:val="000970E9"/>
    <w:rsid w:val="000B5A86"/>
    <w:rsid w:val="000B6B8B"/>
    <w:rsid w:val="000B7A2D"/>
    <w:rsid w:val="000C02D5"/>
    <w:rsid w:val="000D6FD9"/>
    <w:rsid w:val="000E5457"/>
    <w:rsid w:val="000F2C9B"/>
    <w:rsid w:val="00101017"/>
    <w:rsid w:val="00104893"/>
    <w:rsid w:val="0011094A"/>
    <w:rsid w:val="00125363"/>
    <w:rsid w:val="00130DF8"/>
    <w:rsid w:val="00137EEE"/>
    <w:rsid w:val="00141450"/>
    <w:rsid w:val="00145E64"/>
    <w:rsid w:val="00156068"/>
    <w:rsid w:val="00156C49"/>
    <w:rsid w:val="00170FDF"/>
    <w:rsid w:val="00175A67"/>
    <w:rsid w:val="00181523"/>
    <w:rsid w:val="00184925"/>
    <w:rsid w:val="001A75FE"/>
    <w:rsid w:val="001B11B9"/>
    <w:rsid w:val="001C2B95"/>
    <w:rsid w:val="001C7182"/>
    <w:rsid w:val="001D030A"/>
    <w:rsid w:val="002058F5"/>
    <w:rsid w:val="0021768D"/>
    <w:rsid w:val="00225BA4"/>
    <w:rsid w:val="00233D37"/>
    <w:rsid w:val="00235939"/>
    <w:rsid w:val="00236ACD"/>
    <w:rsid w:val="00250F20"/>
    <w:rsid w:val="00253611"/>
    <w:rsid w:val="00264B83"/>
    <w:rsid w:val="00266AB7"/>
    <w:rsid w:val="00270002"/>
    <w:rsid w:val="00272AB3"/>
    <w:rsid w:val="002763E5"/>
    <w:rsid w:val="00283D2C"/>
    <w:rsid w:val="00285267"/>
    <w:rsid w:val="00285CC2"/>
    <w:rsid w:val="002869DB"/>
    <w:rsid w:val="002916AE"/>
    <w:rsid w:val="00292178"/>
    <w:rsid w:val="002928DA"/>
    <w:rsid w:val="00295F80"/>
    <w:rsid w:val="002967A2"/>
    <w:rsid w:val="002A0C9F"/>
    <w:rsid w:val="002A0DCA"/>
    <w:rsid w:val="002B3C8E"/>
    <w:rsid w:val="002B3E17"/>
    <w:rsid w:val="002B54E9"/>
    <w:rsid w:val="002B5DF3"/>
    <w:rsid w:val="002C192E"/>
    <w:rsid w:val="002C3B4A"/>
    <w:rsid w:val="002C6366"/>
    <w:rsid w:val="002C6AA8"/>
    <w:rsid w:val="002E4775"/>
    <w:rsid w:val="002E75BA"/>
    <w:rsid w:val="002F3F8F"/>
    <w:rsid w:val="002F6A67"/>
    <w:rsid w:val="00303F85"/>
    <w:rsid w:val="003119F8"/>
    <w:rsid w:val="00312702"/>
    <w:rsid w:val="00320853"/>
    <w:rsid w:val="003213EF"/>
    <w:rsid w:val="003243CC"/>
    <w:rsid w:val="00333915"/>
    <w:rsid w:val="00335DE9"/>
    <w:rsid w:val="0033623C"/>
    <w:rsid w:val="00336EF7"/>
    <w:rsid w:val="00337A2E"/>
    <w:rsid w:val="003422F9"/>
    <w:rsid w:val="003467AA"/>
    <w:rsid w:val="003576F3"/>
    <w:rsid w:val="00363871"/>
    <w:rsid w:val="0036548D"/>
    <w:rsid w:val="00366A8A"/>
    <w:rsid w:val="00392977"/>
    <w:rsid w:val="00393455"/>
    <w:rsid w:val="003C6D77"/>
    <w:rsid w:val="003F73E1"/>
    <w:rsid w:val="00402E38"/>
    <w:rsid w:val="00416E2A"/>
    <w:rsid w:val="0042000C"/>
    <w:rsid w:val="004227CF"/>
    <w:rsid w:val="00425CC2"/>
    <w:rsid w:val="004313D7"/>
    <w:rsid w:val="00436D2B"/>
    <w:rsid w:val="00445C5C"/>
    <w:rsid w:val="00447BB0"/>
    <w:rsid w:val="00451248"/>
    <w:rsid w:val="00453412"/>
    <w:rsid w:val="00454F98"/>
    <w:rsid w:val="0045532D"/>
    <w:rsid w:val="0046462F"/>
    <w:rsid w:val="00464F08"/>
    <w:rsid w:val="00472E66"/>
    <w:rsid w:val="00477303"/>
    <w:rsid w:val="00481AA6"/>
    <w:rsid w:val="004829FA"/>
    <w:rsid w:val="00483D7F"/>
    <w:rsid w:val="0048447D"/>
    <w:rsid w:val="00487154"/>
    <w:rsid w:val="00487BEB"/>
    <w:rsid w:val="004A457B"/>
    <w:rsid w:val="004A5AEB"/>
    <w:rsid w:val="004A7FBB"/>
    <w:rsid w:val="004B1140"/>
    <w:rsid w:val="004B33C4"/>
    <w:rsid w:val="004B4BCD"/>
    <w:rsid w:val="004B507B"/>
    <w:rsid w:val="004B7535"/>
    <w:rsid w:val="004C2E03"/>
    <w:rsid w:val="004C4715"/>
    <w:rsid w:val="004E13C7"/>
    <w:rsid w:val="004F14D8"/>
    <w:rsid w:val="00502A85"/>
    <w:rsid w:val="00505EFD"/>
    <w:rsid w:val="00533D69"/>
    <w:rsid w:val="00533F36"/>
    <w:rsid w:val="00534E4D"/>
    <w:rsid w:val="0054681B"/>
    <w:rsid w:val="005515B1"/>
    <w:rsid w:val="005566BE"/>
    <w:rsid w:val="00564899"/>
    <w:rsid w:val="00564FF5"/>
    <w:rsid w:val="0056612E"/>
    <w:rsid w:val="00566131"/>
    <w:rsid w:val="005672F2"/>
    <w:rsid w:val="005761C7"/>
    <w:rsid w:val="0058156F"/>
    <w:rsid w:val="005860A4"/>
    <w:rsid w:val="00591E55"/>
    <w:rsid w:val="005936E0"/>
    <w:rsid w:val="005951A1"/>
    <w:rsid w:val="005960FA"/>
    <w:rsid w:val="005A7172"/>
    <w:rsid w:val="005B1539"/>
    <w:rsid w:val="005B4A8B"/>
    <w:rsid w:val="005C110C"/>
    <w:rsid w:val="005D1612"/>
    <w:rsid w:val="005D1BEB"/>
    <w:rsid w:val="005D2B75"/>
    <w:rsid w:val="005F0288"/>
    <w:rsid w:val="005F0EC0"/>
    <w:rsid w:val="005F3620"/>
    <w:rsid w:val="005F63D4"/>
    <w:rsid w:val="0060145F"/>
    <w:rsid w:val="00602722"/>
    <w:rsid w:val="00605D8D"/>
    <w:rsid w:val="00607C5F"/>
    <w:rsid w:val="00617219"/>
    <w:rsid w:val="0061788B"/>
    <w:rsid w:val="006204E5"/>
    <w:rsid w:val="00621D90"/>
    <w:rsid w:val="00625505"/>
    <w:rsid w:val="00643474"/>
    <w:rsid w:val="00643588"/>
    <w:rsid w:val="00645A96"/>
    <w:rsid w:val="00651C08"/>
    <w:rsid w:val="00651D76"/>
    <w:rsid w:val="00653E8C"/>
    <w:rsid w:val="00656555"/>
    <w:rsid w:val="006712DD"/>
    <w:rsid w:val="00676217"/>
    <w:rsid w:val="00677FDB"/>
    <w:rsid w:val="0068574F"/>
    <w:rsid w:val="0069742A"/>
    <w:rsid w:val="006A4871"/>
    <w:rsid w:val="006C422E"/>
    <w:rsid w:val="006C46D0"/>
    <w:rsid w:val="006C6259"/>
    <w:rsid w:val="006C6D76"/>
    <w:rsid w:val="006D212F"/>
    <w:rsid w:val="006D54DB"/>
    <w:rsid w:val="006E1BAA"/>
    <w:rsid w:val="006E2BC3"/>
    <w:rsid w:val="006E6699"/>
    <w:rsid w:val="006F37CF"/>
    <w:rsid w:val="006F4E8B"/>
    <w:rsid w:val="00713CC8"/>
    <w:rsid w:val="00722427"/>
    <w:rsid w:val="00722770"/>
    <w:rsid w:val="00723E2F"/>
    <w:rsid w:val="007276F5"/>
    <w:rsid w:val="00727D60"/>
    <w:rsid w:val="0073052A"/>
    <w:rsid w:val="007368D9"/>
    <w:rsid w:val="00737B0D"/>
    <w:rsid w:val="00754B10"/>
    <w:rsid w:val="007559A8"/>
    <w:rsid w:val="00756D04"/>
    <w:rsid w:val="0075797A"/>
    <w:rsid w:val="0076138E"/>
    <w:rsid w:val="007643D0"/>
    <w:rsid w:val="00772616"/>
    <w:rsid w:val="00775ECF"/>
    <w:rsid w:val="00783B99"/>
    <w:rsid w:val="00787B71"/>
    <w:rsid w:val="0079623D"/>
    <w:rsid w:val="007A0697"/>
    <w:rsid w:val="007A5C6D"/>
    <w:rsid w:val="007B003A"/>
    <w:rsid w:val="007B6190"/>
    <w:rsid w:val="007C423C"/>
    <w:rsid w:val="007E0CB9"/>
    <w:rsid w:val="007E1A7C"/>
    <w:rsid w:val="007E6116"/>
    <w:rsid w:val="007E7843"/>
    <w:rsid w:val="007F138E"/>
    <w:rsid w:val="007F34CA"/>
    <w:rsid w:val="007F4ACC"/>
    <w:rsid w:val="00804DB0"/>
    <w:rsid w:val="008069F4"/>
    <w:rsid w:val="00807333"/>
    <w:rsid w:val="00807B50"/>
    <w:rsid w:val="008276F1"/>
    <w:rsid w:val="008304BD"/>
    <w:rsid w:val="00832F42"/>
    <w:rsid w:val="008469C2"/>
    <w:rsid w:val="0085022B"/>
    <w:rsid w:val="00851378"/>
    <w:rsid w:val="008517EC"/>
    <w:rsid w:val="00854356"/>
    <w:rsid w:val="00856F06"/>
    <w:rsid w:val="00857172"/>
    <w:rsid w:val="00861735"/>
    <w:rsid w:val="008633A1"/>
    <w:rsid w:val="008672CC"/>
    <w:rsid w:val="008917FF"/>
    <w:rsid w:val="00895559"/>
    <w:rsid w:val="00896376"/>
    <w:rsid w:val="008A1377"/>
    <w:rsid w:val="008A2988"/>
    <w:rsid w:val="008A5CA3"/>
    <w:rsid w:val="008A6A17"/>
    <w:rsid w:val="008A7CA9"/>
    <w:rsid w:val="008F220B"/>
    <w:rsid w:val="00902C1B"/>
    <w:rsid w:val="009057E3"/>
    <w:rsid w:val="0091723E"/>
    <w:rsid w:val="00924528"/>
    <w:rsid w:val="00926475"/>
    <w:rsid w:val="00931F7C"/>
    <w:rsid w:val="0094123C"/>
    <w:rsid w:val="009509A0"/>
    <w:rsid w:val="00965919"/>
    <w:rsid w:val="00980E64"/>
    <w:rsid w:val="00981DC0"/>
    <w:rsid w:val="009868F9"/>
    <w:rsid w:val="009A2DDE"/>
    <w:rsid w:val="009A2EAD"/>
    <w:rsid w:val="009B7342"/>
    <w:rsid w:val="009C3F05"/>
    <w:rsid w:val="009D202C"/>
    <w:rsid w:val="00A10CFD"/>
    <w:rsid w:val="00A1431C"/>
    <w:rsid w:val="00A16864"/>
    <w:rsid w:val="00A1741C"/>
    <w:rsid w:val="00A30F9C"/>
    <w:rsid w:val="00A323B7"/>
    <w:rsid w:val="00A32761"/>
    <w:rsid w:val="00A33CEF"/>
    <w:rsid w:val="00A34C80"/>
    <w:rsid w:val="00A40F6A"/>
    <w:rsid w:val="00A54F3C"/>
    <w:rsid w:val="00A614BD"/>
    <w:rsid w:val="00A6419F"/>
    <w:rsid w:val="00A84084"/>
    <w:rsid w:val="00A84CAE"/>
    <w:rsid w:val="00A85A4D"/>
    <w:rsid w:val="00A90344"/>
    <w:rsid w:val="00A977FB"/>
    <w:rsid w:val="00AA7E9A"/>
    <w:rsid w:val="00AB6B3E"/>
    <w:rsid w:val="00AC0205"/>
    <w:rsid w:val="00AC1830"/>
    <w:rsid w:val="00AD05CD"/>
    <w:rsid w:val="00AE079F"/>
    <w:rsid w:val="00AE3DFF"/>
    <w:rsid w:val="00B02380"/>
    <w:rsid w:val="00B04B85"/>
    <w:rsid w:val="00B122F3"/>
    <w:rsid w:val="00B27AAC"/>
    <w:rsid w:val="00B3065B"/>
    <w:rsid w:val="00B32AA7"/>
    <w:rsid w:val="00B4154D"/>
    <w:rsid w:val="00B46F7F"/>
    <w:rsid w:val="00B5679A"/>
    <w:rsid w:val="00B7328D"/>
    <w:rsid w:val="00B75352"/>
    <w:rsid w:val="00B76812"/>
    <w:rsid w:val="00B855E1"/>
    <w:rsid w:val="00B91E99"/>
    <w:rsid w:val="00BA56B3"/>
    <w:rsid w:val="00BB63E1"/>
    <w:rsid w:val="00BB7250"/>
    <w:rsid w:val="00BD49C9"/>
    <w:rsid w:val="00BE52F8"/>
    <w:rsid w:val="00BE5613"/>
    <w:rsid w:val="00BE5FA2"/>
    <w:rsid w:val="00BF223A"/>
    <w:rsid w:val="00BF4981"/>
    <w:rsid w:val="00BF5958"/>
    <w:rsid w:val="00BF7CCA"/>
    <w:rsid w:val="00C0115B"/>
    <w:rsid w:val="00C11FB8"/>
    <w:rsid w:val="00C1326E"/>
    <w:rsid w:val="00C20394"/>
    <w:rsid w:val="00C20C34"/>
    <w:rsid w:val="00C22713"/>
    <w:rsid w:val="00C22A4C"/>
    <w:rsid w:val="00C27079"/>
    <w:rsid w:val="00C36DBC"/>
    <w:rsid w:val="00C524D0"/>
    <w:rsid w:val="00C52A5B"/>
    <w:rsid w:val="00C6208B"/>
    <w:rsid w:val="00C62D13"/>
    <w:rsid w:val="00C67A5E"/>
    <w:rsid w:val="00C7786B"/>
    <w:rsid w:val="00C823F6"/>
    <w:rsid w:val="00C876AE"/>
    <w:rsid w:val="00C97D21"/>
    <w:rsid w:val="00CA2D57"/>
    <w:rsid w:val="00CA3394"/>
    <w:rsid w:val="00CB17DE"/>
    <w:rsid w:val="00CB707A"/>
    <w:rsid w:val="00CB7C45"/>
    <w:rsid w:val="00CC3126"/>
    <w:rsid w:val="00CC4192"/>
    <w:rsid w:val="00CC632F"/>
    <w:rsid w:val="00CD1E5E"/>
    <w:rsid w:val="00CD62A6"/>
    <w:rsid w:val="00CD6A75"/>
    <w:rsid w:val="00CD7970"/>
    <w:rsid w:val="00CE3B34"/>
    <w:rsid w:val="00CF3361"/>
    <w:rsid w:val="00CF3956"/>
    <w:rsid w:val="00CF3A5C"/>
    <w:rsid w:val="00D00AC6"/>
    <w:rsid w:val="00D07EBF"/>
    <w:rsid w:val="00D11C1C"/>
    <w:rsid w:val="00D1402B"/>
    <w:rsid w:val="00D232F8"/>
    <w:rsid w:val="00D26A2C"/>
    <w:rsid w:val="00D27BBA"/>
    <w:rsid w:val="00D348E4"/>
    <w:rsid w:val="00D65B28"/>
    <w:rsid w:val="00D67E4C"/>
    <w:rsid w:val="00D70F30"/>
    <w:rsid w:val="00D73210"/>
    <w:rsid w:val="00D7694E"/>
    <w:rsid w:val="00D77EA0"/>
    <w:rsid w:val="00DA0175"/>
    <w:rsid w:val="00DA7ECA"/>
    <w:rsid w:val="00DB3653"/>
    <w:rsid w:val="00DD1086"/>
    <w:rsid w:val="00DE14EB"/>
    <w:rsid w:val="00DE6060"/>
    <w:rsid w:val="00DE7748"/>
    <w:rsid w:val="00DF579A"/>
    <w:rsid w:val="00DF7C77"/>
    <w:rsid w:val="00E150BC"/>
    <w:rsid w:val="00E22FCF"/>
    <w:rsid w:val="00E23F89"/>
    <w:rsid w:val="00E34A1E"/>
    <w:rsid w:val="00E35BE1"/>
    <w:rsid w:val="00E40E83"/>
    <w:rsid w:val="00E4552D"/>
    <w:rsid w:val="00E4793F"/>
    <w:rsid w:val="00E670D0"/>
    <w:rsid w:val="00E67DF9"/>
    <w:rsid w:val="00E7381A"/>
    <w:rsid w:val="00E73ADB"/>
    <w:rsid w:val="00E81DCC"/>
    <w:rsid w:val="00E821B0"/>
    <w:rsid w:val="00E92329"/>
    <w:rsid w:val="00E94732"/>
    <w:rsid w:val="00EB0D29"/>
    <w:rsid w:val="00EB1CB7"/>
    <w:rsid w:val="00EF0D44"/>
    <w:rsid w:val="00EF260C"/>
    <w:rsid w:val="00EF2F8F"/>
    <w:rsid w:val="00F03DC5"/>
    <w:rsid w:val="00F20F0D"/>
    <w:rsid w:val="00F33301"/>
    <w:rsid w:val="00F359F1"/>
    <w:rsid w:val="00F37572"/>
    <w:rsid w:val="00F44B27"/>
    <w:rsid w:val="00F46819"/>
    <w:rsid w:val="00F55AC3"/>
    <w:rsid w:val="00F64A3C"/>
    <w:rsid w:val="00F65EC5"/>
    <w:rsid w:val="00F81943"/>
    <w:rsid w:val="00F8641E"/>
    <w:rsid w:val="00F86806"/>
    <w:rsid w:val="00F91B3A"/>
    <w:rsid w:val="00F9240D"/>
    <w:rsid w:val="00FA4B7E"/>
    <w:rsid w:val="00FA6D7B"/>
    <w:rsid w:val="00FB11BB"/>
    <w:rsid w:val="00FB6CF4"/>
    <w:rsid w:val="00FC1E4E"/>
    <w:rsid w:val="00FC3FD2"/>
    <w:rsid w:val="00FE150B"/>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5A7A"/>
  <w15:docId w15:val="{B2AB11F3-FFFC-431A-AB4C-7A7AEFE1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92"/>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732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6F1"/>
    <w:pPr>
      <w:ind w:left="720"/>
      <w:contextualSpacing/>
    </w:pPr>
  </w:style>
  <w:style w:type="character" w:customStyle="1" w:styleId="Heading4Char">
    <w:name w:val="Heading 4 Char"/>
    <w:basedOn w:val="DefaultParagraphFont"/>
    <w:link w:val="Heading4"/>
    <w:uiPriority w:val="9"/>
    <w:semiHidden/>
    <w:rsid w:val="00B7328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0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btn-label">
    <w:name w:val="link-btn-label"/>
    <w:basedOn w:val="DefaultParagraphFont"/>
    <w:rsid w:val="00137EEE"/>
  </w:style>
  <w:style w:type="character" w:customStyle="1" w:styleId="styles-modulepowered-by-link1vxw0">
    <w:name w:val="styles-module_powered-by-link_1vxw0"/>
    <w:basedOn w:val="DefaultParagraphFont"/>
    <w:rsid w:val="00137EEE"/>
  </w:style>
  <w:style w:type="character" w:styleId="Emphasis">
    <w:name w:val="Emphasis"/>
    <w:basedOn w:val="DefaultParagraphFont"/>
    <w:uiPriority w:val="20"/>
    <w:qFormat/>
    <w:rsid w:val="002E7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187449557">
      <w:bodyDiv w:val="1"/>
      <w:marLeft w:val="0"/>
      <w:marRight w:val="0"/>
      <w:marTop w:val="0"/>
      <w:marBottom w:val="0"/>
      <w:divBdr>
        <w:top w:val="none" w:sz="0" w:space="0" w:color="auto"/>
        <w:left w:val="none" w:sz="0" w:space="0" w:color="auto"/>
        <w:bottom w:val="none" w:sz="0" w:space="0" w:color="auto"/>
        <w:right w:val="none" w:sz="0" w:space="0" w:color="auto"/>
      </w:divBdr>
    </w:div>
    <w:div w:id="218907254">
      <w:bodyDiv w:val="1"/>
      <w:marLeft w:val="0"/>
      <w:marRight w:val="0"/>
      <w:marTop w:val="0"/>
      <w:marBottom w:val="0"/>
      <w:divBdr>
        <w:top w:val="none" w:sz="0" w:space="0" w:color="auto"/>
        <w:left w:val="none" w:sz="0" w:space="0" w:color="auto"/>
        <w:bottom w:val="none" w:sz="0" w:space="0" w:color="auto"/>
        <w:right w:val="none" w:sz="0" w:space="0" w:color="auto"/>
      </w:divBdr>
    </w:div>
    <w:div w:id="352802172">
      <w:bodyDiv w:val="1"/>
      <w:marLeft w:val="0"/>
      <w:marRight w:val="0"/>
      <w:marTop w:val="0"/>
      <w:marBottom w:val="0"/>
      <w:divBdr>
        <w:top w:val="none" w:sz="0" w:space="0" w:color="auto"/>
        <w:left w:val="none" w:sz="0" w:space="0" w:color="auto"/>
        <w:bottom w:val="none" w:sz="0" w:space="0" w:color="auto"/>
        <w:right w:val="none" w:sz="0" w:space="0" w:color="auto"/>
      </w:divBdr>
    </w:div>
    <w:div w:id="380859334">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12747511">
      <w:bodyDiv w:val="1"/>
      <w:marLeft w:val="0"/>
      <w:marRight w:val="0"/>
      <w:marTop w:val="0"/>
      <w:marBottom w:val="0"/>
      <w:divBdr>
        <w:top w:val="none" w:sz="0" w:space="0" w:color="auto"/>
        <w:left w:val="none" w:sz="0" w:space="0" w:color="auto"/>
        <w:bottom w:val="none" w:sz="0" w:space="0" w:color="auto"/>
        <w:right w:val="none" w:sz="0" w:space="0" w:color="auto"/>
      </w:divBdr>
    </w:div>
    <w:div w:id="4319026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530807129">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829062371">
      <w:bodyDiv w:val="1"/>
      <w:marLeft w:val="0"/>
      <w:marRight w:val="0"/>
      <w:marTop w:val="0"/>
      <w:marBottom w:val="0"/>
      <w:divBdr>
        <w:top w:val="none" w:sz="0" w:space="0" w:color="auto"/>
        <w:left w:val="none" w:sz="0" w:space="0" w:color="auto"/>
        <w:bottom w:val="none" w:sz="0" w:space="0" w:color="auto"/>
        <w:right w:val="none" w:sz="0" w:space="0" w:color="auto"/>
      </w:divBdr>
    </w:div>
    <w:div w:id="883175924">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073046153">
      <w:bodyDiv w:val="1"/>
      <w:marLeft w:val="0"/>
      <w:marRight w:val="0"/>
      <w:marTop w:val="0"/>
      <w:marBottom w:val="0"/>
      <w:divBdr>
        <w:top w:val="none" w:sz="0" w:space="0" w:color="auto"/>
        <w:left w:val="none" w:sz="0" w:space="0" w:color="auto"/>
        <w:bottom w:val="none" w:sz="0" w:space="0" w:color="auto"/>
        <w:right w:val="none" w:sz="0" w:space="0" w:color="auto"/>
      </w:divBdr>
      <w:divsChild>
        <w:div w:id="40138395">
          <w:marLeft w:val="0"/>
          <w:marRight w:val="0"/>
          <w:marTop w:val="0"/>
          <w:marBottom w:val="0"/>
          <w:divBdr>
            <w:top w:val="none" w:sz="0" w:space="0" w:color="auto"/>
            <w:left w:val="none" w:sz="0" w:space="0" w:color="auto"/>
            <w:bottom w:val="none" w:sz="0" w:space="0" w:color="auto"/>
            <w:right w:val="none" w:sz="0" w:space="0" w:color="auto"/>
          </w:divBdr>
          <w:divsChild>
            <w:div w:id="1972251935">
              <w:marLeft w:val="0"/>
              <w:marRight w:val="0"/>
              <w:marTop w:val="0"/>
              <w:marBottom w:val="0"/>
              <w:divBdr>
                <w:top w:val="none" w:sz="0" w:space="0" w:color="auto"/>
                <w:left w:val="none" w:sz="0" w:space="0" w:color="auto"/>
                <w:bottom w:val="none" w:sz="0" w:space="0" w:color="auto"/>
                <w:right w:val="none" w:sz="0" w:space="0" w:color="auto"/>
              </w:divBdr>
              <w:divsChild>
                <w:div w:id="1305894775">
                  <w:marLeft w:val="0"/>
                  <w:marRight w:val="0"/>
                  <w:marTop w:val="0"/>
                  <w:marBottom w:val="0"/>
                  <w:divBdr>
                    <w:top w:val="none" w:sz="0" w:space="0" w:color="auto"/>
                    <w:left w:val="none" w:sz="0" w:space="0" w:color="auto"/>
                    <w:bottom w:val="none" w:sz="0" w:space="0" w:color="auto"/>
                    <w:right w:val="none" w:sz="0" w:space="0" w:color="auto"/>
                  </w:divBdr>
                  <w:divsChild>
                    <w:div w:id="1222473702">
                      <w:marLeft w:val="0"/>
                      <w:marRight w:val="0"/>
                      <w:marTop w:val="0"/>
                      <w:marBottom w:val="0"/>
                      <w:divBdr>
                        <w:top w:val="none" w:sz="0" w:space="0" w:color="auto"/>
                        <w:left w:val="none" w:sz="0" w:space="0" w:color="auto"/>
                        <w:bottom w:val="none" w:sz="0" w:space="0" w:color="auto"/>
                        <w:right w:val="none" w:sz="0" w:space="0" w:color="auto"/>
                      </w:divBdr>
                      <w:divsChild>
                        <w:div w:id="59909888">
                          <w:marLeft w:val="0"/>
                          <w:marRight w:val="0"/>
                          <w:marTop w:val="0"/>
                          <w:marBottom w:val="0"/>
                          <w:divBdr>
                            <w:top w:val="none" w:sz="0" w:space="0" w:color="auto"/>
                            <w:left w:val="none" w:sz="0" w:space="0" w:color="auto"/>
                            <w:bottom w:val="none" w:sz="0" w:space="0" w:color="auto"/>
                            <w:right w:val="none" w:sz="0" w:space="0" w:color="auto"/>
                          </w:divBdr>
                          <w:divsChild>
                            <w:div w:id="118032445">
                              <w:marLeft w:val="0"/>
                              <w:marRight w:val="0"/>
                              <w:marTop w:val="0"/>
                              <w:marBottom w:val="0"/>
                              <w:divBdr>
                                <w:top w:val="none" w:sz="0" w:space="0" w:color="auto"/>
                                <w:left w:val="none" w:sz="0" w:space="0" w:color="auto"/>
                                <w:bottom w:val="none" w:sz="0" w:space="0" w:color="auto"/>
                                <w:right w:val="none" w:sz="0" w:space="0" w:color="auto"/>
                              </w:divBdr>
                            </w:div>
                          </w:divsChild>
                        </w:div>
                        <w:div w:id="376202000">
                          <w:marLeft w:val="0"/>
                          <w:marRight w:val="0"/>
                          <w:marTop w:val="0"/>
                          <w:marBottom w:val="0"/>
                          <w:divBdr>
                            <w:top w:val="none" w:sz="0" w:space="0" w:color="auto"/>
                            <w:left w:val="none" w:sz="0" w:space="0" w:color="auto"/>
                            <w:bottom w:val="none" w:sz="0" w:space="0" w:color="auto"/>
                            <w:right w:val="none" w:sz="0" w:space="0" w:color="auto"/>
                          </w:divBdr>
                          <w:divsChild>
                            <w:div w:id="9084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88054">
      <w:bodyDiv w:val="1"/>
      <w:marLeft w:val="0"/>
      <w:marRight w:val="0"/>
      <w:marTop w:val="0"/>
      <w:marBottom w:val="0"/>
      <w:divBdr>
        <w:top w:val="none" w:sz="0" w:space="0" w:color="auto"/>
        <w:left w:val="none" w:sz="0" w:space="0" w:color="auto"/>
        <w:bottom w:val="none" w:sz="0" w:space="0" w:color="auto"/>
        <w:right w:val="none" w:sz="0" w:space="0" w:color="auto"/>
      </w:divBdr>
    </w:div>
    <w:div w:id="1255430578">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555583790">
      <w:bodyDiv w:val="1"/>
      <w:marLeft w:val="0"/>
      <w:marRight w:val="0"/>
      <w:marTop w:val="0"/>
      <w:marBottom w:val="0"/>
      <w:divBdr>
        <w:top w:val="none" w:sz="0" w:space="0" w:color="auto"/>
        <w:left w:val="none" w:sz="0" w:space="0" w:color="auto"/>
        <w:bottom w:val="none" w:sz="0" w:space="0" w:color="auto"/>
        <w:right w:val="none" w:sz="0" w:space="0" w:color="auto"/>
      </w:divBdr>
    </w:div>
    <w:div w:id="1606382515">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57511579">
      <w:bodyDiv w:val="1"/>
      <w:marLeft w:val="0"/>
      <w:marRight w:val="0"/>
      <w:marTop w:val="0"/>
      <w:marBottom w:val="0"/>
      <w:divBdr>
        <w:top w:val="none" w:sz="0" w:space="0" w:color="auto"/>
        <w:left w:val="none" w:sz="0" w:space="0" w:color="auto"/>
        <w:bottom w:val="none" w:sz="0" w:space="0" w:color="auto"/>
        <w:right w:val="none" w:sz="0" w:space="0" w:color="auto"/>
      </w:divBdr>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1891990339">
      <w:bodyDiv w:val="1"/>
      <w:marLeft w:val="0"/>
      <w:marRight w:val="0"/>
      <w:marTop w:val="0"/>
      <w:marBottom w:val="0"/>
      <w:divBdr>
        <w:top w:val="none" w:sz="0" w:space="0" w:color="auto"/>
        <w:left w:val="none" w:sz="0" w:space="0" w:color="auto"/>
        <w:bottom w:val="none" w:sz="0" w:space="0" w:color="auto"/>
        <w:right w:val="none" w:sz="0" w:space="0" w:color="auto"/>
      </w:divBdr>
    </w:div>
    <w:div w:id="1969166614">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1F21-D5EC-4B4D-A662-E8A6FAFB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Phan</dc:creator>
  <cp:keywords/>
  <dc:description/>
  <cp:lastModifiedBy>Linh Phan</cp:lastModifiedBy>
  <cp:revision>5</cp:revision>
  <dcterms:created xsi:type="dcterms:W3CDTF">2023-04-21T06:33:00Z</dcterms:created>
  <dcterms:modified xsi:type="dcterms:W3CDTF">2023-04-27T11:17:00Z</dcterms:modified>
</cp:coreProperties>
</file>